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C9F3A" w14:textId="77777777" w:rsidR="00A6221A" w:rsidRDefault="00A6221A" w:rsidP="00A6221A">
      <w:pPr>
        <w:tabs>
          <w:tab w:val="left" w:pos="5318"/>
        </w:tabs>
        <w:spacing w:line="240" w:lineRule="auto"/>
        <w:jc w:val="right"/>
        <w:rPr>
          <w:rFonts w:ascii="Andalus" w:hAnsi="Andalus" w:cs="Andalus"/>
          <w:b/>
          <w:bCs/>
          <w:noProof/>
          <w:color w:val="404040" w:themeColor="text1" w:themeTint="BF"/>
          <w:sz w:val="36"/>
          <w:szCs w:val="36"/>
          <w:rtl/>
          <w:lang w:bidi="ar-IQ"/>
        </w:rPr>
      </w:pPr>
      <w:r w:rsidRPr="00694FB3">
        <w:rPr>
          <w:rFonts w:hint="cs"/>
          <w:b/>
          <w:bCs/>
          <w:noProof/>
          <w:sz w:val="36"/>
          <w:szCs w:val="36"/>
          <w:rtl/>
        </w:rPr>
        <w:drawing>
          <wp:anchor distT="0" distB="0" distL="114300" distR="114300" simplePos="0" relativeHeight="251659264" behindDoc="1" locked="0" layoutInCell="1" allowOverlap="1" wp14:anchorId="2AC3A740" wp14:editId="2EF414D3">
            <wp:simplePos x="0" y="0"/>
            <wp:positionH relativeFrom="column">
              <wp:posOffset>-304800</wp:posOffset>
            </wp:positionH>
            <wp:positionV relativeFrom="paragraph">
              <wp:posOffset>-76200</wp:posOffset>
            </wp:positionV>
            <wp:extent cx="2286000" cy="1924766"/>
            <wp:effectExtent l="0" t="0" r="0" b="0"/>
            <wp:wrapNone/>
            <wp:docPr id="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٢٠١٩-٠٤-١٤-٢٣-٢٠-٠٤-1.png"/>
                    <pic:cNvPicPr/>
                  </pic:nvPicPr>
                  <pic:blipFill>
                    <a:blip r:embed="rId9">
                      <a:extLst>
                        <a:ext uri="{BEBA8EAE-BF5A-486C-A8C5-ECC9F3942E4B}">
                          <a14:imgProps xmlns:a14="http://schemas.microsoft.com/office/drawing/2010/main">
                            <a14:imgLayer r:embed="rId10">
                              <a14:imgEffect>
                                <a14:backgroundRemoval t="1316" b="96272" l="3148" r="90000">
                                  <a14:foregroundMark x1="8333" y1="32675" x2="8333" y2="33991"/>
                                  <a14:foregroundMark x1="8333" y1="29825" x2="8333" y2="29825"/>
                                  <a14:foregroundMark x1="7778" y1="28289" x2="7778" y2="28289"/>
                                  <a14:foregroundMark x1="7593" y1="39693" x2="7593" y2="39693"/>
                                  <a14:foregroundMark x1="5370" y1="38596" x2="5370" y2="38596"/>
                                  <a14:foregroundMark x1="4815" y1="36184" x2="4815" y2="36184"/>
                                  <a14:foregroundMark x1="6852" y1="35965" x2="6852" y2="35965"/>
                                </a14:backgroundRemoval>
                              </a14:imgEffect>
                            </a14:imgLayer>
                          </a14:imgProps>
                        </a:ext>
                        <a:ext uri="{28A0092B-C50C-407E-A947-70E740481C1C}">
                          <a14:useLocalDpi xmlns:a14="http://schemas.microsoft.com/office/drawing/2010/main" val="0"/>
                        </a:ext>
                      </a:extLst>
                    </a:blip>
                    <a:stretch>
                      <a:fillRect/>
                    </a:stretch>
                  </pic:blipFill>
                  <pic:spPr>
                    <a:xfrm>
                      <a:off x="0" y="0"/>
                      <a:ext cx="2288702" cy="1927041"/>
                    </a:xfrm>
                    <a:prstGeom prst="rect">
                      <a:avLst/>
                    </a:prstGeom>
                  </pic:spPr>
                </pic:pic>
              </a:graphicData>
            </a:graphic>
            <wp14:sizeRelH relativeFrom="page">
              <wp14:pctWidth>0</wp14:pctWidth>
            </wp14:sizeRelH>
            <wp14:sizeRelV relativeFrom="page">
              <wp14:pctHeight>0</wp14:pctHeight>
            </wp14:sizeRelV>
          </wp:anchor>
        </w:drawing>
      </w:r>
      <w:r w:rsidRPr="00694FB3">
        <w:rPr>
          <w:rFonts w:ascii="Sakkal Majalla" w:hAnsi="Sakkal Majalla" w:cs="Sakkal Majalla" w:hint="cs"/>
          <w:b/>
          <w:bCs/>
          <w:noProof/>
          <w:color w:val="404040" w:themeColor="text1" w:themeTint="BF"/>
          <w:sz w:val="36"/>
          <w:szCs w:val="36"/>
          <w:rtl/>
          <w:lang w:bidi="ar-IQ"/>
        </w:rPr>
        <w:t xml:space="preserve">                  </w:t>
      </w:r>
      <w:r w:rsidRPr="00FF381D">
        <w:rPr>
          <w:rFonts w:ascii="Andalus" w:hAnsi="Andalus" w:cs="Andalus"/>
          <w:b/>
          <w:bCs/>
          <w:noProof/>
          <w:color w:val="404040" w:themeColor="text1" w:themeTint="BF"/>
          <w:sz w:val="36"/>
          <w:szCs w:val="36"/>
          <w:rtl/>
          <w:lang w:bidi="ar-IQ"/>
        </w:rPr>
        <w:t xml:space="preserve">جمهورية العراق </w:t>
      </w:r>
    </w:p>
    <w:p w14:paraId="78D54CA2" w14:textId="77777777" w:rsidR="00A6221A" w:rsidRPr="00FF381D" w:rsidRDefault="00A6221A" w:rsidP="00A6221A">
      <w:pPr>
        <w:tabs>
          <w:tab w:val="left" w:pos="5318"/>
        </w:tabs>
        <w:spacing w:line="240" w:lineRule="auto"/>
        <w:jc w:val="right"/>
        <w:rPr>
          <w:rFonts w:ascii="Andalus" w:hAnsi="Andalus" w:cs="Andalus"/>
          <w:b/>
          <w:bCs/>
          <w:noProof/>
          <w:color w:val="404040" w:themeColor="text1" w:themeTint="BF"/>
          <w:sz w:val="36"/>
          <w:szCs w:val="36"/>
          <w:rtl/>
          <w:lang w:bidi="ar-IQ"/>
        </w:rPr>
      </w:pPr>
      <w:r w:rsidRPr="00FF381D">
        <w:rPr>
          <w:rFonts w:ascii="Andalus" w:hAnsi="Andalus" w:cs="Andalus"/>
          <w:b/>
          <w:bCs/>
          <w:noProof/>
          <w:color w:val="404040" w:themeColor="text1" w:themeTint="BF"/>
          <w:sz w:val="36"/>
          <w:szCs w:val="36"/>
          <w:rtl/>
          <w:lang w:bidi="ar-IQ"/>
        </w:rPr>
        <w:t xml:space="preserve">   وزارة التعليم العالي والبحث العلمي </w:t>
      </w:r>
    </w:p>
    <w:p w14:paraId="29E9D784" w14:textId="77777777" w:rsidR="00A6221A" w:rsidRDefault="00A6221A" w:rsidP="00A6221A">
      <w:pPr>
        <w:tabs>
          <w:tab w:val="left" w:pos="5318"/>
          <w:tab w:val="left" w:pos="6012"/>
        </w:tabs>
        <w:bidi/>
        <w:spacing w:line="240" w:lineRule="auto"/>
        <w:jc w:val="both"/>
        <w:rPr>
          <w:rFonts w:ascii="Andalus" w:hAnsi="Andalus" w:cs="Andalus"/>
          <w:b/>
          <w:bCs/>
          <w:noProof/>
          <w:color w:val="404040" w:themeColor="text1" w:themeTint="BF"/>
          <w:sz w:val="36"/>
          <w:szCs w:val="36"/>
          <w:rtl/>
          <w:lang w:bidi="ar-IQ"/>
        </w:rPr>
      </w:pPr>
      <w:r w:rsidRPr="00FF381D">
        <w:rPr>
          <w:rFonts w:ascii="Andalus" w:hAnsi="Andalus" w:cs="Andalus"/>
          <w:b/>
          <w:bCs/>
          <w:noProof/>
          <w:color w:val="404040" w:themeColor="text1" w:themeTint="BF"/>
          <w:sz w:val="36"/>
          <w:szCs w:val="36"/>
          <w:rtl/>
          <w:lang w:bidi="ar-IQ"/>
        </w:rPr>
        <w:t xml:space="preserve">جامعة ميسان /كلية الادارة والاقتصاد </w:t>
      </w:r>
    </w:p>
    <w:p w14:paraId="0AFDB5C1" w14:textId="77777777" w:rsidR="00A6221A" w:rsidRDefault="00A6221A" w:rsidP="00A6221A">
      <w:pPr>
        <w:tabs>
          <w:tab w:val="left" w:pos="5318"/>
          <w:tab w:val="left" w:pos="6012"/>
        </w:tabs>
        <w:bidi/>
        <w:spacing w:line="240" w:lineRule="auto"/>
        <w:jc w:val="both"/>
        <w:rPr>
          <w:rFonts w:ascii="Andalus" w:hAnsi="Andalus" w:cs="Andalus"/>
          <w:b/>
          <w:bCs/>
          <w:noProof/>
          <w:color w:val="404040" w:themeColor="text1" w:themeTint="BF"/>
          <w:sz w:val="36"/>
          <w:szCs w:val="36"/>
          <w:rtl/>
          <w:lang w:bidi="ar-IQ"/>
        </w:rPr>
      </w:pPr>
      <w:r>
        <w:rPr>
          <w:rFonts w:ascii="Andalus" w:hAnsi="Andalus" w:cs="Andalus" w:hint="cs"/>
          <w:b/>
          <w:bCs/>
          <w:noProof/>
          <w:color w:val="404040" w:themeColor="text1" w:themeTint="BF"/>
          <w:sz w:val="36"/>
          <w:szCs w:val="36"/>
          <w:rtl/>
          <w:lang w:bidi="ar-IQ"/>
        </w:rPr>
        <w:t xml:space="preserve"> </w:t>
      </w:r>
      <w:r w:rsidRPr="00FF381D">
        <w:rPr>
          <w:rFonts w:ascii="Andalus" w:hAnsi="Andalus" w:cs="Andalus"/>
          <w:b/>
          <w:bCs/>
          <w:noProof/>
          <w:color w:val="404040" w:themeColor="text1" w:themeTint="BF"/>
          <w:sz w:val="36"/>
          <w:szCs w:val="36"/>
          <w:rtl/>
          <w:lang w:bidi="ar-IQ"/>
        </w:rPr>
        <w:t xml:space="preserve"> قسم </w:t>
      </w:r>
      <w:r>
        <w:rPr>
          <w:rFonts w:ascii="Andalus" w:hAnsi="Andalus" w:cs="Andalus" w:hint="cs"/>
          <w:b/>
          <w:bCs/>
          <w:noProof/>
          <w:color w:val="404040" w:themeColor="text1" w:themeTint="BF"/>
          <w:sz w:val="36"/>
          <w:szCs w:val="36"/>
          <w:rtl/>
          <w:lang w:bidi="ar-IQ"/>
        </w:rPr>
        <w:t xml:space="preserve">الاقتصاد-الدراسات الصباحية </w:t>
      </w:r>
    </w:p>
    <w:p w14:paraId="42325593" w14:textId="32BD631B" w:rsidR="00A6221A" w:rsidRPr="00FF381D" w:rsidRDefault="00A6221A" w:rsidP="00A6221A">
      <w:pPr>
        <w:tabs>
          <w:tab w:val="left" w:pos="5318"/>
        </w:tabs>
        <w:spacing w:line="240" w:lineRule="auto"/>
        <w:rPr>
          <w:rFonts w:ascii="Andalus" w:hAnsi="Andalus" w:cs="Andalus"/>
          <w:b/>
          <w:bCs/>
          <w:noProof/>
          <w:color w:val="404040" w:themeColor="text1" w:themeTint="BF"/>
          <w:sz w:val="36"/>
          <w:szCs w:val="36"/>
          <w:rtl/>
          <w:lang w:bidi="ar-IQ"/>
        </w:rPr>
      </w:pPr>
    </w:p>
    <w:p w14:paraId="60C5118F" w14:textId="77777777" w:rsidR="00A6221A" w:rsidRDefault="00A6221A" w:rsidP="00A6221A">
      <w:pPr>
        <w:tabs>
          <w:tab w:val="left" w:pos="5318"/>
        </w:tabs>
        <w:rPr>
          <w:rFonts w:ascii="Sakkal Majalla" w:hAnsi="Sakkal Majalla" w:cs="Sakkal Majalla"/>
          <w:b/>
          <w:bCs/>
          <w:noProof/>
          <w:color w:val="404040" w:themeColor="text1" w:themeTint="BF"/>
          <w:sz w:val="44"/>
          <w:szCs w:val="44"/>
          <w:rtl/>
          <w:lang w:bidi="ar-IQ"/>
        </w:rPr>
      </w:pPr>
    </w:p>
    <w:p w14:paraId="1C349181" w14:textId="3BDEAF07" w:rsidR="00A6221A" w:rsidRPr="00712DEE" w:rsidRDefault="00A6221A" w:rsidP="00712DEE">
      <w:pPr>
        <w:bidi/>
        <w:spacing w:line="240" w:lineRule="auto"/>
        <w:jc w:val="center"/>
        <w:rPr>
          <w:rFonts w:ascii="Simplified Arabic" w:hAnsi="Simplified Arabic" w:cs="PT Bold Heading"/>
          <w:b/>
          <w:bCs/>
          <w:color w:val="FF0000"/>
          <w:sz w:val="44"/>
          <w:szCs w:val="44"/>
          <w:u w:val="single"/>
          <w:rtl/>
        </w:rPr>
      </w:pPr>
      <w:r w:rsidRPr="00712DEE">
        <w:rPr>
          <w:rFonts w:ascii="Simplified Arabic" w:hAnsi="Simplified Arabic" w:cs="PT Bold Heading"/>
          <w:b/>
          <w:bCs/>
          <w:color w:val="FF0000"/>
          <w:sz w:val="44"/>
          <w:szCs w:val="44"/>
          <w:u w:val="single"/>
          <w:rtl/>
        </w:rPr>
        <w:t xml:space="preserve">مؤشرات التنمية المستدامة في العراق وسوريا </w:t>
      </w:r>
      <w:r w:rsidR="00712DEE" w:rsidRPr="00712DEE">
        <w:rPr>
          <w:rFonts w:ascii="Simplified Arabic" w:hAnsi="Simplified Arabic" w:cs="PT Bold Heading" w:hint="cs"/>
          <w:b/>
          <w:bCs/>
          <w:color w:val="FF0000"/>
          <w:sz w:val="44"/>
          <w:szCs w:val="44"/>
          <w:u w:val="single"/>
          <w:rtl/>
        </w:rPr>
        <w:t>خلال ا</w:t>
      </w:r>
      <w:r w:rsidRPr="00712DEE">
        <w:rPr>
          <w:rFonts w:ascii="Simplified Arabic" w:hAnsi="Simplified Arabic" w:cs="PT Bold Heading"/>
          <w:b/>
          <w:bCs/>
          <w:color w:val="FF0000"/>
          <w:sz w:val="44"/>
          <w:szCs w:val="44"/>
          <w:u w:val="single"/>
          <w:rtl/>
        </w:rPr>
        <w:t>لسنوات من</w:t>
      </w:r>
      <w:r w:rsidR="00773385">
        <w:rPr>
          <w:rFonts w:ascii="Simplified Arabic" w:hAnsi="Simplified Arabic" w:cs="PT Bold Heading" w:hint="cs"/>
          <w:b/>
          <w:bCs/>
          <w:color w:val="FF0000"/>
          <w:sz w:val="44"/>
          <w:szCs w:val="44"/>
          <w:u w:val="single"/>
          <w:rtl/>
        </w:rPr>
        <w:t xml:space="preserve"> </w:t>
      </w:r>
      <w:bookmarkStart w:id="0" w:name="_GoBack"/>
      <w:bookmarkEnd w:id="0"/>
      <w:r w:rsidR="00773385">
        <w:rPr>
          <w:rFonts w:ascii="Simplified Arabic" w:hAnsi="Simplified Arabic" w:cs="PT Bold Heading" w:hint="cs"/>
          <w:b/>
          <w:bCs/>
          <w:color w:val="FF0000"/>
          <w:sz w:val="44"/>
          <w:szCs w:val="44"/>
          <w:u w:val="single"/>
          <w:rtl/>
        </w:rPr>
        <w:t>(</w:t>
      </w:r>
      <w:r w:rsidRPr="00712DEE">
        <w:rPr>
          <w:rFonts w:ascii="Simplified Arabic" w:hAnsi="Simplified Arabic" w:cs="PT Bold Heading"/>
          <w:b/>
          <w:bCs/>
          <w:color w:val="FF0000"/>
          <w:sz w:val="44"/>
          <w:szCs w:val="44"/>
          <w:u w:val="single"/>
          <w:rtl/>
        </w:rPr>
        <w:t xml:space="preserve"> </w:t>
      </w:r>
      <w:r w:rsidR="00114BEE" w:rsidRPr="00712DEE">
        <w:rPr>
          <w:rFonts w:ascii="Simplified Arabic" w:hAnsi="Simplified Arabic" w:cs="PT Bold Heading" w:hint="cs"/>
          <w:b/>
          <w:bCs/>
          <w:color w:val="FF0000"/>
          <w:sz w:val="44"/>
          <w:szCs w:val="44"/>
          <w:u w:val="single"/>
          <w:rtl/>
        </w:rPr>
        <w:t>2010</w:t>
      </w:r>
      <w:r w:rsidRPr="00712DEE">
        <w:rPr>
          <w:rFonts w:ascii="Simplified Arabic" w:hAnsi="Simplified Arabic" w:cs="PT Bold Heading"/>
          <w:b/>
          <w:bCs/>
          <w:color w:val="FF0000"/>
          <w:sz w:val="44"/>
          <w:szCs w:val="44"/>
          <w:u w:val="single"/>
          <w:rtl/>
        </w:rPr>
        <w:t>-2020</w:t>
      </w:r>
      <w:r w:rsidR="00773385">
        <w:rPr>
          <w:rFonts w:ascii="Simplified Arabic" w:hAnsi="Simplified Arabic" w:cs="PT Bold Heading" w:hint="cs"/>
          <w:b/>
          <w:bCs/>
          <w:color w:val="FF0000"/>
          <w:sz w:val="44"/>
          <w:szCs w:val="44"/>
          <w:u w:val="single"/>
          <w:rtl/>
        </w:rPr>
        <w:t>)</w:t>
      </w:r>
    </w:p>
    <w:p w14:paraId="0FD7D98E" w14:textId="77777777" w:rsidR="00A6221A" w:rsidRDefault="00A6221A" w:rsidP="00A6221A">
      <w:pPr>
        <w:tabs>
          <w:tab w:val="left" w:pos="5318"/>
        </w:tabs>
        <w:jc w:val="center"/>
        <w:rPr>
          <w:rFonts w:ascii="Arabic Typesetting" w:hAnsi="Arabic Typesetting" w:cs="Arabic Typesetting"/>
          <w:b/>
          <w:bCs/>
          <w:noProof/>
          <w:color w:val="404040" w:themeColor="text1" w:themeTint="BF"/>
          <w:sz w:val="40"/>
          <w:szCs w:val="40"/>
          <w:rtl/>
        </w:rPr>
      </w:pPr>
    </w:p>
    <w:p w14:paraId="66C1D049" w14:textId="77777777" w:rsidR="00A6221A" w:rsidRPr="00987E41" w:rsidRDefault="00A6221A" w:rsidP="00A6221A">
      <w:pPr>
        <w:tabs>
          <w:tab w:val="left" w:pos="5318"/>
        </w:tabs>
        <w:jc w:val="center"/>
        <w:rPr>
          <w:rFonts w:ascii="Arabic Typesetting" w:hAnsi="Arabic Typesetting" w:cs="Arabic Typesetting"/>
          <w:b/>
          <w:bCs/>
          <w:noProof/>
          <w:color w:val="404040" w:themeColor="text1" w:themeTint="BF"/>
          <w:sz w:val="48"/>
          <w:szCs w:val="48"/>
          <w:rtl/>
          <w:lang w:bidi="ar-IQ"/>
        </w:rPr>
      </w:pPr>
      <w:r w:rsidRPr="00987E41">
        <w:rPr>
          <w:rFonts w:ascii="Arabic Typesetting" w:hAnsi="Arabic Typesetting" w:cs="Arabic Typesetting" w:hint="cs"/>
          <w:b/>
          <w:bCs/>
          <w:noProof/>
          <w:color w:val="404040" w:themeColor="text1" w:themeTint="BF"/>
          <w:sz w:val="48"/>
          <w:szCs w:val="48"/>
          <w:rtl/>
          <w:lang w:bidi="ar-IQ"/>
        </w:rPr>
        <w:t>بحث مقدم الى مجلس كلية الادارة والاقتصاد /قسم الاقتصاد</w:t>
      </w:r>
    </w:p>
    <w:p w14:paraId="34606719" w14:textId="556185C3" w:rsidR="00A6221A" w:rsidRPr="00987E41" w:rsidRDefault="00A6221A" w:rsidP="007B2958">
      <w:pPr>
        <w:tabs>
          <w:tab w:val="left" w:pos="5318"/>
        </w:tabs>
        <w:bidi/>
        <w:jc w:val="center"/>
        <w:rPr>
          <w:rFonts w:ascii="Arabic Typesetting" w:hAnsi="Arabic Typesetting" w:cs="Arabic Typesetting"/>
          <w:b/>
          <w:bCs/>
          <w:noProof/>
          <w:color w:val="404040" w:themeColor="text1" w:themeTint="BF"/>
          <w:sz w:val="48"/>
          <w:szCs w:val="48"/>
          <w:rtl/>
          <w:lang w:bidi="ar-IQ"/>
        </w:rPr>
      </w:pPr>
      <w:r w:rsidRPr="00987E41">
        <w:rPr>
          <w:rFonts w:ascii="Arabic Typesetting" w:hAnsi="Arabic Typesetting" w:cs="Arabic Typesetting" w:hint="cs"/>
          <w:b/>
          <w:bCs/>
          <w:noProof/>
          <w:color w:val="404040" w:themeColor="text1" w:themeTint="BF"/>
          <w:sz w:val="48"/>
          <w:szCs w:val="48"/>
          <w:rtl/>
          <w:lang w:bidi="ar-IQ"/>
        </w:rPr>
        <w:t xml:space="preserve"> كجزء من متطلبات نيل شهادة  البكلوريوس في </w:t>
      </w:r>
      <w:r w:rsidR="007B2958">
        <w:rPr>
          <w:rFonts w:ascii="Arabic Typesetting" w:hAnsi="Arabic Typesetting" w:cs="Arabic Typesetting" w:hint="cs"/>
          <w:b/>
          <w:bCs/>
          <w:noProof/>
          <w:color w:val="404040" w:themeColor="text1" w:themeTint="BF"/>
          <w:sz w:val="48"/>
          <w:szCs w:val="48"/>
          <w:rtl/>
          <w:lang w:bidi="ar-IQ"/>
        </w:rPr>
        <w:t>علوم الأقتصاد</w:t>
      </w:r>
    </w:p>
    <w:p w14:paraId="715FF71B" w14:textId="77777777" w:rsidR="00A6221A" w:rsidRPr="00201108" w:rsidRDefault="00A6221A" w:rsidP="00A6221A">
      <w:pPr>
        <w:tabs>
          <w:tab w:val="left" w:pos="5318"/>
        </w:tabs>
        <w:spacing w:line="240" w:lineRule="auto"/>
        <w:jc w:val="center"/>
        <w:rPr>
          <w:rFonts w:ascii="Andalus" w:hAnsi="Andalus" w:cs="Andalus"/>
          <w:b/>
          <w:bCs/>
          <w:noProof/>
          <w:color w:val="404040" w:themeColor="text1" w:themeTint="BF"/>
          <w:sz w:val="40"/>
          <w:szCs w:val="40"/>
          <w:u w:val="single"/>
          <w:lang w:bidi="ar-IQ"/>
        </w:rPr>
      </w:pPr>
      <w:r w:rsidRPr="00201108">
        <w:rPr>
          <w:rFonts w:ascii="Andalus" w:hAnsi="Andalus" w:cs="Andalus"/>
          <w:b/>
          <w:bCs/>
          <w:noProof/>
          <w:color w:val="404040" w:themeColor="text1" w:themeTint="BF"/>
          <w:sz w:val="40"/>
          <w:szCs w:val="40"/>
          <w:u w:val="single"/>
          <w:rtl/>
          <w:lang w:bidi="ar-IQ"/>
        </w:rPr>
        <w:t xml:space="preserve">أعداد الطالبان </w:t>
      </w:r>
    </w:p>
    <w:p w14:paraId="4C2D14A9" w14:textId="77777777" w:rsidR="00A6221A" w:rsidRDefault="00A6221A" w:rsidP="00A6221A">
      <w:pPr>
        <w:tabs>
          <w:tab w:val="left" w:pos="5318"/>
        </w:tabs>
        <w:spacing w:line="240" w:lineRule="auto"/>
        <w:jc w:val="center"/>
        <w:rPr>
          <w:rFonts w:ascii="Arabic Typesetting" w:hAnsi="Arabic Typesetting" w:cs="Arabic Typesetting"/>
          <w:b/>
          <w:bCs/>
          <w:noProof/>
          <w:color w:val="404040" w:themeColor="text1" w:themeTint="BF"/>
          <w:sz w:val="40"/>
          <w:szCs w:val="40"/>
          <w:rtl/>
          <w:lang w:bidi="ar-IQ"/>
        </w:rPr>
      </w:pPr>
      <w:r w:rsidRPr="00A6221A">
        <w:rPr>
          <w:rFonts w:ascii="Arabic Typesetting" w:hAnsi="Arabic Typesetting" w:cs="Arabic Typesetting"/>
          <w:b/>
          <w:bCs/>
          <w:noProof/>
          <w:color w:val="404040" w:themeColor="text1" w:themeTint="BF"/>
          <w:sz w:val="40"/>
          <w:szCs w:val="40"/>
          <w:rtl/>
          <w:lang w:bidi="ar-IQ"/>
        </w:rPr>
        <w:t>حيدر سامي فلحي</w:t>
      </w:r>
    </w:p>
    <w:p w14:paraId="02701E3F" w14:textId="2512E4BF" w:rsidR="00A6221A" w:rsidRDefault="00A6221A" w:rsidP="00A6221A">
      <w:pPr>
        <w:tabs>
          <w:tab w:val="left" w:pos="5318"/>
        </w:tabs>
        <w:spacing w:line="240" w:lineRule="auto"/>
        <w:jc w:val="center"/>
        <w:rPr>
          <w:rFonts w:ascii="Arabic Typesetting" w:hAnsi="Arabic Typesetting" w:cs="Arabic Typesetting"/>
          <w:b/>
          <w:bCs/>
          <w:noProof/>
          <w:color w:val="404040" w:themeColor="text1" w:themeTint="BF"/>
          <w:sz w:val="40"/>
          <w:szCs w:val="40"/>
          <w:rtl/>
          <w:lang w:bidi="ar-IQ"/>
        </w:rPr>
      </w:pPr>
      <w:r w:rsidRPr="00A6221A">
        <w:rPr>
          <w:rFonts w:ascii="Arabic Typesetting" w:hAnsi="Arabic Typesetting" w:cs="Arabic Typesetting"/>
          <w:b/>
          <w:bCs/>
          <w:noProof/>
          <w:color w:val="404040" w:themeColor="text1" w:themeTint="BF"/>
          <w:sz w:val="40"/>
          <w:szCs w:val="40"/>
          <w:rtl/>
          <w:lang w:bidi="ar-IQ"/>
        </w:rPr>
        <w:t>علي سمير فضيليم</w:t>
      </w:r>
    </w:p>
    <w:p w14:paraId="27AAFC69" w14:textId="3DFD1129" w:rsidR="00A6221A" w:rsidRPr="00201108" w:rsidRDefault="00A6221A" w:rsidP="00A6221A">
      <w:pPr>
        <w:tabs>
          <w:tab w:val="left" w:pos="5318"/>
        </w:tabs>
        <w:spacing w:line="240" w:lineRule="auto"/>
        <w:jc w:val="center"/>
        <w:rPr>
          <w:rFonts w:ascii="Andalus" w:hAnsi="Andalus" w:cs="Andalus"/>
          <w:b/>
          <w:bCs/>
          <w:noProof/>
          <w:color w:val="404040" w:themeColor="text1" w:themeTint="BF"/>
          <w:sz w:val="40"/>
          <w:szCs w:val="40"/>
          <w:u w:val="single"/>
          <w:rtl/>
          <w:lang w:bidi="ar-IQ"/>
        </w:rPr>
      </w:pPr>
      <w:r w:rsidRPr="00201108">
        <w:rPr>
          <w:rFonts w:ascii="Andalus" w:hAnsi="Andalus" w:cs="Andalus"/>
          <w:b/>
          <w:bCs/>
          <w:noProof/>
          <w:color w:val="404040" w:themeColor="text1" w:themeTint="BF"/>
          <w:sz w:val="40"/>
          <w:szCs w:val="40"/>
          <w:u w:val="single"/>
          <w:rtl/>
          <w:lang w:bidi="ar-IQ"/>
        </w:rPr>
        <w:t xml:space="preserve">بأشراف </w:t>
      </w:r>
      <w:r>
        <w:rPr>
          <w:rFonts w:ascii="Andalus" w:hAnsi="Andalus" w:cs="Andalus" w:hint="cs"/>
          <w:b/>
          <w:bCs/>
          <w:noProof/>
          <w:color w:val="404040" w:themeColor="text1" w:themeTint="BF"/>
          <w:sz w:val="40"/>
          <w:szCs w:val="40"/>
          <w:u w:val="single"/>
          <w:rtl/>
          <w:lang w:bidi="ar-IQ"/>
        </w:rPr>
        <w:t>الاستاذ</w:t>
      </w:r>
      <w:r w:rsidRPr="00201108">
        <w:rPr>
          <w:rFonts w:ascii="Andalus" w:hAnsi="Andalus" w:cs="Andalus"/>
          <w:b/>
          <w:bCs/>
          <w:noProof/>
          <w:color w:val="404040" w:themeColor="text1" w:themeTint="BF"/>
          <w:sz w:val="40"/>
          <w:szCs w:val="40"/>
          <w:u w:val="single"/>
          <w:rtl/>
          <w:lang w:bidi="ar-IQ"/>
        </w:rPr>
        <w:t xml:space="preserve"> </w:t>
      </w:r>
    </w:p>
    <w:p w14:paraId="65A20429" w14:textId="6CAF086C" w:rsidR="00A6221A" w:rsidRDefault="00A6221A" w:rsidP="00A6221A">
      <w:pPr>
        <w:tabs>
          <w:tab w:val="left" w:pos="5318"/>
        </w:tabs>
        <w:bidi/>
        <w:spacing w:line="240" w:lineRule="auto"/>
        <w:jc w:val="center"/>
        <w:rPr>
          <w:rFonts w:ascii="Arabic Typesetting" w:hAnsi="Arabic Typesetting" w:cs="Arabic Typesetting"/>
          <w:b/>
          <w:bCs/>
          <w:noProof/>
          <w:color w:val="404040" w:themeColor="text1" w:themeTint="BF"/>
          <w:sz w:val="52"/>
          <w:szCs w:val="52"/>
          <w:rtl/>
          <w:lang w:bidi="ar-IQ"/>
        </w:rPr>
      </w:pPr>
      <w:r>
        <w:rPr>
          <w:rFonts w:ascii="Arabic Typesetting" w:hAnsi="Arabic Typesetting" w:cs="Arabic Typesetting" w:hint="cs"/>
          <w:b/>
          <w:bCs/>
          <w:noProof/>
          <w:color w:val="404040" w:themeColor="text1" w:themeTint="BF"/>
          <w:sz w:val="52"/>
          <w:szCs w:val="52"/>
          <w:rtl/>
          <w:lang w:bidi="ar-IQ"/>
        </w:rPr>
        <w:t>م.م حيدر سامي علوان</w:t>
      </w:r>
    </w:p>
    <w:p w14:paraId="444D8A3C" w14:textId="77777777" w:rsidR="00A6221A" w:rsidRPr="00987E41" w:rsidRDefault="00A6221A" w:rsidP="00A6221A">
      <w:pPr>
        <w:tabs>
          <w:tab w:val="left" w:pos="5318"/>
        </w:tabs>
        <w:bidi/>
        <w:spacing w:line="240" w:lineRule="auto"/>
        <w:jc w:val="center"/>
        <w:rPr>
          <w:rFonts w:ascii="Arabic Typesetting" w:hAnsi="Arabic Typesetting" w:cs="Arabic Typesetting"/>
          <w:b/>
          <w:bCs/>
          <w:noProof/>
          <w:color w:val="404040" w:themeColor="text1" w:themeTint="BF"/>
          <w:sz w:val="36"/>
          <w:szCs w:val="36"/>
          <w:rtl/>
          <w:lang w:bidi="ar-IQ"/>
        </w:rPr>
      </w:pPr>
    </w:p>
    <w:p w14:paraId="68602FAC" w14:textId="05245B72" w:rsidR="00A6221A" w:rsidRDefault="00A6221A" w:rsidP="00B72091">
      <w:pPr>
        <w:tabs>
          <w:tab w:val="left" w:pos="5318"/>
        </w:tabs>
        <w:bidi/>
        <w:jc w:val="right"/>
        <w:rPr>
          <w:rFonts w:ascii="Arabic Typesetting" w:hAnsi="Arabic Typesetting" w:cs="Arabic Typesetting"/>
          <w:b/>
          <w:bCs/>
          <w:noProof/>
          <w:color w:val="404040" w:themeColor="text1" w:themeTint="BF"/>
          <w:sz w:val="32"/>
          <w:szCs w:val="32"/>
          <w:u w:val="single"/>
          <w:rtl/>
          <w:lang w:bidi="ar-IQ"/>
        </w:rPr>
      </w:pPr>
      <w:r>
        <w:rPr>
          <w:rFonts w:ascii="Arabic Typesetting" w:hAnsi="Arabic Typesetting" w:cs="Arabic Typesetting" w:hint="cs"/>
          <w:b/>
          <w:bCs/>
          <w:noProof/>
          <w:color w:val="404040" w:themeColor="text1" w:themeTint="BF"/>
          <w:sz w:val="32"/>
          <w:szCs w:val="32"/>
          <w:u w:val="single"/>
          <w:rtl/>
          <w:lang w:bidi="ar-IQ"/>
        </w:rPr>
        <w:t>1444ه</w:t>
      </w:r>
      <w:r>
        <w:rPr>
          <w:rFonts w:ascii="Arabic Typesetting" w:hAnsi="Arabic Typesetting" w:cs="Arabic Typesetting" w:hint="cs"/>
          <w:b/>
          <w:bCs/>
          <w:noProof/>
          <w:color w:val="404040" w:themeColor="text1" w:themeTint="BF"/>
          <w:sz w:val="32"/>
          <w:szCs w:val="32"/>
          <w:rtl/>
          <w:lang w:bidi="ar-IQ"/>
        </w:rPr>
        <w:t xml:space="preserve">                                                                                                                             </w:t>
      </w:r>
      <w:r>
        <w:rPr>
          <w:rFonts w:ascii="Arabic Typesetting" w:hAnsi="Arabic Typesetting" w:cs="Arabic Typesetting" w:hint="cs"/>
          <w:b/>
          <w:bCs/>
          <w:noProof/>
          <w:color w:val="404040" w:themeColor="text1" w:themeTint="BF"/>
          <w:sz w:val="32"/>
          <w:szCs w:val="32"/>
          <w:u w:val="single"/>
          <w:rtl/>
          <w:lang w:bidi="ar-IQ"/>
        </w:rPr>
        <w:t>202</w:t>
      </w:r>
      <w:r w:rsidR="00B72091">
        <w:rPr>
          <w:rFonts w:ascii="Arabic Typesetting" w:hAnsi="Arabic Typesetting" w:cs="Arabic Typesetting" w:hint="cs"/>
          <w:b/>
          <w:bCs/>
          <w:noProof/>
          <w:color w:val="404040" w:themeColor="text1" w:themeTint="BF"/>
          <w:sz w:val="32"/>
          <w:szCs w:val="32"/>
          <w:u w:val="single"/>
          <w:rtl/>
          <w:lang w:bidi="ar-IQ"/>
        </w:rPr>
        <w:t>3</w:t>
      </w:r>
      <w:r>
        <w:rPr>
          <w:rFonts w:ascii="Arabic Typesetting" w:hAnsi="Arabic Typesetting" w:cs="Arabic Typesetting" w:hint="cs"/>
          <w:b/>
          <w:bCs/>
          <w:noProof/>
          <w:color w:val="404040" w:themeColor="text1" w:themeTint="BF"/>
          <w:sz w:val="32"/>
          <w:szCs w:val="32"/>
          <w:u w:val="single"/>
          <w:rtl/>
          <w:lang w:bidi="ar-IQ"/>
        </w:rPr>
        <w:t>م</w:t>
      </w:r>
    </w:p>
    <w:p w14:paraId="4FDA5BCF" w14:textId="77777777" w:rsidR="00CA13FF" w:rsidRDefault="00CA13FF" w:rsidP="00CA13FF">
      <w:pPr>
        <w:tabs>
          <w:tab w:val="left" w:pos="5318"/>
        </w:tabs>
        <w:bidi/>
        <w:jc w:val="center"/>
        <w:rPr>
          <w:rFonts w:ascii="Arabic Typesetting" w:hAnsi="Arabic Typesetting" w:cs="Arabic Typesetting"/>
          <w:b/>
          <w:bCs/>
          <w:noProof/>
          <w:color w:val="404040" w:themeColor="text1" w:themeTint="BF"/>
          <w:sz w:val="32"/>
          <w:szCs w:val="32"/>
          <w:u w:val="single"/>
          <w:rtl/>
          <w:lang w:bidi="ar-IQ"/>
        </w:rPr>
        <w:sectPr w:rsidR="00CA13FF" w:rsidSect="00CA13FF">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pgMar w:top="1440" w:right="1440" w:bottom="1440" w:left="1440" w:header="720" w:footer="720" w:gutter="0"/>
          <w:pgBorders w:offsetFrom="page">
            <w:top w:val="thinThickSmallGap" w:sz="24" w:space="24" w:color="000000" w:themeColor="text1"/>
            <w:left w:val="thinThickSmallGap" w:sz="24" w:space="24" w:color="000000" w:themeColor="text1"/>
            <w:bottom w:val="thickThinSmallGap" w:sz="24" w:space="24" w:color="000000" w:themeColor="text1"/>
            <w:right w:val="thickThinSmallGap" w:sz="24" w:space="24" w:color="000000" w:themeColor="text1"/>
          </w:pgBorders>
          <w:pgNumType w:start="2"/>
          <w:cols w:space="720"/>
          <w:docGrid w:linePitch="360"/>
        </w:sectPr>
      </w:pPr>
    </w:p>
    <w:p w14:paraId="278B3E9B" w14:textId="77777777" w:rsidR="00A6221A" w:rsidRPr="0041049B" w:rsidRDefault="00A6221A" w:rsidP="00A6221A">
      <w:pPr>
        <w:bidi/>
        <w:spacing w:line="480" w:lineRule="auto"/>
        <w:jc w:val="center"/>
        <w:rPr>
          <w:rFonts w:ascii="Simplified Arabic" w:hAnsi="Simplified Arabic" w:cs="Simplified Arabic"/>
          <w:b/>
          <w:bCs/>
          <w:sz w:val="48"/>
          <w:szCs w:val="48"/>
          <w:rtl/>
          <w:lang w:bidi="ar-IQ"/>
        </w:rPr>
      </w:pPr>
      <w:r w:rsidRPr="0041049B">
        <w:rPr>
          <w:rFonts w:ascii="Simplified Arabic" w:hAnsi="Simplified Arabic" w:cs="Simplified Arabic"/>
          <w:b/>
          <w:bCs/>
          <w:sz w:val="48"/>
          <w:szCs w:val="48"/>
          <w:rtl/>
          <w:lang w:bidi="ar-IQ"/>
        </w:rPr>
        <w:lastRenderedPageBreak/>
        <w:t xml:space="preserve">بسم الله الرحمن الرحيم </w:t>
      </w:r>
    </w:p>
    <w:p w14:paraId="23ED828C" w14:textId="77777777" w:rsidR="00A6221A" w:rsidRPr="00E703A0" w:rsidRDefault="00A6221A" w:rsidP="00A6221A">
      <w:pPr>
        <w:spacing w:line="480" w:lineRule="auto"/>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 xml:space="preserve">" </w:t>
      </w:r>
      <w:r w:rsidRPr="0041049B">
        <w:rPr>
          <w:rFonts w:ascii="Arial" w:hAnsi="Arial" w:cs="Arial"/>
          <w:b/>
          <w:bCs/>
          <w:sz w:val="48"/>
          <w:szCs w:val="48"/>
          <w:shd w:val="clear" w:color="auto" w:fill="FFFFFF"/>
          <w:rtl/>
        </w:rPr>
        <w:t>يَرْفَعِ اللَّهُ الَّذِينَ آمَنُوا مِنْكُمْ وَ الَّذِينَ أُوتُوا الْعِلْمَ دَرَجَات</w:t>
      </w:r>
      <w:r w:rsidRPr="0041049B">
        <w:rPr>
          <w:rFonts w:ascii="Simplified Arabic" w:hAnsi="Simplified Arabic" w:cs="Simplified Arabic" w:hint="cs"/>
          <w:b/>
          <w:bCs/>
          <w:sz w:val="144"/>
          <w:szCs w:val="144"/>
          <w:rtl/>
        </w:rPr>
        <w:t xml:space="preserve"> </w:t>
      </w:r>
      <w:r>
        <w:rPr>
          <w:rFonts w:ascii="Simplified Arabic" w:hAnsi="Simplified Arabic" w:cs="Simplified Arabic" w:hint="cs"/>
          <w:b/>
          <w:bCs/>
          <w:sz w:val="40"/>
          <w:szCs w:val="40"/>
          <w:rtl/>
        </w:rPr>
        <w:t xml:space="preserve">" </w:t>
      </w:r>
      <w:r w:rsidRPr="00E703A0">
        <w:rPr>
          <w:rFonts w:ascii="Simplified Arabic" w:hAnsi="Simplified Arabic" w:cs="Simplified Arabic"/>
          <w:b/>
          <w:bCs/>
          <w:sz w:val="40"/>
          <w:szCs w:val="40"/>
        </w:rPr>
        <w:br/>
      </w:r>
      <w:r w:rsidRPr="00E703A0">
        <w:rPr>
          <w:rFonts w:ascii="Simplified Arabic" w:hAnsi="Simplified Arabic" w:cs="Simplified Arabic"/>
          <w:b/>
          <w:bCs/>
          <w:sz w:val="40"/>
          <w:szCs w:val="40"/>
          <w:rtl/>
        </w:rPr>
        <w:t>صدق الله العظيم</w:t>
      </w:r>
    </w:p>
    <w:p w14:paraId="69B5FE36" w14:textId="01D9BA35" w:rsidR="00A6221A" w:rsidRDefault="00A6221A" w:rsidP="00A6221A">
      <w:pPr>
        <w:spacing w:line="480" w:lineRule="auto"/>
        <w:rPr>
          <w:rFonts w:ascii="Simplified Arabic" w:hAnsi="Simplified Arabic" w:cs="Simplified Arabic"/>
          <w:b/>
          <w:bCs/>
          <w:sz w:val="32"/>
          <w:szCs w:val="32"/>
          <w:rtl/>
        </w:rPr>
      </w:pPr>
      <w:r w:rsidRPr="00E703A0">
        <w:rPr>
          <w:rFonts w:ascii="Simplified Arabic" w:hAnsi="Simplified Arabic" w:cs="Simplified Arabic"/>
          <w:b/>
          <w:bCs/>
          <w:sz w:val="32"/>
          <w:szCs w:val="32"/>
          <w:rtl/>
        </w:rPr>
        <w:t xml:space="preserve">سورة </w:t>
      </w:r>
      <w:r>
        <w:rPr>
          <w:rFonts w:ascii="Simplified Arabic" w:hAnsi="Simplified Arabic" w:cs="Simplified Arabic" w:hint="cs"/>
          <w:b/>
          <w:bCs/>
          <w:sz w:val="32"/>
          <w:szCs w:val="32"/>
          <w:rtl/>
        </w:rPr>
        <w:t>المجادلة</w:t>
      </w:r>
      <w:r w:rsidRPr="00E703A0">
        <w:rPr>
          <w:rFonts w:ascii="Simplified Arabic" w:hAnsi="Simplified Arabic" w:cs="Simplified Arabic"/>
          <w:b/>
          <w:bCs/>
          <w:sz w:val="32"/>
          <w:szCs w:val="32"/>
          <w:rtl/>
        </w:rPr>
        <w:t xml:space="preserve"> </w:t>
      </w:r>
      <w:r w:rsidR="007F5797" w:rsidRPr="00E703A0">
        <w:rPr>
          <w:rFonts w:ascii="Simplified Arabic" w:hAnsi="Simplified Arabic" w:cs="Simplified Arabic" w:hint="cs"/>
          <w:b/>
          <w:bCs/>
          <w:sz w:val="32"/>
          <w:szCs w:val="32"/>
          <w:rtl/>
        </w:rPr>
        <w:t>الآية</w:t>
      </w:r>
      <w:r w:rsidRPr="00E703A0">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11</w:t>
      </w:r>
    </w:p>
    <w:p w14:paraId="05E65728" w14:textId="77777777" w:rsidR="00A6221A" w:rsidRDefault="00A6221A" w:rsidP="00A6221A">
      <w:pPr>
        <w:spacing w:line="480" w:lineRule="auto"/>
        <w:rPr>
          <w:rFonts w:ascii="Simplified Arabic" w:hAnsi="Simplified Arabic" w:cs="Simplified Arabic"/>
          <w:b/>
          <w:bCs/>
          <w:sz w:val="32"/>
          <w:szCs w:val="32"/>
          <w:rtl/>
        </w:rPr>
      </w:pPr>
    </w:p>
    <w:p w14:paraId="70AA3E78" w14:textId="77777777" w:rsidR="00A6221A" w:rsidRDefault="00A6221A" w:rsidP="00A6221A">
      <w:pPr>
        <w:spacing w:line="480" w:lineRule="auto"/>
        <w:rPr>
          <w:rFonts w:ascii="Simplified Arabic" w:hAnsi="Simplified Arabic" w:cs="Simplified Arabic"/>
          <w:b/>
          <w:bCs/>
          <w:sz w:val="32"/>
          <w:szCs w:val="32"/>
          <w:rtl/>
        </w:rPr>
      </w:pPr>
    </w:p>
    <w:p w14:paraId="4E2B707D" w14:textId="77777777" w:rsidR="00A6221A" w:rsidRDefault="00A6221A" w:rsidP="00A6221A">
      <w:pPr>
        <w:spacing w:line="480" w:lineRule="auto"/>
        <w:rPr>
          <w:rFonts w:ascii="Simplified Arabic" w:hAnsi="Simplified Arabic" w:cs="Simplified Arabic"/>
          <w:b/>
          <w:bCs/>
          <w:sz w:val="32"/>
          <w:szCs w:val="32"/>
          <w:rtl/>
        </w:rPr>
      </w:pPr>
    </w:p>
    <w:p w14:paraId="73873EA7" w14:textId="77777777" w:rsidR="00A6221A" w:rsidRDefault="00A6221A" w:rsidP="00A6221A">
      <w:pPr>
        <w:spacing w:line="480" w:lineRule="auto"/>
        <w:rPr>
          <w:rFonts w:ascii="Simplified Arabic" w:hAnsi="Simplified Arabic" w:cs="Simplified Arabic"/>
          <w:b/>
          <w:bCs/>
          <w:sz w:val="32"/>
          <w:szCs w:val="32"/>
          <w:rtl/>
        </w:rPr>
      </w:pPr>
    </w:p>
    <w:p w14:paraId="1FCA2365" w14:textId="77777777" w:rsidR="00CA13FF" w:rsidRDefault="00CA13FF" w:rsidP="00A6221A">
      <w:pPr>
        <w:bidi/>
        <w:jc w:val="center"/>
        <w:rPr>
          <w:rFonts w:ascii="Simplified Arabic" w:hAnsi="Simplified Arabic" w:cs="Simplified Arabic"/>
          <w:b/>
          <w:bCs/>
          <w:sz w:val="34"/>
          <w:szCs w:val="34"/>
          <w:rtl/>
          <w:lang w:bidi="ar-IQ"/>
        </w:rPr>
      </w:pPr>
    </w:p>
    <w:p w14:paraId="324D8288" w14:textId="77777777" w:rsidR="00A03008" w:rsidRDefault="00A03008" w:rsidP="00A03008">
      <w:pPr>
        <w:bidi/>
        <w:jc w:val="center"/>
        <w:rPr>
          <w:rFonts w:ascii="Simplified Arabic" w:hAnsi="Simplified Arabic" w:cs="Simplified Arabic"/>
          <w:b/>
          <w:bCs/>
          <w:sz w:val="34"/>
          <w:szCs w:val="34"/>
          <w:rtl/>
          <w:lang w:bidi="ar-IQ"/>
        </w:rPr>
      </w:pPr>
    </w:p>
    <w:p w14:paraId="18783DD0" w14:textId="77777777" w:rsidR="00A03008" w:rsidRDefault="00A03008" w:rsidP="00A03008">
      <w:pPr>
        <w:bidi/>
        <w:jc w:val="center"/>
        <w:rPr>
          <w:rFonts w:ascii="Simplified Arabic" w:hAnsi="Simplified Arabic" w:cs="Simplified Arabic"/>
          <w:b/>
          <w:bCs/>
          <w:sz w:val="34"/>
          <w:szCs w:val="34"/>
          <w:rtl/>
          <w:lang w:bidi="ar-IQ"/>
        </w:rPr>
      </w:pPr>
    </w:p>
    <w:p w14:paraId="267B854E" w14:textId="29F464C2" w:rsidR="00A6221A" w:rsidRPr="003306B8" w:rsidRDefault="00A6221A" w:rsidP="00CA13FF">
      <w:pPr>
        <w:bidi/>
        <w:jc w:val="center"/>
        <w:rPr>
          <w:rFonts w:ascii="Simplified Arabic" w:hAnsi="Simplified Arabic" w:cs="Simplified Arabic"/>
          <w:b/>
          <w:bCs/>
          <w:sz w:val="34"/>
          <w:szCs w:val="34"/>
          <w:rtl/>
          <w:lang w:bidi="ar-IQ"/>
        </w:rPr>
      </w:pPr>
      <w:r w:rsidRPr="003306B8">
        <w:rPr>
          <w:rFonts w:ascii="Simplified Arabic" w:hAnsi="Simplified Arabic" w:cs="Simplified Arabic" w:hint="cs"/>
          <w:b/>
          <w:bCs/>
          <w:sz w:val="34"/>
          <w:szCs w:val="34"/>
          <w:rtl/>
          <w:lang w:bidi="ar-IQ"/>
        </w:rPr>
        <w:lastRenderedPageBreak/>
        <w:t>الاهداء</w:t>
      </w:r>
    </w:p>
    <w:p w14:paraId="6BB5C5E5" w14:textId="77777777" w:rsidR="00A6221A" w:rsidRPr="003306B8" w:rsidRDefault="00A6221A" w:rsidP="00A6221A">
      <w:pPr>
        <w:bidi/>
        <w:jc w:val="center"/>
        <w:rPr>
          <w:rFonts w:ascii="Simplified Arabic" w:hAnsi="Simplified Arabic" w:cs="Simplified Arabic"/>
          <w:b/>
          <w:bCs/>
          <w:sz w:val="34"/>
          <w:szCs w:val="34"/>
          <w:rtl/>
          <w:lang w:bidi="ar-IQ"/>
        </w:rPr>
      </w:pPr>
      <w:r w:rsidRPr="003306B8">
        <w:rPr>
          <w:rFonts w:ascii="Simplified Arabic" w:hAnsi="Simplified Arabic" w:cs="Simplified Arabic" w:hint="cs"/>
          <w:b/>
          <w:bCs/>
          <w:sz w:val="34"/>
          <w:szCs w:val="34"/>
          <w:rtl/>
          <w:lang w:bidi="ar-IQ"/>
        </w:rPr>
        <w:t xml:space="preserve">أهدي هذا العمل الى </w:t>
      </w:r>
    </w:p>
    <w:p w14:paraId="3775C3C0" w14:textId="77777777" w:rsidR="00A6221A" w:rsidRPr="003306B8" w:rsidRDefault="00A6221A" w:rsidP="00A6221A">
      <w:pPr>
        <w:bidi/>
        <w:jc w:val="center"/>
        <w:rPr>
          <w:rFonts w:ascii="Simplified Arabic" w:hAnsi="Simplified Arabic" w:cs="Simplified Arabic"/>
          <w:b/>
          <w:bCs/>
          <w:sz w:val="34"/>
          <w:szCs w:val="34"/>
          <w:rtl/>
          <w:lang w:bidi="ar-IQ"/>
        </w:rPr>
      </w:pPr>
      <w:r w:rsidRPr="003306B8">
        <w:rPr>
          <w:rFonts w:ascii="Simplified Arabic" w:hAnsi="Simplified Arabic" w:cs="Simplified Arabic" w:hint="cs"/>
          <w:b/>
          <w:bCs/>
          <w:sz w:val="34"/>
          <w:szCs w:val="34"/>
          <w:rtl/>
          <w:lang w:bidi="ar-IQ"/>
        </w:rPr>
        <w:t>من ربتني وانارت دربي واعانتني بالصلوات و الدعوات , الى اغلى إنسانة في الوجود (أمي الحبيبة)</w:t>
      </w:r>
    </w:p>
    <w:p w14:paraId="3BE36368" w14:textId="77777777" w:rsidR="00A6221A" w:rsidRPr="003306B8" w:rsidRDefault="00A6221A" w:rsidP="00A6221A">
      <w:pPr>
        <w:bidi/>
        <w:jc w:val="center"/>
        <w:rPr>
          <w:rFonts w:ascii="Simplified Arabic" w:hAnsi="Simplified Arabic" w:cs="Simplified Arabic"/>
          <w:b/>
          <w:bCs/>
          <w:sz w:val="34"/>
          <w:szCs w:val="34"/>
          <w:rtl/>
          <w:lang w:bidi="ar-IQ"/>
        </w:rPr>
      </w:pPr>
      <w:r w:rsidRPr="003306B8">
        <w:rPr>
          <w:rFonts w:ascii="Simplified Arabic" w:hAnsi="Simplified Arabic" w:cs="Simplified Arabic" w:hint="cs"/>
          <w:b/>
          <w:bCs/>
          <w:sz w:val="34"/>
          <w:szCs w:val="34"/>
          <w:rtl/>
          <w:lang w:bidi="ar-IQ"/>
        </w:rPr>
        <w:t>الى من عمل بكد في سبيل تعليمي وعلمني معنى الكفاح وأوصلني الى ما أنا عليه (أبي العزيز)</w:t>
      </w:r>
    </w:p>
    <w:p w14:paraId="1D6971A3" w14:textId="77777777" w:rsidR="00A6221A" w:rsidRPr="003306B8" w:rsidRDefault="00A6221A" w:rsidP="00A6221A">
      <w:pPr>
        <w:bidi/>
        <w:jc w:val="center"/>
        <w:rPr>
          <w:rFonts w:ascii="Simplified Arabic" w:hAnsi="Simplified Arabic" w:cs="Simplified Arabic"/>
          <w:b/>
          <w:bCs/>
          <w:sz w:val="34"/>
          <w:szCs w:val="34"/>
          <w:rtl/>
          <w:lang w:bidi="ar-IQ"/>
        </w:rPr>
      </w:pPr>
      <w:proofErr w:type="spellStart"/>
      <w:r w:rsidRPr="003306B8">
        <w:rPr>
          <w:rFonts w:ascii="Simplified Arabic" w:hAnsi="Simplified Arabic" w:cs="Simplified Arabic" w:hint="cs"/>
          <w:b/>
          <w:bCs/>
          <w:sz w:val="34"/>
          <w:szCs w:val="34"/>
          <w:rtl/>
          <w:lang w:bidi="ar-IQ"/>
        </w:rPr>
        <w:t>ألى</w:t>
      </w:r>
      <w:proofErr w:type="spellEnd"/>
      <w:r w:rsidRPr="003306B8">
        <w:rPr>
          <w:rFonts w:ascii="Simplified Arabic" w:hAnsi="Simplified Arabic" w:cs="Simplified Arabic" w:hint="cs"/>
          <w:b/>
          <w:bCs/>
          <w:sz w:val="34"/>
          <w:szCs w:val="34"/>
          <w:rtl/>
          <w:lang w:bidi="ar-IQ"/>
        </w:rPr>
        <w:t xml:space="preserve"> أخوتي , </w:t>
      </w:r>
      <w:proofErr w:type="spellStart"/>
      <w:r w:rsidRPr="003306B8">
        <w:rPr>
          <w:rFonts w:ascii="Simplified Arabic" w:hAnsi="Simplified Arabic" w:cs="Simplified Arabic" w:hint="cs"/>
          <w:b/>
          <w:bCs/>
          <w:sz w:val="34"/>
          <w:szCs w:val="34"/>
          <w:rtl/>
          <w:lang w:bidi="ar-IQ"/>
        </w:rPr>
        <w:t>ألى</w:t>
      </w:r>
      <w:proofErr w:type="spellEnd"/>
      <w:r w:rsidRPr="003306B8">
        <w:rPr>
          <w:rFonts w:ascii="Simplified Arabic" w:hAnsi="Simplified Arabic" w:cs="Simplified Arabic" w:hint="cs"/>
          <w:b/>
          <w:bCs/>
          <w:sz w:val="34"/>
          <w:szCs w:val="34"/>
          <w:rtl/>
          <w:lang w:bidi="ar-IQ"/>
        </w:rPr>
        <w:t xml:space="preserve"> أفراد أسرتي  سندي في الدنيا ولا احصي لهم فضل , </w:t>
      </w:r>
    </w:p>
    <w:p w14:paraId="7139406C" w14:textId="0FD38FA8" w:rsidR="00A6221A" w:rsidRPr="003306B8" w:rsidRDefault="00A6221A" w:rsidP="00A6221A">
      <w:pPr>
        <w:bidi/>
        <w:jc w:val="center"/>
        <w:rPr>
          <w:rFonts w:ascii="Simplified Arabic" w:hAnsi="Simplified Arabic" w:cs="Simplified Arabic"/>
          <w:b/>
          <w:bCs/>
          <w:sz w:val="34"/>
          <w:szCs w:val="34"/>
          <w:rtl/>
          <w:lang w:bidi="ar-IQ"/>
        </w:rPr>
      </w:pPr>
      <w:proofErr w:type="spellStart"/>
      <w:r w:rsidRPr="003306B8">
        <w:rPr>
          <w:rFonts w:ascii="Simplified Arabic" w:hAnsi="Simplified Arabic" w:cs="Simplified Arabic" w:hint="cs"/>
          <w:b/>
          <w:bCs/>
          <w:sz w:val="34"/>
          <w:szCs w:val="34"/>
          <w:rtl/>
          <w:lang w:bidi="ar-IQ"/>
        </w:rPr>
        <w:t>ألى</w:t>
      </w:r>
      <w:proofErr w:type="spellEnd"/>
      <w:r w:rsidRPr="003306B8">
        <w:rPr>
          <w:rFonts w:ascii="Simplified Arabic" w:hAnsi="Simplified Arabic" w:cs="Simplified Arabic" w:hint="cs"/>
          <w:b/>
          <w:bCs/>
          <w:sz w:val="34"/>
          <w:szCs w:val="34"/>
          <w:rtl/>
          <w:lang w:bidi="ar-IQ"/>
        </w:rPr>
        <w:t xml:space="preserve"> من رافقني وأعانني في مشواري العلمي له مني كل التقدير و الاحترام الاستاذ</w:t>
      </w:r>
      <w:r w:rsidR="00146BCC">
        <w:rPr>
          <w:rFonts w:ascii="Simplified Arabic" w:hAnsi="Simplified Arabic" w:cs="Simplified Arabic" w:hint="cs"/>
          <w:b/>
          <w:bCs/>
          <w:sz w:val="34"/>
          <w:szCs w:val="34"/>
          <w:rtl/>
          <w:lang w:bidi="ar-IQ"/>
        </w:rPr>
        <w:t xml:space="preserve">  </w:t>
      </w:r>
      <w:r w:rsidRPr="003306B8">
        <w:rPr>
          <w:rFonts w:ascii="Simplified Arabic" w:hAnsi="Simplified Arabic" w:cs="Simplified Arabic" w:hint="cs"/>
          <w:b/>
          <w:bCs/>
          <w:sz w:val="34"/>
          <w:szCs w:val="34"/>
          <w:rtl/>
          <w:lang w:bidi="ar-IQ"/>
        </w:rPr>
        <w:t xml:space="preserve"> (</w:t>
      </w:r>
      <w:r w:rsidR="00146BCC">
        <w:rPr>
          <w:rFonts w:ascii="Simplified Arabic" w:hAnsi="Simplified Arabic" w:cs="Simplified Arabic" w:hint="cs"/>
          <w:b/>
          <w:bCs/>
          <w:sz w:val="34"/>
          <w:szCs w:val="34"/>
          <w:rtl/>
          <w:lang w:bidi="ar-IQ"/>
        </w:rPr>
        <w:t xml:space="preserve">م.م </w:t>
      </w:r>
      <w:r w:rsidRPr="003306B8">
        <w:rPr>
          <w:rFonts w:ascii="Simplified Arabic" w:hAnsi="Simplified Arabic" w:cs="Simplified Arabic" w:hint="cs"/>
          <w:b/>
          <w:bCs/>
          <w:sz w:val="34"/>
          <w:szCs w:val="34"/>
          <w:rtl/>
          <w:lang w:bidi="ar-IQ"/>
        </w:rPr>
        <w:t>حيدر سامي علوان)</w:t>
      </w:r>
    </w:p>
    <w:p w14:paraId="3C6950A4" w14:textId="68DBF0D9" w:rsidR="00A6221A" w:rsidRPr="003306B8" w:rsidRDefault="00A6221A" w:rsidP="00A6221A">
      <w:pPr>
        <w:bidi/>
        <w:jc w:val="center"/>
        <w:rPr>
          <w:rFonts w:ascii="Simplified Arabic" w:hAnsi="Simplified Arabic" w:cs="Simplified Arabic"/>
          <w:b/>
          <w:bCs/>
          <w:sz w:val="34"/>
          <w:szCs w:val="34"/>
          <w:rtl/>
          <w:lang w:bidi="ar-IQ"/>
        </w:rPr>
      </w:pPr>
      <w:r w:rsidRPr="003306B8">
        <w:rPr>
          <w:rFonts w:ascii="Simplified Arabic" w:hAnsi="Simplified Arabic" w:cs="Simplified Arabic" w:hint="cs"/>
          <w:b/>
          <w:bCs/>
          <w:sz w:val="34"/>
          <w:szCs w:val="34"/>
          <w:rtl/>
          <w:lang w:bidi="ar-IQ"/>
        </w:rPr>
        <w:t xml:space="preserve">والى كل الاصدقاء و الاحباب من دون </w:t>
      </w:r>
      <w:r w:rsidR="00146BCC" w:rsidRPr="003306B8">
        <w:rPr>
          <w:rFonts w:ascii="Simplified Arabic" w:hAnsi="Simplified Arabic" w:cs="Simplified Arabic" w:hint="cs"/>
          <w:b/>
          <w:bCs/>
          <w:sz w:val="34"/>
          <w:szCs w:val="34"/>
          <w:rtl/>
          <w:lang w:bidi="ar-IQ"/>
        </w:rPr>
        <w:t>استثناء</w:t>
      </w:r>
    </w:p>
    <w:p w14:paraId="2F478283" w14:textId="77777777" w:rsidR="00A6221A" w:rsidRPr="009E7885" w:rsidRDefault="00A6221A" w:rsidP="00A6221A">
      <w:pPr>
        <w:bidi/>
        <w:jc w:val="center"/>
        <w:rPr>
          <w:rFonts w:ascii="Simplified Arabic" w:hAnsi="Simplified Arabic" w:cs="Simplified Arabic"/>
          <w:b/>
          <w:bCs/>
          <w:sz w:val="40"/>
          <w:szCs w:val="40"/>
          <w:rtl/>
          <w:lang w:bidi="ar-IQ"/>
        </w:rPr>
      </w:pPr>
    </w:p>
    <w:p w14:paraId="6566BABF" w14:textId="77777777" w:rsidR="00A6221A" w:rsidRPr="009E7885" w:rsidRDefault="00A6221A" w:rsidP="00A6221A">
      <w:pPr>
        <w:bidi/>
        <w:jc w:val="center"/>
        <w:rPr>
          <w:rFonts w:ascii="Simplified Arabic" w:hAnsi="Simplified Arabic" w:cs="Simplified Arabic"/>
          <w:b/>
          <w:bCs/>
          <w:sz w:val="40"/>
          <w:szCs w:val="40"/>
          <w:rtl/>
          <w:lang w:bidi="ar-IQ"/>
        </w:rPr>
      </w:pPr>
    </w:p>
    <w:p w14:paraId="31172574" w14:textId="77777777" w:rsidR="00A6221A" w:rsidRPr="00E703A0" w:rsidRDefault="00A6221A" w:rsidP="00A6221A">
      <w:pPr>
        <w:spacing w:line="480" w:lineRule="auto"/>
        <w:rPr>
          <w:rFonts w:ascii="Simplified Arabic" w:hAnsi="Simplified Arabic" w:cs="Simplified Arabic"/>
          <w:b/>
          <w:bCs/>
          <w:sz w:val="32"/>
          <w:szCs w:val="32"/>
          <w:rtl/>
          <w:lang w:bidi="ar-IQ"/>
        </w:rPr>
      </w:pPr>
    </w:p>
    <w:p w14:paraId="6004947A" w14:textId="77777777" w:rsidR="00A6221A" w:rsidRDefault="00A6221A" w:rsidP="00A6221A">
      <w:pPr>
        <w:bidi/>
        <w:spacing w:line="240" w:lineRule="auto"/>
        <w:jc w:val="center"/>
        <w:rPr>
          <w:rFonts w:ascii="NotoNaskhArabic" w:hAnsi="NotoNaskhArabic"/>
          <w:color w:val="333333"/>
          <w:sz w:val="21"/>
          <w:szCs w:val="21"/>
          <w:shd w:val="clear" w:color="auto" w:fill="F1F1F1"/>
          <w:rtl/>
        </w:rPr>
      </w:pPr>
    </w:p>
    <w:p w14:paraId="2AC0F526" w14:textId="77777777" w:rsidR="00A6221A" w:rsidRDefault="00A6221A" w:rsidP="00A6221A">
      <w:pPr>
        <w:bidi/>
        <w:spacing w:line="240" w:lineRule="auto"/>
        <w:jc w:val="center"/>
        <w:rPr>
          <w:rFonts w:ascii="NotoNaskhArabic" w:hAnsi="NotoNaskhArabic"/>
          <w:color w:val="333333"/>
          <w:sz w:val="21"/>
          <w:szCs w:val="21"/>
          <w:shd w:val="clear" w:color="auto" w:fill="F1F1F1"/>
          <w:rtl/>
        </w:rPr>
      </w:pPr>
    </w:p>
    <w:p w14:paraId="47896AB3" w14:textId="77777777" w:rsidR="00A6221A" w:rsidRDefault="00A6221A" w:rsidP="00A6221A">
      <w:pPr>
        <w:bidi/>
        <w:spacing w:line="240" w:lineRule="auto"/>
        <w:jc w:val="center"/>
        <w:rPr>
          <w:rFonts w:ascii="NotoNaskhArabic" w:hAnsi="NotoNaskhArabic"/>
          <w:color w:val="333333"/>
          <w:sz w:val="21"/>
          <w:szCs w:val="21"/>
          <w:shd w:val="clear" w:color="auto" w:fill="F1F1F1"/>
          <w:rtl/>
        </w:rPr>
      </w:pPr>
    </w:p>
    <w:p w14:paraId="7DCF4232" w14:textId="77777777" w:rsidR="00A6221A" w:rsidRDefault="00A6221A" w:rsidP="00A6221A">
      <w:pPr>
        <w:bidi/>
        <w:spacing w:line="240" w:lineRule="auto"/>
        <w:jc w:val="center"/>
        <w:rPr>
          <w:rFonts w:ascii="NotoNaskhArabic" w:hAnsi="NotoNaskhArabic"/>
          <w:color w:val="333333"/>
          <w:sz w:val="21"/>
          <w:szCs w:val="21"/>
          <w:shd w:val="clear" w:color="auto" w:fill="F1F1F1"/>
          <w:rtl/>
        </w:rPr>
      </w:pPr>
    </w:p>
    <w:p w14:paraId="297E9743" w14:textId="77777777" w:rsidR="003306B8" w:rsidRDefault="003306B8" w:rsidP="003306B8">
      <w:pPr>
        <w:bidi/>
        <w:spacing w:line="240" w:lineRule="auto"/>
        <w:jc w:val="center"/>
        <w:rPr>
          <w:rFonts w:ascii="NotoNaskhArabic" w:hAnsi="NotoNaskhArabic"/>
          <w:color w:val="333333"/>
          <w:sz w:val="21"/>
          <w:szCs w:val="21"/>
          <w:shd w:val="clear" w:color="auto" w:fill="F1F1F1"/>
          <w:rtl/>
        </w:rPr>
      </w:pPr>
    </w:p>
    <w:p w14:paraId="095E8D6F" w14:textId="77777777" w:rsidR="003306B8" w:rsidRDefault="003306B8" w:rsidP="003306B8">
      <w:pPr>
        <w:bidi/>
        <w:spacing w:line="240" w:lineRule="auto"/>
        <w:jc w:val="center"/>
        <w:rPr>
          <w:rFonts w:ascii="NotoNaskhArabic" w:hAnsi="NotoNaskhArabic"/>
          <w:color w:val="333333"/>
          <w:sz w:val="21"/>
          <w:szCs w:val="21"/>
          <w:shd w:val="clear" w:color="auto" w:fill="F1F1F1"/>
          <w:rtl/>
        </w:rPr>
      </w:pPr>
    </w:p>
    <w:p w14:paraId="29B637F1" w14:textId="77777777" w:rsidR="003306B8" w:rsidRDefault="003306B8" w:rsidP="003306B8">
      <w:pPr>
        <w:bidi/>
        <w:spacing w:line="240" w:lineRule="auto"/>
        <w:jc w:val="center"/>
        <w:rPr>
          <w:rFonts w:ascii="NotoNaskhArabic" w:hAnsi="NotoNaskhArabic"/>
          <w:color w:val="333333"/>
          <w:sz w:val="21"/>
          <w:szCs w:val="21"/>
          <w:shd w:val="clear" w:color="auto" w:fill="F1F1F1"/>
          <w:rtl/>
        </w:rPr>
      </w:pPr>
    </w:p>
    <w:p w14:paraId="0ED1884C" w14:textId="77777777" w:rsidR="003306B8" w:rsidRDefault="003306B8" w:rsidP="003306B8">
      <w:pPr>
        <w:bidi/>
        <w:spacing w:line="240" w:lineRule="auto"/>
        <w:jc w:val="center"/>
        <w:rPr>
          <w:rFonts w:ascii="NotoNaskhArabic" w:hAnsi="NotoNaskhArabic"/>
          <w:color w:val="333333"/>
          <w:sz w:val="21"/>
          <w:szCs w:val="21"/>
          <w:shd w:val="clear" w:color="auto" w:fill="F1F1F1"/>
          <w:rtl/>
        </w:rPr>
      </w:pPr>
    </w:p>
    <w:p w14:paraId="132B6AF5" w14:textId="77777777" w:rsidR="00A6221A" w:rsidRPr="003306B8" w:rsidRDefault="00A6221A" w:rsidP="003306B8">
      <w:pPr>
        <w:bidi/>
        <w:spacing w:line="276" w:lineRule="auto"/>
        <w:jc w:val="center"/>
        <w:rPr>
          <w:rFonts w:ascii="Simplified Arabic" w:hAnsi="Simplified Arabic" w:cs="Simplified Arabic"/>
          <w:b/>
          <w:bCs/>
          <w:sz w:val="34"/>
          <w:szCs w:val="34"/>
          <w:rtl/>
          <w:lang w:bidi="ar-IQ"/>
        </w:rPr>
      </w:pPr>
      <w:r w:rsidRPr="003306B8">
        <w:rPr>
          <w:rFonts w:ascii="Simplified Arabic" w:hAnsi="Simplified Arabic" w:cs="Simplified Arabic" w:hint="cs"/>
          <w:b/>
          <w:bCs/>
          <w:sz w:val="34"/>
          <w:szCs w:val="34"/>
          <w:rtl/>
          <w:lang w:bidi="ar-IQ"/>
        </w:rPr>
        <w:t>الشكر و التقدير</w:t>
      </w:r>
    </w:p>
    <w:p w14:paraId="03B2F6F9" w14:textId="77777777" w:rsidR="00A6221A" w:rsidRPr="003306B8" w:rsidRDefault="00A6221A" w:rsidP="003306B8">
      <w:pPr>
        <w:bidi/>
        <w:spacing w:line="276" w:lineRule="auto"/>
        <w:rPr>
          <w:rFonts w:ascii="Simplified Arabic" w:hAnsi="Simplified Arabic" w:cs="Simplified Arabic"/>
          <w:b/>
          <w:bCs/>
          <w:sz w:val="34"/>
          <w:szCs w:val="34"/>
          <w:rtl/>
          <w:lang w:bidi="ar-IQ"/>
        </w:rPr>
      </w:pPr>
    </w:p>
    <w:p w14:paraId="03B96A41" w14:textId="77777777" w:rsidR="00A6221A" w:rsidRPr="003306B8" w:rsidRDefault="00A6221A" w:rsidP="003306B8">
      <w:pPr>
        <w:bidi/>
        <w:spacing w:line="276" w:lineRule="auto"/>
        <w:jc w:val="center"/>
        <w:rPr>
          <w:rFonts w:ascii="Simplified Arabic" w:hAnsi="Simplified Arabic" w:cs="Simplified Arabic"/>
          <w:b/>
          <w:bCs/>
          <w:sz w:val="34"/>
          <w:szCs w:val="34"/>
          <w:rtl/>
          <w:lang w:bidi="ar-IQ"/>
        </w:rPr>
      </w:pPr>
      <w:r w:rsidRPr="003306B8">
        <w:rPr>
          <w:rFonts w:ascii="Simplified Arabic" w:hAnsi="Simplified Arabic" w:cs="Simplified Arabic"/>
          <w:b/>
          <w:bCs/>
          <w:sz w:val="34"/>
          <w:szCs w:val="34"/>
          <w:rtl/>
          <w:lang w:bidi="ar-IQ"/>
        </w:rPr>
        <w:t xml:space="preserve">بسم الله الرحمن الرحيم اشكر الله تعالى الذي وفقنا لإتمام هذا العمل المتواضع </w:t>
      </w:r>
    </w:p>
    <w:p w14:paraId="2C88CE64" w14:textId="77777777" w:rsidR="00A6221A" w:rsidRPr="003306B8" w:rsidRDefault="00A6221A" w:rsidP="003306B8">
      <w:pPr>
        <w:bidi/>
        <w:spacing w:line="276" w:lineRule="auto"/>
        <w:jc w:val="center"/>
        <w:rPr>
          <w:rFonts w:ascii="Simplified Arabic" w:hAnsi="Simplified Arabic" w:cs="Simplified Arabic"/>
          <w:b/>
          <w:bCs/>
          <w:sz w:val="34"/>
          <w:szCs w:val="34"/>
          <w:rtl/>
          <w:lang w:bidi="ar-IQ"/>
        </w:rPr>
      </w:pPr>
      <w:r w:rsidRPr="003306B8">
        <w:rPr>
          <w:rFonts w:ascii="Simplified Arabic" w:hAnsi="Simplified Arabic" w:cs="Simplified Arabic"/>
          <w:b/>
          <w:bCs/>
          <w:sz w:val="34"/>
          <w:szCs w:val="34"/>
          <w:rtl/>
          <w:lang w:bidi="ar-IQ"/>
        </w:rPr>
        <w:t xml:space="preserve">فلك كل الشكر ربي اقدم الشكر والتقدير الى كل من ساعدني والاساتذة الافاضل في </w:t>
      </w:r>
    </w:p>
    <w:p w14:paraId="3E31CDC7" w14:textId="77777777" w:rsidR="00A6221A" w:rsidRPr="003306B8" w:rsidRDefault="00A6221A" w:rsidP="003306B8">
      <w:pPr>
        <w:bidi/>
        <w:spacing w:line="276" w:lineRule="auto"/>
        <w:jc w:val="center"/>
        <w:rPr>
          <w:rFonts w:ascii="Simplified Arabic" w:hAnsi="Simplified Arabic" w:cs="Simplified Arabic"/>
          <w:b/>
          <w:bCs/>
          <w:sz w:val="34"/>
          <w:szCs w:val="34"/>
          <w:rtl/>
          <w:lang w:bidi="ar-IQ"/>
        </w:rPr>
      </w:pPr>
      <w:r w:rsidRPr="003306B8">
        <w:rPr>
          <w:rFonts w:ascii="Simplified Arabic" w:hAnsi="Simplified Arabic" w:cs="Simplified Arabic" w:hint="cs"/>
          <w:b/>
          <w:bCs/>
          <w:sz w:val="34"/>
          <w:szCs w:val="34"/>
          <w:rtl/>
          <w:lang w:bidi="ar-IQ"/>
        </w:rPr>
        <w:t>جامعة ميسان كلية الادارة والاقتصاد</w:t>
      </w:r>
      <w:r w:rsidRPr="003306B8">
        <w:rPr>
          <w:rFonts w:ascii="Simplified Arabic" w:hAnsi="Simplified Arabic" w:cs="Simplified Arabic"/>
          <w:b/>
          <w:bCs/>
          <w:sz w:val="34"/>
          <w:szCs w:val="34"/>
          <w:rtl/>
          <w:lang w:bidi="ar-IQ"/>
        </w:rPr>
        <w:t xml:space="preserve"> الذين ساعدوني في بناء معرفتي العلمية والدراسية.</w:t>
      </w:r>
    </w:p>
    <w:p w14:paraId="5BAA19BB" w14:textId="77777777" w:rsidR="00A6221A" w:rsidRPr="003306B8" w:rsidRDefault="00A6221A" w:rsidP="003306B8">
      <w:pPr>
        <w:bidi/>
        <w:spacing w:line="276" w:lineRule="auto"/>
        <w:jc w:val="center"/>
        <w:rPr>
          <w:rFonts w:ascii="Simplified Arabic" w:hAnsi="Simplified Arabic" w:cs="Simplified Arabic"/>
          <w:b/>
          <w:bCs/>
          <w:sz w:val="34"/>
          <w:szCs w:val="34"/>
          <w:rtl/>
          <w:lang w:bidi="ar-IQ"/>
        </w:rPr>
      </w:pPr>
      <w:r w:rsidRPr="003306B8">
        <w:rPr>
          <w:rFonts w:ascii="Simplified Arabic" w:hAnsi="Simplified Arabic" w:cs="Simplified Arabic"/>
          <w:b/>
          <w:bCs/>
          <w:sz w:val="34"/>
          <w:szCs w:val="34"/>
          <w:rtl/>
          <w:lang w:bidi="ar-IQ"/>
        </w:rPr>
        <w:t xml:space="preserve">كما اتقدم بجزيل الشكر والتقدير والامتنان للأستاذ الفاضل </w:t>
      </w:r>
    </w:p>
    <w:p w14:paraId="3DA1A74B" w14:textId="58B3B050" w:rsidR="00A6221A" w:rsidRPr="003306B8" w:rsidRDefault="00146BCC" w:rsidP="003306B8">
      <w:pPr>
        <w:bidi/>
        <w:spacing w:line="276" w:lineRule="auto"/>
        <w:jc w:val="center"/>
        <w:rPr>
          <w:rFonts w:ascii="Simplified Arabic" w:hAnsi="Simplified Arabic" w:cs="Simplified Arabic"/>
          <w:b/>
          <w:bCs/>
          <w:sz w:val="34"/>
          <w:szCs w:val="34"/>
          <w:rtl/>
          <w:lang w:bidi="ar-IQ"/>
        </w:rPr>
      </w:pPr>
      <w:r>
        <w:rPr>
          <w:rFonts w:ascii="Simplified Arabic" w:hAnsi="Simplified Arabic" w:cs="Simplified Arabic" w:hint="cs"/>
          <w:b/>
          <w:bCs/>
          <w:sz w:val="34"/>
          <w:szCs w:val="34"/>
          <w:rtl/>
          <w:lang w:bidi="ar-IQ"/>
        </w:rPr>
        <w:t xml:space="preserve">م.م </w:t>
      </w:r>
      <w:r w:rsidR="00A6221A" w:rsidRPr="003306B8">
        <w:rPr>
          <w:rFonts w:ascii="Simplified Arabic" w:hAnsi="Simplified Arabic" w:cs="Simplified Arabic" w:hint="cs"/>
          <w:b/>
          <w:bCs/>
          <w:sz w:val="34"/>
          <w:szCs w:val="34"/>
          <w:rtl/>
          <w:lang w:bidi="ar-IQ"/>
        </w:rPr>
        <w:t>حيدر سامي علوان</w:t>
      </w:r>
    </w:p>
    <w:p w14:paraId="59CDEA8B" w14:textId="77777777" w:rsidR="00A6221A" w:rsidRPr="003306B8" w:rsidRDefault="00A6221A" w:rsidP="003306B8">
      <w:pPr>
        <w:bidi/>
        <w:spacing w:line="276" w:lineRule="auto"/>
        <w:jc w:val="center"/>
        <w:rPr>
          <w:rFonts w:ascii="Simplified Arabic" w:hAnsi="Simplified Arabic" w:cs="Simplified Arabic"/>
          <w:b/>
          <w:bCs/>
          <w:sz w:val="34"/>
          <w:szCs w:val="34"/>
          <w:rtl/>
          <w:lang w:bidi="ar-IQ"/>
        </w:rPr>
      </w:pPr>
      <w:r w:rsidRPr="003306B8">
        <w:rPr>
          <w:rFonts w:ascii="Simplified Arabic" w:hAnsi="Simplified Arabic" w:cs="Simplified Arabic"/>
          <w:b/>
          <w:bCs/>
          <w:sz w:val="34"/>
          <w:szCs w:val="34"/>
          <w:rtl/>
          <w:lang w:bidi="ar-IQ"/>
        </w:rPr>
        <w:t>لما بذل من جهد وتوصيات والنصائح القيمة لإنجاز هذا البحث .</w:t>
      </w:r>
    </w:p>
    <w:p w14:paraId="4BABCA1C" w14:textId="77777777" w:rsidR="00A6221A" w:rsidRDefault="00A6221A" w:rsidP="00A6221A">
      <w:pPr>
        <w:bidi/>
        <w:spacing w:line="240" w:lineRule="auto"/>
        <w:jc w:val="center"/>
        <w:rPr>
          <w:rFonts w:ascii="NotoNaskhArabic" w:hAnsi="NotoNaskhArabic"/>
          <w:color w:val="333333"/>
          <w:sz w:val="21"/>
          <w:szCs w:val="21"/>
          <w:shd w:val="clear" w:color="auto" w:fill="F1F1F1"/>
          <w:rtl/>
          <w:lang w:bidi="ar-IQ"/>
        </w:rPr>
      </w:pPr>
    </w:p>
    <w:p w14:paraId="1875786E" w14:textId="77777777" w:rsidR="00A6221A" w:rsidRDefault="00A6221A" w:rsidP="00A6221A">
      <w:pPr>
        <w:tabs>
          <w:tab w:val="left" w:pos="8219"/>
          <w:tab w:val="right" w:pos="9360"/>
        </w:tabs>
        <w:bidi/>
        <w:spacing w:after="200" w:line="276" w:lineRule="auto"/>
        <w:contextualSpacing/>
        <w:rPr>
          <w:rFonts w:ascii="Times New Roman" w:eastAsia="Calibri" w:hAnsi="Times New Roman" w:cs="Bold Italic Art"/>
          <w:color w:val="FF0000"/>
          <w:sz w:val="40"/>
          <w:szCs w:val="40"/>
          <w:rtl/>
          <w:lang w:bidi="ar-IQ"/>
        </w:rPr>
      </w:pPr>
    </w:p>
    <w:p w14:paraId="6D99C8C8" w14:textId="77777777" w:rsidR="00A6221A" w:rsidRDefault="00A6221A" w:rsidP="00A6221A">
      <w:pPr>
        <w:tabs>
          <w:tab w:val="left" w:pos="8219"/>
          <w:tab w:val="right" w:pos="9360"/>
        </w:tabs>
        <w:bidi/>
        <w:spacing w:after="200" w:line="276" w:lineRule="auto"/>
        <w:contextualSpacing/>
        <w:rPr>
          <w:rFonts w:ascii="Times New Roman" w:eastAsia="Calibri" w:hAnsi="Times New Roman" w:cs="Bold Italic Art"/>
          <w:color w:val="FF0000"/>
          <w:sz w:val="40"/>
          <w:szCs w:val="40"/>
          <w:rtl/>
          <w:lang w:bidi="ar-IQ"/>
        </w:rPr>
      </w:pPr>
    </w:p>
    <w:p w14:paraId="3BF6498F" w14:textId="77777777" w:rsidR="003306B8" w:rsidRDefault="003306B8" w:rsidP="003306B8">
      <w:pPr>
        <w:tabs>
          <w:tab w:val="left" w:pos="8219"/>
          <w:tab w:val="right" w:pos="9360"/>
        </w:tabs>
        <w:bidi/>
        <w:spacing w:after="200" w:line="276" w:lineRule="auto"/>
        <w:contextualSpacing/>
        <w:rPr>
          <w:rFonts w:ascii="Times New Roman" w:eastAsia="Calibri" w:hAnsi="Times New Roman" w:cs="Bold Italic Art"/>
          <w:color w:val="FF0000"/>
          <w:sz w:val="40"/>
          <w:szCs w:val="40"/>
          <w:rtl/>
          <w:lang w:bidi="ar-IQ"/>
        </w:rPr>
      </w:pPr>
    </w:p>
    <w:p w14:paraId="69793511" w14:textId="77777777" w:rsidR="003306B8" w:rsidRDefault="003306B8" w:rsidP="003306B8">
      <w:pPr>
        <w:tabs>
          <w:tab w:val="left" w:pos="8219"/>
          <w:tab w:val="right" w:pos="9360"/>
        </w:tabs>
        <w:bidi/>
        <w:spacing w:after="200" w:line="276" w:lineRule="auto"/>
        <w:contextualSpacing/>
        <w:rPr>
          <w:rFonts w:ascii="Times New Roman" w:eastAsia="Calibri" w:hAnsi="Times New Roman" w:cs="Bold Italic Art"/>
          <w:color w:val="FF0000"/>
          <w:sz w:val="40"/>
          <w:szCs w:val="40"/>
          <w:rtl/>
          <w:lang w:bidi="ar-IQ"/>
        </w:rPr>
      </w:pPr>
    </w:p>
    <w:p w14:paraId="7C78C373" w14:textId="77777777" w:rsidR="003306B8" w:rsidRDefault="003306B8" w:rsidP="003306B8">
      <w:pPr>
        <w:tabs>
          <w:tab w:val="left" w:pos="8219"/>
          <w:tab w:val="right" w:pos="9360"/>
        </w:tabs>
        <w:bidi/>
        <w:spacing w:after="200" w:line="276" w:lineRule="auto"/>
        <w:contextualSpacing/>
        <w:rPr>
          <w:rFonts w:ascii="Times New Roman" w:eastAsia="Calibri" w:hAnsi="Times New Roman" w:cs="Bold Italic Art"/>
          <w:color w:val="FF0000"/>
          <w:sz w:val="40"/>
          <w:szCs w:val="40"/>
          <w:rtl/>
          <w:lang w:bidi="ar-IQ"/>
        </w:rPr>
      </w:pPr>
    </w:p>
    <w:p w14:paraId="7CE33035" w14:textId="5ED5D051" w:rsidR="00A6221A" w:rsidRPr="006E3A91" w:rsidRDefault="00A6221A" w:rsidP="006E3A91">
      <w:pPr>
        <w:bidi/>
        <w:spacing w:after="0" w:line="276" w:lineRule="auto"/>
        <w:jc w:val="center"/>
        <w:rPr>
          <w:rFonts w:ascii="Simplified Arabic" w:hAnsi="Simplified Arabic" w:cs="Simplified Arabic"/>
          <w:b/>
          <w:bCs/>
          <w:sz w:val="28"/>
          <w:szCs w:val="28"/>
          <w:u w:val="single"/>
          <w:rtl/>
        </w:rPr>
      </w:pPr>
      <w:r w:rsidRPr="006E3A91">
        <w:rPr>
          <w:rFonts w:ascii="Simplified Arabic" w:hAnsi="Simplified Arabic" w:cs="Simplified Arabic"/>
          <w:b/>
          <w:bCs/>
          <w:sz w:val="28"/>
          <w:szCs w:val="28"/>
          <w:u w:val="single"/>
          <w:rtl/>
        </w:rPr>
        <w:lastRenderedPageBreak/>
        <w:t>قائمة المحتويات</w:t>
      </w:r>
    </w:p>
    <w:tbl>
      <w:tblPr>
        <w:tblStyle w:val="a8"/>
        <w:bidiVisual/>
        <w:tblW w:w="9610" w:type="dxa"/>
        <w:tblLook w:val="04A0" w:firstRow="1" w:lastRow="0" w:firstColumn="1" w:lastColumn="0" w:noHBand="0" w:noVBand="1"/>
      </w:tblPr>
      <w:tblGrid>
        <w:gridCol w:w="8454"/>
        <w:gridCol w:w="1156"/>
      </w:tblGrid>
      <w:tr w:rsidR="003306B8" w:rsidRPr="00A6221A" w14:paraId="1C44A761" w14:textId="77777777" w:rsidTr="006E3A91">
        <w:tc>
          <w:tcPr>
            <w:tcW w:w="8454" w:type="dxa"/>
            <w:shd w:val="clear" w:color="auto" w:fill="FBE4D5" w:themeFill="accent2" w:themeFillTint="33"/>
          </w:tcPr>
          <w:p w14:paraId="15CC6BAF" w14:textId="348E6375" w:rsidR="003306B8" w:rsidRPr="006E3A91" w:rsidRDefault="006E3A91" w:rsidP="006E3A91">
            <w:pPr>
              <w:bidi/>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اسم الموضوع</w:t>
            </w:r>
          </w:p>
        </w:tc>
        <w:tc>
          <w:tcPr>
            <w:tcW w:w="1156" w:type="dxa"/>
            <w:shd w:val="clear" w:color="auto" w:fill="FBE4D5" w:themeFill="accent2" w:themeFillTint="33"/>
          </w:tcPr>
          <w:p w14:paraId="5E4BC801" w14:textId="4AE7058F" w:rsidR="003306B8" w:rsidRPr="006E3A91" w:rsidRDefault="003306B8" w:rsidP="00A6221A">
            <w:pPr>
              <w:bidi/>
              <w:jc w:val="both"/>
              <w:rPr>
                <w:rFonts w:ascii="Simplified Arabic" w:hAnsi="Simplified Arabic" w:cs="Simplified Arabic"/>
                <w:b/>
                <w:bCs/>
                <w:sz w:val="32"/>
                <w:szCs w:val="32"/>
                <w:rtl/>
              </w:rPr>
            </w:pPr>
            <w:r w:rsidRPr="006E3A91">
              <w:rPr>
                <w:rFonts w:ascii="Simplified Arabic" w:hAnsi="Simplified Arabic" w:cs="Simplified Arabic" w:hint="cs"/>
                <w:b/>
                <w:bCs/>
                <w:sz w:val="32"/>
                <w:szCs w:val="32"/>
                <w:rtl/>
              </w:rPr>
              <w:t>الصفحة</w:t>
            </w:r>
          </w:p>
        </w:tc>
      </w:tr>
      <w:tr w:rsidR="00A6221A" w:rsidRPr="004160C0" w14:paraId="33526EED" w14:textId="3C1511F7" w:rsidTr="004864DD">
        <w:tc>
          <w:tcPr>
            <w:tcW w:w="8454" w:type="dxa"/>
          </w:tcPr>
          <w:p w14:paraId="4CB0BD13" w14:textId="382D8FA8" w:rsidR="00A6221A" w:rsidRPr="004160C0" w:rsidRDefault="006E3A91"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hint="cs"/>
                <w:sz w:val="28"/>
                <w:szCs w:val="28"/>
                <w:rtl/>
              </w:rPr>
              <w:t>الآية</w:t>
            </w:r>
            <w:r w:rsidR="00A6221A" w:rsidRPr="004160C0">
              <w:rPr>
                <w:rFonts w:ascii="Simplified Arabic" w:hAnsi="Simplified Arabic" w:cs="Simplified Arabic"/>
                <w:sz w:val="28"/>
                <w:szCs w:val="28"/>
                <w:rtl/>
              </w:rPr>
              <w:t xml:space="preserve"> </w:t>
            </w:r>
            <w:r w:rsidRPr="004160C0">
              <w:rPr>
                <w:rFonts w:ascii="Simplified Arabic" w:hAnsi="Simplified Arabic" w:cs="Simplified Arabic" w:hint="cs"/>
                <w:sz w:val="28"/>
                <w:szCs w:val="28"/>
                <w:rtl/>
              </w:rPr>
              <w:t>القرآنية</w:t>
            </w:r>
          </w:p>
        </w:tc>
        <w:tc>
          <w:tcPr>
            <w:tcW w:w="1156" w:type="dxa"/>
          </w:tcPr>
          <w:p w14:paraId="0F5EF9F0" w14:textId="1BCD1532" w:rsidR="00A6221A" w:rsidRPr="004160C0" w:rsidRDefault="003306B8" w:rsidP="006E3A91">
            <w:pPr>
              <w:bidi/>
              <w:spacing w:before="240"/>
              <w:jc w:val="center"/>
              <w:rPr>
                <w:rFonts w:ascii="Simplified Arabic" w:hAnsi="Simplified Arabic" w:cs="Simplified Arabic"/>
                <w:sz w:val="28"/>
                <w:szCs w:val="28"/>
                <w:rtl/>
              </w:rPr>
            </w:pPr>
            <w:r w:rsidRPr="004160C0">
              <w:rPr>
                <w:rFonts w:ascii="Simplified Arabic" w:hAnsi="Simplified Arabic" w:cs="Simplified Arabic"/>
                <w:sz w:val="28"/>
                <w:szCs w:val="28"/>
                <w:rtl/>
              </w:rPr>
              <w:t>أ</w:t>
            </w:r>
          </w:p>
        </w:tc>
      </w:tr>
      <w:tr w:rsidR="00A6221A" w:rsidRPr="004160C0" w14:paraId="5E65BF10" w14:textId="49A7316C" w:rsidTr="004864DD">
        <w:tc>
          <w:tcPr>
            <w:tcW w:w="8454" w:type="dxa"/>
          </w:tcPr>
          <w:p w14:paraId="7C763896"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 xml:space="preserve">الاهداء </w:t>
            </w:r>
          </w:p>
        </w:tc>
        <w:tc>
          <w:tcPr>
            <w:tcW w:w="1156" w:type="dxa"/>
          </w:tcPr>
          <w:p w14:paraId="2E1FCFC8" w14:textId="25B2D544" w:rsidR="00A6221A" w:rsidRPr="004160C0" w:rsidRDefault="003306B8" w:rsidP="006E3A91">
            <w:pPr>
              <w:bidi/>
              <w:spacing w:before="240"/>
              <w:jc w:val="center"/>
              <w:rPr>
                <w:rFonts w:ascii="Simplified Arabic" w:hAnsi="Simplified Arabic" w:cs="Simplified Arabic"/>
                <w:sz w:val="28"/>
                <w:szCs w:val="28"/>
                <w:rtl/>
              </w:rPr>
            </w:pPr>
            <w:r w:rsidRPr="004160C0">
              <w:rPr>
                <w:rFonts w:ascii="Simplified Arabic" w:hAnsi="Simplified Arabic" w:cs="Simplified Arabic"/>
                <w:sz w:val="28"/>
                <w:szCs w:val="28"/>
                <w:rtl/>
              </w:rPr>
              <w:t>ب</w:t>
            </w:r>
          </w:p>
        </w:tc>
      </w:tr>
      <w:tr w:rsidR="00A6221A" w:rsidRPr="004160C0" w14:paraId="7114E525" w14:textId="1572F371" w:rsidTr="004864DD">
        <w:tc>
          <w:tcPr>
            <w:tcW w:w="8454" w:type="dxa"/>
          </w:tcPr>
          <w:p w14:paraId="005FAA4C"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 xml:space="preserve">الشكر والتقدير </w:t>
            </w:r>
          </w:p>
        </w:tc>
        <w:tc>
          <w:tcPr>
            <w:tcW w:w="1156" w:type="dxa"/>
          </w:tcPr>
          <w:p w14:paraId="75F1E9F9" w14:textId="58AC4AB9" w:rsidR="00A6221A" w:rsidRPr="004160C0" w:rsidRDefault="003306B8" w:rsidP="006E3A91">
            <w:pPr>
              <w:bidi/>
              <w:spacing w:before="240"/>
              <w:jc w:val="center"/>
              <w:rPr>
                <w:rFonts w:ascii="Simplified Arabic" w:hAnsi="Simplified Arabic" w:cs="Simplified Arabic"/>
                <w:sz w:val="28"/>
                <w:szCs w:val="28"/>
                <w:rtl/>
              </w:rPr>
            </w:pPr>
            <w:r w:rsidRPr="004160C0">
              <w:rPr>
                <w:rFonts w:ascii="Simplified Arabic" w:hAnsi="Simplified Arabic" w:cs="Simplified Arabic"/>
                <w:sz w:val="28"/>
                <w:szCs w:val="28"/>
                <w:rtl/>
              </w:rPr>
              <w:t>ت</w:t>
            </w:r>
          </w:p>
        </w:tc>
      </w:tr>
      <w:tr w:rsidR="00A6221A" w:rsidRPr="004160C0" w14:paraId="432AE401" w14:textId="5CA9F0F0" w:rsidTr="004864DD">
        <w:tc>
          <w:tcPr>
            <w:tcW w:w="8454" w:type="dxa"/>
          </w:tcPr>
          <w:p w14:paraId="49A7BDD8" w14:textId="3699838B" w:rsidR="00A6221A" w:rsidRPr="004160C0" w:rsidRDefault="003306B8" w:rsidP="004160C0">
            <w:pPr>
              <w:bidi/>
              <w:spacing w:before="240"/>
              <w:jc w:val="both"/>
              <w:rPr>
                <w:rFonts w:ascii="Simplified Arabic" w:hAnsi="Simplified Arabic" w:cs="Simplified Arabic"/>
                <w:sz w:val="28"/>
                <w:szCs w:val="28"/>
                <w:rtl/>
                <w:lang w:bidi="ar-IQ"/>
              </w:rPr>
            </w:pPr>
            <w:r w:rsidRPr="004160C0">
              <w:rPr>
                <w:rFonts w:ascii="Simplified Arabic" w:hAnsi="Simplified Arabic" w:cs="Simplified Arabic"/>
                <w:sz w:val="28"/>
                <w:szCs w:val="28"/>
                <w:rtl/>
              </w:rPr>
              <w:t xml:space="preserve">قائمة </w:t>
            </w:r>
            <w:r w:rsidR="00A6221A" w:rsidRPr="004160C0">
              <w:rPr>
                <w:rFonts w:ascii="Simplified Arabic" w:hAnsi="Simplified Arabic" w:cs="Simplified Arabic"/>
                <w:sz w:val="28"/>
                <w:szCs w:val="28"/>
                <w:rtl/>
              </w:rPr>
              <w:t xml:space="preserve">المحتويات </w:t>
            </w:r>
          </w:p>
        </w:tc>
        <w:tc>
          <w:tcPr>
            <w:tcW w:w="1156" w:type="dxa"/>
          </w:tcPr>
          <w:p w14:paraId="7E8D0E36" w14:textId="64BB7DD0" w:rsidR="00A6221A" w:rsidRPr="004160C0" w:rsidRDefault="003306B8" w:rsidP="006E3A91">
            <w:pPr>
              <w:bidi/>
              <w:spacing w:before="240"/>
              <w:jc w:val="center"/>
              <w:rPr>
                <w:rFonts w:ascii="Simplified Arabic" w:hAnsi="Simplified Arabic" w:cs="Simplified Arabic"/>
                <w:sz w:val="28"/>
                <w:szCs w:val="28"/>
                <w:rtl/>
              </w:rPr>
            </w:pPr>
            <w:r w:rsidRPr="004160C0">
              <w:rPr>
                <w:rFonts w:ascii="Simplified Arabic" w:hAnsi="Simplified Arabic" w:cs="Simplified Arabic"/>
                <w:sz w:val="28"/>
                <w:szCs w:val="28"/>
                <w:rtl/>
              </w:rPr>
              <w:t>ث</w:t>
            </w:r>
          </w:p>
        </w:tc>
      </w:tr>
      <w:tr w:rsidR="006E3A91" w:rsidRPr="004160C0" w14:paraId="06045AF7" w14:textId="77777777" w:rsidTr="004864DD">
        <w:tc>
          <w:tcPr>
            <w:tcW w:w="8454" w:type="dxa"/>
          </w:tcPr>
          <w:p w14:paraId="0C5E9421" w14:textId="0DEB18DE" w:rsidR="006E3A91" w:rsidRPr="004160C0" w:rsidRDefault="006E3A91" w:rsidP="004160C0">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قائمة الجداول</w:t>
            </w:r>
          </w:p>
        </w:tc>
        <w:tc>
          <w:tcPr>
            <w:tcW w:w="1156" w:type="dxa"/>
          </w:tcPr>
          <w:p w14:paraId="23657348" w14:textId="0F25A2DD" w:rsidR="006E3A91" w:rsidRPr="004160C0" w:rsidRDefault="006E3A91"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ج</w:t>
            </w:r>
          </w:p>
        </w:tc>
      </w:tr>
      <w:tr w:rsidR="00A6221A" w:rsidRPr="004160C0" w14:paraId="61AEAAF7" w14:textId="04672475" w:rsidTr="004864DD">
        <w:tc>
          <w:tcPr>
            <w:tcW w:w="8454" w:type="dxa"/>
          </w:tcPr>
          <w:p w14:paraId="5F79E0B7" w14:textId="4372BEDF" w:rsidR="00A6221A" w:rsidRPr="006E3A91" w:rsidRDefault="00A6221A" w:rsidP="004160C0">
            <w:pPr>
              <w:bidi/>
              <w:spacing w:before="240"/>
              <w:jc w:val="both"/>
              <w:rPr>
                <w:rFonts w:ascii="Simplified Arabic" w:hAnsi="Simplified Arabic" w:cs="Simplified Arabic"/>
                <w:b/>
                <w:bCs/>
                <w:sz w:val="28"/>
                <w:szCs w:val="28"/>
                <w:rtl/>
              </w:rPr>
            </w:pPr>
            <w:r w:rsidRPr="006E3A91">
              <w:rPr>
                <w:rFonts w:ascii="Simplified Arabic" w:hAnsi="Simplified Arabic" w:cs="Simplified Arabic"/>
                <w:b/>
                <w:bCs/>
                <w:sz w:val="28"/>
                <w:szCs w:val="28"/>
                <w:rtl/>
              </w:rPr>
              <w:t>المبحث الاول: الاطار التمهيدي</w:t>
            </w:r>
          </w:p>
        </w:tc>
        <w:tc>
          <w:tcPr>
            <w:tcW w:w="1156" w:type="dxa"/>
          </w:tcPr>
          <w:p w14:paraId="03EE5348" w14:textId="7FC1A2E3" w:rsidR="00A6221A" w:rsidRPr="004160C0" w:rsidRDefault="00A6221A" w:rsidP="006E3A91">
            <w:pPr>
              <w:bidi/>
              <w:spacing w:before="240"/>
              <w:jc w:val="center"/>
              <w:rPr>
                <w:rFonts w:ascii="Simplified Arabic" w:hAnsi="Simplified Arabic" w:cs="Simplified Arabic"/>
                <w:sz w:val="28"/>
                <w:szCs w:val="28"/>
                <w:rtl/>
              </w:rPr>
            </w:pPr>
          </w:p>
        </w:tc>
      </w:tr>
      <w:tr w:rsidR="00A6221A" w:rsidRPr="004160C0" w14:paraId="5EFB527A" w14:textId="68FD9C2A" w:rsidTr="004864DD">
        <w:tc>
          <w:tcPr>
            <w:tcW w:w="8454" w:type="dxa"/>
          </w:tcPr>
          <w:p w14:paraId="04E1A172" w14:textId="3F24417F" w:rsidR="00A6221A" w:rsidRPr="004160C0" w:rsidRDefault="003306B8"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1.</w:t>
            </w:r>
            <w:r w:rsidR="00A6221A" w:rsidRPr="004160C0">
              <w:rPr>
                <w:rFonts w:ascii="Simplified Arabic" w:hAnsi="Simplified Arabic" w:cs="Simplified Arabic"/>
                <w:sz w:val="28"/>
                <w:szCs w:val="28"/>
                <w:rtl/>
              </w:rPr>
              <w:t>المقدمة</w:t>
            </w:r>
          </w:p>
        </w:tc>
        <w:tc>
          <w:tcPr>
            <w:tcW w:w="1156" w:type="dxa"/>
          </w:tcPr>
          <w:p w14:paraId="645CDB23" w14:textId="1766932B" w:rsidR="00A6221A" w:rsidRPr="004160C0" w:rsidRDefault="003306B8" w:rsidP="006E3A91">
            <w:pPr>
              <w:bidi/>
              <w:spacing w:before="240"/>
              <w:jc w:val="center"/>
              <w:rPr>
                <w:rFonts w:ascii="Simplified Arabic" w:hAnsi="Simplified Arabic" w:cs="Simplified Arabic"/>
                <w:sz w:val="28"/>
                <w:szCs w:val="28"/>
                <w:rtl/>
              </w:rPr>
            </w:pPr>
            <w:r w:rsidRPr="004160C0">
              <w:rPr>
                <w:rFonts w:ascii="Simplified Arabic" w:hAnsi="Simplified Arabic" w:cs="Simplified Arabic"/>
                <w:sz w:val="28"/>
                <w:szCs w:val="28"/>
                <w:rtl/>
              </w:rPr>
              <w:t>1</w:t>
            </w:r>
          </w:p>
        </w:tc>
      </w:tr>
      <w:tr w:rsidR="00A6221A" w:rsidRPr="004160C0" w14:paraId="63093E85" w14:textId="594FAC6C" w:rsidTr="004864DD">
        <w:tc>
          <w:tcPr>
            <w:tcW w:w="8454" w:type="dxa"/>
          </w:tcPr>
          <w:p w14:paraId="6A97F7C5" w14:textId="06C3B874" w:rsidR="00A6221A" w:rsidRPr="004160C0" w:rsidRDefault="003306B8" w:rsidP="004160C0">
            <w:pPr>
              <w:bidi/>
              <w:spacing w:before="240"/>
              <w:jc w:val="both"/>
              <w:rPr>
                <w:rFonts w:ascii="Simplified Arabic" w:hAnsi="Simplified Arabic" w:cs="Simplified Arabic"/>
                <w:sz w:val="28"/>
                <w:szCs w:val="28"/>
              </w:rPr>
            </w:pPr>
            <w:r w:rsidRPr="004160C0">
              <w:rPr>
                <w:rFonts w:ascii="Simplified Arabic" w:hAnsi="Simplified Arabic" w:cs="Simplified Arabic"/>
                <w:sz w:val="28"/>
                <w:szCs w:val="28"/>
                <w:rtl/>
              </w:rPr>
              <w:t>2.</w:t>
            </w:r>
            <w:r w:rsidR="00A6221A" w:rsidRPr="004160C0">
              <w:rPr>
                <w:rFonts w:ascii="Simplified Arabic" w:hAnsi="Simplified Arabic" w:cs="Simplified Arabic"/>
                <w:sz w:val="28"/>
                <w:szCs w:val="28"/>
                <w:rtl/>
              </w:rPr>
              <w:t>أهمية البحث</w:t>
            </w:r>
          </w:p>
        </w:tc>
        <w:tc>
          <w:tcPr>
            <w:tcW w:w="1156" w:type="dxa"/>
          </w:tcPr>
          <w:p w14:paraId="60969BDA" w14:textId="0E95CF4D" w:rsidR="00A6221A" w:rsidRPr="004160C0" w:rsidRDefault="003306B8" w:rsidP="006E3A91">
            <w:pPr>
              <w:bidi/>
              <w:spacing w:before="240"/>
              <w:jc w:val="center"/>
              <w:rPr>
                <w:rFonts w:ascii="Simplified Arabic" w:hAnsi="Simplified Arabic" w:cs="Simplified Arabic"/>
                <w:sz w:val="28"/>
                <w:szCs w:val="28"/>
                <w:rtl/>
              </w:rPr>
            </w:pPr>
            <w:r w:rsidRPr="004160C0">
              <w:rPr>
                <w:rFonts w:ascii="Simplified Arabic" w:hAnsi="Simplified Arabic" w:cs="Simplified Arabic"/>
                <w:sz w:val="28"/>
                <w:szCs w:val="28"/>
                <w:rtl/>
              </w:rPr>
              <w:t>2</w:t>
            </w:r>
          </w:p>
        </w:tc>
      </w:tr>
      <w:tr w:rsidR="00A6221A" w:rsidRPr="004160C0" w14:paraId="2CA46FD5" w14:textId="0CE5D443" w:rsidTr="004864DD">
        <w:tc>
          <w:tcPr>
            <w:tcW w:w="8454" w:type="dxa"/>
          </w:tcPr>
          <w:p w14:paraId="74B05B1D" w14:textId="0434C6BF" w:rsidR="00A6221A" w:rsidRPr="004160C0" w:rsidRDefault="003306B8" w:rsidP="004160C0">
            <w:pPr>
              <w:bidi/>
              <w:spacing w:before="240"/>
              <w:jc w:val="both"/>
              <w:rPr>
                <w:rFonts w:ascii="Simplified Arabic" w:hAnsi="Simplified Arabic" w:cs="Simplified Arabic"/>
                <w:sz w:val="28"/>
                <w:szCs w:val="28"/>
              </w:rPr>
            </w:pPr>
            <w:r w:rsidRPr="004160C0">
              <w:rPr>
                <w:rFonts w:ascii="Simplified Arabic" w:hAnsi="Simplified Arabic" w:cs="Simplified Arabic"/>
                <w:sz w:val="28"/>
                <w:szCs w:val="28"/>
                <w:rtl/>
              </w:rPr>
              <w:t>3.</w:t>
            </w:r>
            <w:r w:rsidR="00A6221A" w:rsidRPr="004160C0">
              <w:rPr>
                <w:rFonts w:ascii="Simplified Arabic" w:hAnsi="Simplified Arabic" w:cs="Simplified Arabic"/>
                <w:sz w:val="28"/>
                <w:szCs w:val="28"/>
                <w:rtl/>
              </w:rPr>
              <w:t>أهداف البحث</w:t>
            </w:r>
          </w:p>
        </w:tc>
        <w:tc>
          <w:tcPr>
            <w:tcW w:w="1156" w:type="dxa"/>
          </w:tcPr>
          <w:p w14:paraId="680CCE8D" w14:textId="79207AA7" w:rsidR="00A6221A" w:rsidRPr="004160C0" w:rsidRDefault="003306B8" w:rsidP="006E3A91">
            <w:pPr>
              <w:bidi/>
              <w:spacing w:before="240"/>
              <w:jc w:val="center"/>
              <w:rPr>
                <w:rFonts w:ascii="Simplified Arabic" w:hAnsi="Simplified Arabic" w:cs="Simplified Arabic"/>
                <w:sz w:val="28"/>
                <w:szCs w:val="28"/>
                <w:rtl/>
              </w:rPr>
            </w:pPr>
            <w:r w:rsidRPr="004160C0">
              <w:rPr>
                <w:rFonts w:ascii="Simplified Arabic" w:hAnsi="Simplified Arabic" w:cs="Simplified Arabic"/>
                <w:sz w:val="28"/>
                <w:szCs w:val="28"/>
                <w:rtl/>
              </w:rPr>
              <w:t>2</w:t>
            </w:r>
          </w:p>
        </w:tc>
      </w:tr>
      <w:tr w:rsidR="00A6221A" w:rsidRPr="004160C0" w14:paraId="603B1554" w14:textId="4E5CEA9D" w:rsidTr="004864DD">
        <w:tc>
          <w:tcPr>
            <w:tcW w:w="8454" w:type="dxa"/>
          </w:tcPr>
          <w:p w14:paraId="3B630171" w14:textId="16A44ADC" w:rsidR="00A6221A" w:rsidRPr="004160C0" w:rsidRDefault="003306B8" w:rsidP="004160C0">
            <w:pPr>
              <w:bidi/>
              <w:spacing w:before="240"/>
              <w:jc w:val="both"/>
              <w:rPr>
                <w:rFonts w:ascii="Simplified Arabic" w:hAnsi="Simplified Arabic" w:cs="Simplified Arabic"/>
                <w:sz w:val="28"/>
                <w:szCs w:val="28"/>
              </w:rPr>
            </w:pPr>
            <w:r w:rsidRPr="004160C0">
              <w:rPr>
                <w:rFonts w:ascii="Simplified Arabic" w:hAnsi="Simplified Arabic" w:cs="Simplified Arabic"/>
                <w:sz w:val="28"/>
                <w:szCs w:val="28"/>
                <w:rtl/>
              </w:rPr>
              <w:t>4.</w:t>
            </w:r>
            <w:r w:rsidR="00A6221A" w:rsidRPr="004160C0">
              <w:rPr>
                <w:rFonts w:ascii="Simplified Arabic" w:hAnsi="Simplified Arabic" w:cs="Simplified Arabic"/>
                <w:sz w:val="28"/>
                <w:szCs w:val="28"/>
                <w:rtl/>
              </w:rPr>
              <w:t>مشكلة البحث</w:t>
            </w:r>
          </w:p>
        </w:tc>
        <w:tc>
          <w:tcPr>
            <w:tcW w:w="1156" w:type="dxa"/>
          </w:tcPr>
          <w:p w14:paraId="5DA15862" w14:textId="6E0E544C" w:rsidR="00A6221A" w:rsidRPr="004160C0" w:rsidRDefault="003306B8" w:rsidP="006E3A91">
            <w:pPr>
              <w:bidi/>
              <w:spacing w:before="240"/>
              <w:jc w:val="center"/>
              <w:rPr>
                <w:rFonts w:ascii="Simplified Arabic" w:hAnsi="Simplified Arabic" w:cs="Simplified Arabic"/>
                <w:sz w:val="28"/>
                <w:szCs w:val="28"/>
                <w:rtl/>
              </w:rPr>
            </w:pPr>
            <w:r w:rsidRPr="004160C0">
              <w:rPr>
                <w:rFonts w:ascii="Simplified Arabic" w:hAnsi="Simplified Arabic" w:cs="Simplified Arabic"/>
                <w:sz w:val="28"/>
                <w:szCs w:val="28"/>
                <w:rtl/>
              </w:rPr>
              <w:t>2</w:t>
            </w:r>
          </w:p>
        </w:tc>
      </w:tr>
      <w:tr w:rsidR="00A6221A" w:rsidRPr="004160C0" w14:paraId="1591370E" w14:textId="11C88F28" w:rsidTr="004864DD">
        <w:tc>
          <w:tcPr>
            <w:tcW w:w="8454" w:type="dxa"/>
          </w:tcPr>
          <w:p w14:paraId="55AE2A14" w14:textId="0BA3BD7C" w:rsidR="00A6221A" w:rsidRPr="004160C0" w:rsidRDefault="003306B8" w:rsidP="004160C0">
            <w:pPr>
              <w:bidi/>
              <w:spacing w:before="240"/>
              <w:jc w:val="both"/>
              <w:rPr>
                <w:rFonts w:ascii="Simplified Arabic" w:hAnsi="Simplified Arabic" w:cs="Simplified Arabic"/>
                <w:sz w:val="28"/>
                <w:szCs w:val="28"/>
              </w:rPr>
            </w:pPr>
            <w:r w:rsidRPr="004160C0">
              <w:rPr>
                <w:rFonts w:ascii="Simplified Arabic" w:hAnsi="Simplified Arabic" w:cs="Simplified Arabic"/>
                <w:sz w:val="28"/>
                <w:szCs w:val="28"/>
                <w:rtl/>
              </w:rPr>
              <w:t>5.</w:t>
            </w:r>
            <w:r w:rsidR="00A6221A" w:rsidRPr="004160C0">
              <w:rPr>
                <w:rFonts w:ascii="Simplified Arabic" w:hAnsi="Simplified Arabic" w:cs="Simplified Arabic"/>
                <w:sz w:val="28"/>
                <w:szCs w:val="28"/>
                <w:rtl/>
              </w:rPr>
              <w:t>الدراسات السابقة</w:t>
            </w:r>
          </w:p>
        </w:tc>
        <w:tc>
          <w:tcPr>
            <w:tcW w:w="1156" w:type="dxa"/>
          </w:tcPr>
          <w:p w14:paraId="5628A60E" w14:textId="27318921" w:rsidR="00A6221A" w:rsidRPr="004160C0" w:rsidRDefault="00A03008"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3</w:t>
            </w:r>
            <w:r w:rsidR="006E3A91">
              <w:rPr>
                <w:rFonts w:ascii="Simplified Arabic" w:hAnsi="Simplified Arabic" w:cs="Simplified Arabic" w:hint="cs"/>
                <w:sz w:val="28"/>
                <w:szCs w:val="28"/>
                <w:rtl/>
              </w:rPr>
              <w:t>-4</w:t>
            </w:r>
          </w:p>
        </w:tc>
      </w:tr>
      <w:tr w:rsidR="00A6221A" w:rsidRPr="004160C0" w14:paraId="52830D4A" w14:textId="70774D96" w:rsidTr="004864DD">
        <w:tc>
          <w:tcPr>
            <w:tcW w:w="8454" w:type="dxa"/>
          </w:tcPr>
          <w:p w14:paraId="7EF9DC3D" w14:textId="26379178" w:rsidR="00A6221A" w:rsidRPr="004160C0" w:rsidRDefault="003306B8" w:rsidP="004160C0">
            <w:pPr>
              <w:bidi/>
              <w:spacing w:before="240"/>
              <w:jc w:val="both"/>
              <w:rPr>
                <w:rFonts w:ascii="Simplified Arabic" w:hAnsi="Simplified Arabic" w:cs="Simplified Arabic"/>
                <w:sz w:val="28"/>
                <w:szCs w:val="28"/>
              </w:rPr>
            </w:pPr>
            <w:r w:rsidRPr="004160C0">
              <w:rPr>
                <w:rFonts w:ascii="Simplified Arabic" w:hAnsi="Simplified Arabic" w:cs="Simplified Arabic"/>
                <w:sz w:val="28"/>
                <w:szCs w:val="28"/>
                <w:rtl/>
              </w:rPr>
              <w:t>6.</w:t>
            </w:r>
            <w:r w:rsidR="00A6221A" w:rsidRPr="004160C0">
              <w:rPr>
                <w:rFonts w:ascii="Simplified Arabic" w:hAnsi="Simplified Arabic" w:cs="Simplified Arabic"/>
                <w:sz w:val="28"/>
                <w:szCs w:val="28"/>
                <w:rtl/>
              </w:rPr>
              <w:t>الحدود الزمانية والمكانية للبحث</w:t>
            </w:r>
          </w:p>
        </w:tc>
        <w:tc>
          <w:tcPr>
            <w:tcW w:w="1156" w:type="dxa"/>
          </w:tcPr>
          <w:p w14:paraId="2BE85FEA" w14:textId="09AD4D5F" w:rsidR="00A6221A" w:rsidRPr="004160C0" w:rsidRDefault="00A03008"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5</w:t>
            </w:r>
          </w:p>
        </w:tc>
      </w:tr>
      <w:tr w:rsidR="00A6221A" w:rsidRPr="004160C0" w14:paraId="3EF2D91E" w14:textId="0CB4678E" w:rsidTr="004864DD">
        <w:tc>
          <w:tcPr>
            <w:tcW w:w="8454" w:type="dxa"/>
          </w:tcPr>
          <w:p w14:paraId="08A1B6EA" w14:textId="3EB6B858" w:rsidR="00A6221A" w:rsidRPr="004160C0" w:rsidRDefault="003306B8" w:rsidP="004160C0">
            <w:pPr>
              <w:bidi/>
              <w:spacing w:before="240"/>
              <w:jc w:val="both"/>
              <w:rPr>
                <w:rFonts w:ascii="Simplified Arabic" w:hAnsi="Simplified Arabic" w:cs="Simplified Arabic"/>
                <w:sz w:val="28"/>
                <w:szCs w:val="28"/>
              </w:rPr>
            </w:pPr>
            <w:r w:rsidRPr="004160C0">
              <w:rPr>
                <w:rFonts w:ascii="Simplified Arabic" w:hAnsi="Simplified Arabic" w:cs="Simplified Arabic"/>
                <w:sz w:val="28"/>
                <w:szCs w:val="28"/>
                <w:rtl/>
              </w:rPr>
              <w:t>7.</w:t>
            </w:r>
            <w:r w:rsidR="00A6221A" w:rsidRPr="004160C0">
              <w:rPr>
                <w:rFonts w:ascii="Simplified Arabic" w:hAnsi="Simplified Arabic" w:cs="Simplified Arabic"/>
                <w:sz w:val="28"/>
                <w:szCs w:val="28"/>
                <w:rtl/>
              </w:rPr>
              <w:t>منهجية البحث</w:t>
            </w:r>
          </w:p>
        </w:tc>
        <w:tc>
          <w:tcPr>
            <w:tcW w:w="1156" w:type="dxa"/>
          </w:tcPr>
          <w:p w14:paraId="7FF57A5D" w14:textId="074BDBBF" w:rsidR="00A6221A" w:rsidRPr="004160C0" w:rsidRDefault="00A03008"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5</w:t>
            </w:r>
          </w:p>
        </w:tc>
      </w:tr>
      <w:tr w:rsidR="00A6221A" w:rsidRPr="004160C0" w14:paraId="21E037E7" w14:textId="07644271" w:rsidTr="004864DD">
        <w:tc>
          <w:tcPr>
            <w:tcW w:w="8454" w:type="dxa"/>
          </w:tcPr>
          <w:p w14:paraId="058030E3" w14:textId="77777777" w:rsidR="00A6221A" w:rsidRPr="006E3A91" w:rsidRDefault="00A6221A" w:rsidP="004160C0">
            <w:pPr>
              <w:bidi/>
              <w:spacing w:before="240"/>
              <w:jc w:val="both"/>
              <w:rPr>
                <w:rFonts w:ascii="Simplified Arabic" w:hAnsi="Simplified Arabic" w:cs="Simplified Arabic"/>
                <w:b/>
                <w:bCs/>
                <w:sz w:val="28"/>
                <w:szCs w:val="28"/>
                <w:rtl/>
              </w:rPr>
            </w:pPr>
            <w:r w:rsidRPr="006E3A91">
              <w:rPr>
                <w:rFonts w:ascii="Simplified Arabic" w:hAnsi="Simplified Arabic" w:cs="Simplified Arabic"/>
                <w:b/>
                <w:bCs/>
                <w:sz w:val="28"/>
                <w:szCs w:val="28"/>
                <w:rtl/>
              </w:rPr>
              <w:t>المبحث الثاني:  الاطار النظري</w:t>
            </w:r>
          </w:p>
        </w:tc>
        <w:tc>
          <w:tcPr>
            <w:tcW w:w="1156" w:type="dxa"/>
          </w:tcPr>
          <w:p w14:paraId="2C5597E2" w14:textId="32667F85" w:rsidR="00A6221A" w:rsidRPr="004160C0" w:rsidRDefault="00A6221A" w:rsidP="006E3A91">
            <w:pPr>
              <w:bidi/>
              <w:spacing w:before="240"/>
              <w:jc w:val="center"/>
              <w:rPr>
                <w:rFonts w:ascii="Simplified Arabic" w:hAnsi="Simplified Arabic" w:cs="Simplified Arabic"/>
                <w:sz w:val="28"/>
                <w:szCs w:val="28"/>
                <w:rtl/>
              </w:rPr>
            </w:pPr>
          </w:p>
        </w:tc>
      </w:tr>
      <w:tr w:rsidR="00A6221A" w:rsidRPr="004160C0" w14:paraId="2EB5F0CF" w14:textId="6AB080BB" w:rsidTr="004864DD">
        <w:tc>
          <w:tcPr>
            <w:tcW w:w="8454" w:type="dxa"/>
          </w:tcPr>
          <w:p w14:paraId="31CD5EAD"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أولا: مفهوم التنمية المستدامة</w:t>
            </w:r>
          </w:p>
        </w:tc>
        <w:tc>
          <w:tcPr>
            <w:tcW w:w="1156" w:type="dxa"/>
          </w:tcPr>
          <w:p w14:paraId="104778A7" w14:textId="074B2513" w:rsidR="00A6221A" w:rsidRPr="004160C0" w:rsidRDefault="00A03008"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6</w:t>
            </w:r>
          </w:p>
        </w:tc>
      </w:tr>
      <w:tr w:rsidR="00A6221A" w:rsidRPr="004160C0" w14:paraId="0ADA130D" w14:textId="20EC55AB" w:rsidTr="004864DD">
        <w:tc>
          <w:tcPr>
            <w:tcW w:w="8454" w:type="dxa"/>
          </w:tcPr>
          <w:p w14:paraId="14E40680"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 xml:space="preserve">1-تعريف التنمية المستدامة </w:t>
            </w:r>
          </w:p>
        </w:tc>
        <w:tc>
          <w:tcPr>
            <w:tcW w:w="1156" w:type="dxa"/>
          </w:tcPr>
          <w:p w14:paraId="259F4109" w14:textId="2136E490" w:rsidR="00A6221A" w:rsidRPr="004160C0" w:rsidRDefault="00A03008"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6</w:t>
            </w:r>
            <w:r w:rsidR="006E3A91">
              <w:rPr>
                <w:rFonts w:ascii="Simplified Arabic" w:hAnsi="Simplified Arabic" w:cs="Simplified Arabic" w:hint="cs"/>
                <w:sz w:val="28"/>
                <w:szCs w:val="28"/>
                <w:rtl/>
              </w:rPr>
              <w:t>-7</w:t>
            </w:r>
          </w:p>
        </w:tc>
      </w:tr>
      <w:tr w:rsidR="00A6221A" w:rsidRPr="004160C0" w14:paraId="4FA39FAE" w14:textId="698ECDC9" w:rsidTr="004864DD">
        <w:tc>
          <w:tcPr>
            <w:tcW w:w="8454" w:type="dxa"/>
          </w:tcPr>
          <w:p w14:paraId="6B199630"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lastRenderedPageBreak/>
              <w:t xml:space="preserve">2- أهداف التنمية المستدامة </w:t>
            </w:r>
          </w:p>
        </w:tc>
        <w:tc>
          <w:tcPr>
            <w:tcW w:w="1156" w:type="dxa"/>
          </w:tcPr>
          <w:p w14:paraId="267977DB" w14:textId="73B38189" w:rsidR="00A6221A" w:rsidRPr="004160C0" w:rsidRDefault="00A03008"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7</w:t>
            </w:r>
            <w:r w:rsidR="006E3A91">
              <w:rPr>
                <w:rFonts w:ascii="Simplified Arabic" w:hAnsi="Simplified Arabic" w:cs="Simplified Arabic" w:hint="cs"/>
                <w:sz w:val="28"/>
                <w:szCs w:val="28"/>
                <w:rtl/>
              </w:rPr>
              <w:t>-10</w:t>
            </w:r>
          </w:p>
        </w:tc>
      </w:tr>
      <w:tr w:rsidR="00A6221A" w:rsidRPr="004160C0" w14:paraId="34D12DAC" w14:textId="1CF7CC40" w:rsidTr="004864DD">
        <w:tc>
          <w:tcPr>
            <w:tcW w:w="8454" w:type="dxa"/>
          </w:tcPr>
          <w:p w14:paraId="5331B3F2"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 xml:space="preserve">3-خصائص التنمية المستدامة </w:t>
            </w:r>
          </w:p>
        </w:tc>
        <w:tc>
          <w:tcPr>
            <w:tcW w:w="1156" w:type="dxa"/>
          </w:tcPr>
          <w:p w14:paraId="696375DC" w14:textId="487D59E2" w:rsidR="00A6221A" w:rsidRPr="004160C0" w:rsidRDefault="00A03008"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10</w:t>
            </w:r>
            <w:r w:rsidR="006E3A91">
              <w:rPr>
                <w:rFonts w:ascii="Simplified Arabic" w:hAnsi="Simplified Arabic" w:cs="Simplified Arabic" w:hint="cs"/>
                <w:sz w:val="28"/>
                <w:szCs w:val="28"/>
                <w:rtl/>
              </w:rPr>
              <w:t>-11</w:t>
            </w:r>
          </w:p>
        </w:tc>
      </w:tr>
      <w:tr w:rsidR="00A6221A" w:rsidRPr="004160C0" w14:paraId="29E71E66" w14:textId="27AD651F" w:rsidTr="004864DD">
        <w:tc>
          <w:tcPr>
            <w:tcW w:w="8454" w:type="dxa"/>
          </w:tcPr>
          <w:p w14:paraId="57D1E265"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ثانيا: واقع التنمية المستدامة في العراق</w:t>
            </w:r>
          </w:p>
        </w:tc>
        <w:tc>
          <w:tcPr>
            <w:tcW w:w="1156" w:type="dxa"/>
          </w:tcPr>
          <w:p w14:paraId="420D14D4" w14:textId="49052FDE" w:rsidR="00A6221A" w:rsidRPr="004160C0" w:rsidRDefault="00A03008"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11</w:t>
            </w:r>
            <w:r w:rsidR="006E3A91">
              <w:rPr>
                <w:rFonts w:ascii="Simplified Arabic" w:hAnsi="Simplified Arabic" w:cs="Simplified Arabic" w:hint="cs"/>
                <w:sz w:val="28"/>
                <w:szCs w:val="28"/>
                <w:rtl/>
              </w:rPr>
              <w:t>-17</w:t>
            </w:r>
          </w:p>
        </w:tc>
      </w:tr>
      <w:tr w:rsidR="00A6221A" w:rsidRPr="004160C0" w14:paraId="0A41142E" w14:textId="0AE4D632" w:rsidTr="004864DD">
        <w:tc>
          <w:tcPr>
            <w:tcW w:w="8454" w:type="dxa"/>
          </w:tcPr>
          <w:p w14:paraId="22860380"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ثالثا: واقع التمية المستدامة في سوريا</w:t>
            </w:r>
          </w:p>
        </w:tc>
        <w:tc>
          <w:tcPr>
            <w:tcW w:w="1156" w:type="dxa"/>
          </w:tcPr>
          <w:p w14:paraId="07F9F317" w14:textId="2555F60E" w:rsidR="00A6221A" w:rsidRPr="004160C0" w:rsidRDefault="00A03008"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18</w:t>
            </w:r>
            <w:r w:rsidR="004864DD">
              <w:rPr>
                <w:rFonts w:ascii="Simplified Arabic" w:hAnsi="Simplified Arabic" w:cs="Simplified Arabic" w:hint="cs"/>
                <w:sz w:val="28"/>
                <w:szCs w:val="28"/>
                <w:rtl/>
              </w:rPr>
              <w:t>-24</w:t>
            </w:r>
          </w:p>
        </w:tc>
      </w:tr>
      <w:tr w:rsidR="00A6221A" w:rsidRPr="004160C0" w14:paraId="5D06C179" w14:textId="1AEF724E" w:rsidTr="004864DD">
        <w:tc>
          <w:tcPr>
            <w:tcW w:w="8454" w:type="dxa"/>
          </w:tcPr>
          <w:p w14:paraId="7DAFD18B"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رابعا: تحليل مؤشرات التنمية المستدامة في العراق وسوريا</w:t>
            </w:r>
          </w:p>
        </w:tc>
        <w:tc>
          <w:tcPr>
            <w:tcW w:w="1156" w:type="dxa"/>
          </w:tcPr>
          <w:p w14:paraId="6F00CF9B" w14:textId="670A29B1" w:rsidR="00A6221A" w:rsidRPr="004160C0" w:rsidRDefault="004864DD"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25-29</w:t>
            </w:r>
          </w:p>
        </w:tc>
      </w:tr>
      <w:tr w:rsidR="00A6221A" w:rsidRPr="004160C0" w14:paraId="15DD8BBF" w14:textId="0D297322" w:rsidTr="004864DD">
        <w:tc>
          <w:tcPr>
            <w:tcW w:w="8454" w:type="dxa"/>
          </w:tcPr>
          <w:p w14:paraId="67392216" w14:textId="1D271578" w:rsidR="00A6221A" w:rsidRPr="004160C0" w:rsidRDefault="006E3A91" w:rsidP="004160C0">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الاستنتاجات</w:t>
            </w:r>
            <w:r w:rsidR="004864DD">
              <w:rPr>
                <w:rFonts w:ascii="Simplified Arabic" w:hAnsi="Simplified Arabic" w:cs="Simplified Arabic" w:hint="cs"/>
                <w:sz w:val="28"/>
                <w:szCs w:val="28"/>
                <w:rtl/>
              </w:rPr>
              <w:t xml:space="preserve"> </w:t>
            </w:r>
          </w:p>
        </w:tc>
        <w:tc>
          <w:tcPr>
            <w:tcW w:w="1156" w:type="dxa"/>
          </w:tcPr>
          <w:p w14:paraId="0A32A2B7" w14:textId="5A0E33DE" w:rsidR="00A6221A" w:rsidRPr="004160C0" w:rsidRDefault="004864DD"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30</w:t>
            </w:r>
          </w:p>
        </w:tc>
      </w:tr>
      <w:tr w:rsidR="004864DD" w:rsidRPr="004160C0" w14:paraId="0D8A7FA1" w14:textId="77777777" w:rsidTr="004864DD">
        <w:tc>
          <w:tcPr>
            <w:tcW w:w="8454" w:type="dxa"/>
          </w:tcPr>
          <w:p w14:paraId="42486AA1" w14:textId="154EF385" w:rsidR="004864DD" w:rsidRDefault="004864DD" w:rsidP="004160C0">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التوصيات</w:t>
            </w:r>
          </w:p>
        </w:tc>
        <w:tc>
          <w:tcPr>
            <w:tcW w:w="1156" w:type="dxa"/>
          </w:tcPr>
          <w:p w14:paraId="6F2F883D" w14:textId="10E0F95B" w:rsidR="004864DD" w:rsidRDefault="004864DD"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31</w:t>
            </w:r>
          </w:p>
        </w:tc>
      </w:tr>
      <w:tr w:rsidR="00A6221A" w:rsidRPr="004160C0" w14:paraId="5DDDEC9B" w14:textId="06C8FB71" w:rsidTr="004864DD">
        <w:tc>
          <w:tcPr>
            <w:tcW w:w="8454" w:type="dxa"/>
          </w:tcPr>
          <w:p w14:paraId="34954752" w14:textId="77777777" w:rsidR="00A6221A" w:rsidRPr="004160C0" w:rsidRDefault="00A6221A" w:rsidP="004160C0">
            <w:pPr>
              <w:bidi/>
              <w:spacing w:before="240"/>
              <w:jc w:val="both"/>
              <w:rPr>
                <w:rFonts w:ascii="Simplified Arabic" w:hAnsi="Simplified Arabic" w:cs="Simplified Arabic"/>
                <w:sz w:val="28"/>
                <w:szCs w:val="28"/>
                <w:rtl/>
              </w:rPr>
            </w:pPr>
            <w:r w:rsidRPr="004160C0">
              <w:rPr>
                <w:rFonts w:ascii="Simplified Arabic" w:hAnsi="Simplified Arabic" w:cs="Simplified Arabic"/>
                <w:sz w:val="28"/>
                <w:szCs w:val="28"/>
                <w:rtl/>
              </w:rPr>
              <w:t>المصادر</w:t>
            </w:r>
          </w:p>
        </w:tc>
        <w:tc>
          <w:tcPr>
            <w:tcW w:w="1156" w:type="dxa"/>
          </w:tcPr>
          <w:p w14:paraId="6762BFD7" w14:textId="1CA29C61" w:rsidR="00A6221A" w:rsidRPr="004160C0" w:rsidRDefault="004864DD" w:rsidP="006E3A91">
            <w:pPr>
              <w:bidi/>
              <w:spacing w:before="240"/>
              <w:jc w:val="center"/>
              <w:rPr>
                <w:rFonts w:ascii="Simplified Arabic" w:hAnsi="Simplified Arabic" w:cs="Simplified Arabic"/>
                <w:sz w:val="28"/>
                <w:szCs w:val="28"/>
                <w:rtl/>
              </w:rPr>
            </w:pPr>
            <w:r>
              <w:rPr>
                <w:rFonts w:ascii="Simplified Arabic" w:hAnsi="Simplified Arabic" w:cs="Simplified Arabic" w:hint="cs"/>
                <w:sz w:val="28"/>
                <w:szCs w:val="28"/>
                <w:rtl/>
              </w:rPr>
              <w:t>32-33</w:t>
            </w:r>
          </w:p>
        </w:tc>
      </w:tr>
    </w:tbl>
    <w:p w14:paraId="76AA6ED1" w14:textId="036A4A61" w:rsidR="002B639C" w:rsidRPr="004160C0" w:rsidRDefault="002B639C" w:rsidP="004160C0">
      <w:pPr>
        <w:bidi/>
        <w:spacing w:before="240" w:line="240" w:lineRule="auto"/>
        <w:rPr>
          <w:rFonts w:ascii="Simplified Arabic" w:hAnsi="Simplified Arabic" w:cs="Simplified Arabic"/>
          <w:color w:val="000000" w:themeColor="text1"/>
          <w:sz w:val="28"/>
          <w:szCs w:val="28"/>
          <w:rtl/>
        </w:rPr>
      </w:pPr>
    </w:p>
    <w:p w14:paraId="542E95F3" w14:textId="2EE2235A" w:rsidR="004160C0" w:rsidRPr="006E3A91" w:rsidRDefault="004160C0" w:rsidP="006E3A91">
      <w:pPr>
        <w:bidi/>
        <w:spacing w:before="240" w:line="240" w:lineRule="auto"/>
        <w:jc w:val="center"/>
        <w:rPr>
          <w:rFonts w:ascii="Simplified Arabic" w:hAnsi="Simplified Arabic" w:cs="Simplified Arabic"/>
          <w:b/>
          <w:bCs/>
          <w:color w:val="000000" w:themeColor="text1"/>
          <w:sz w:val="28"/>
          <w:szCs w:val="28"/>
          <w:u w:val="single"/>
          <w:rtl/>
        </w:rPr>
      </w:pPr>
      <w:r w:rsidRPr="006E3A91">
        <w:rPr>
          <w:rFonts w:ascii="Simplified Arabic" w:hAnsi="Simplified Arabic" w:cs="Simplified Arabic"/>
          <w:b/>
          <w:bCs/>
          <w:color w:val="000000" w:themeColor="text1"/>
          <w:sz w:val="28"/>
          <w:szCs w:val="28"/>
          <w:u w:val="single"/>
          <w:rtl/>
        </w:rPr>
        <w:t>قائمة الجداول</w:t>
      </w:r>
    </w:p>
    <w:tbl>
      <w:tblPr>
        <w:tblStyle w:val="a8"/>
        <w:bidiVisual/>
        <w:tblW w:w="0" w:type="auto"/>
        <w:tblLook w:val="04A0" w:firstRow="1" w:lastRow="0" w:firstColumn="1" w:lastColumn="0" w:noHBand="0" w:noVBand="1"/>
      </w:tblPr>
      <w:tblGrid>
        <w:gridCol w:w="1080"/>
        <w:gridCol w:w="7290"/>
        <w:gridCol w:w="980"/>
      </w:tblGrid>
      <w:tr w:rsidR="004160C0" w:rsidRPr="004160C0" w14:paraId="3B6518B5" w14:textId="77777777" w:rsidTr="001A7519">
        <w:tc>
          <w:tcPr>
            <w:tcW w:w="1080" w:type="dxa"/>
          </w:tcPr>
          <w:p w14:paraId="10892CCE"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رقم الجدول</w:t>
            </w:r>
          </w:p>
        </w:tc>
        <w:tc>
          <w:tcPr>
            <w:tcW w:w="7290" w:type="dxa"/>
          </w:tcPr>
          <w:p w14:paraId="7988841E"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اسم الجدول</w:t>
            </w:r>
          </w:p>
        </w:tc>
        <w:tc>
          <w:tcPr>
            <w:tcW w:w="980" w:type="dxa"/>
          </w:tcPr>
          <w:p w14:paraId="05417654"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الصفحة</w:t>
            </w:r>
          </w:p>
        </w:tc>
      </w:tr>
      <w:tr w:rsidR="004160C0" w:rsidRPr="004160C0" w14:paraId="579587CA" w14:textId="77777777" w:rsidTr="001A7519">
        <w:tc>
          <w:tcPr>
            <w:tcW w:w="1080" w:type="dxa"/>
          </w:tcPr>
          <w:p w14:paraId="3071A754"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1</w:t>
            </w:r>
          </w:p>
        </w:tc>
        <w:tc>
          <w:tcPr>
            <w:tcW w:w="7290" w:type="dxa"/>
          </w:tcPr>
          <w:p w14:paraId="132D179C"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 xml:space="preserve">نصيب الفرد من الناتج المحلي في سوريا </w:t>
            </w:r>
          </w:p>
        </w:tc>
        <w:tc>
          <w:tcPr>
            <w:tcW w:w="980" w:type="dxa"/>
          </w:tcPr>
          <w:p w14:paraId="43EF8A32" w14:textId="6E45FD2B" w:rsidR="004160C0" w:rsidRPr="004160C0" w:rsidRDefault="00A03008" w:rsidP="004160C0">
            <w:pPr>
              <w:bidi/>
              <w:spacing w:before="240"/>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23</w:t>
            </w:r>
          </w:p>
        </w:tc>
      </w:tr>
      <w:tr w:rsidR="004160C0" w:rsidRPr="004160C0" w14:paraId="61AE1C68" w14:textId="77777777" w:rsidTr="001A7519">
        <w:tc>
          <w:tcPr>
            <w:tcW w:w="1080" w:type="dxa"/>
          </w:tcPr>
          <w:p w14:paraId="1E87323E"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2</w:t>
            </w:r>
          </w:p>
        </w:tc>
        <w:tc>
          <w:tcPr>
            <w:tcW w:w="7290" w:type="dxa"/>
          </w:tcPr>
          <w:p w14:paraId="439F308B"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Pr>
            </w:pPr>
            <w:r w:rsidRPr="004160C0">
              <w:rPr>
                <w:rFonts w:ascii="Simplified Arabic" w:hAnsi="Simplified Arabic" w:cs="Simplified Arabic"/>
                <w:b/>
                <w:bCs/>
                <w:color w:val="000000" w:themeColor="text1"/>
                <w:sz w:val="28"/>
                <w:szCs w:val="28"/>
                <w:rtl/>
              </w:rPr>
              <w:t>نسبة الصادرات الى الواردات في سوريا للسنوات (2010-2020)</w:t>
            </w:r>
          </w:p>
        </w:tc>
        <w:tc>
          <w:tcPr>
            <w:tcW w:w="980" w:type="dxa"/>
          </w:tcPr>
          <w:p w14:paraId="4D160AEE" w14:textId="46D7EC22" w:rsidR="004160C0" w:rsidRPr="004160C0" w:rsidRDefault="00A03008" w:rsidP="004160C0">
            <w:pPr>
              <w:bidi/>
              <w:spacing w:before="240"/>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24</w:t>
            </w:r>
          </w:p>
        </w:tc>
      </w:tr>
      <w:tr w:rsidR="004160C0" w:rsidRPr="004160C0" w14:paraId="2E1E61BA" w14:textId="77777777" w:rsidTr="001A7519">
        <w:tc>
          <w:tcPr>
            <w:tcW w:w="1080" w:type="dxa"/>
          </w:tcPr>
          <w:p w14:paraId="6F84BAB7"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3</w:t>
            </w:r>
          </w:p>
        </w:tc>
        <w:tc>
          <w:tcPr>
            <w:tcW w:w="7290" w:type="dxa"/>
          </w:tcPr>
          <w:p w14:paraId="51FBDEC3"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 xml:space="preserve">نصيب الفرد من الناتج المحلي في العراق </w:t>
            </w:r>
          </w:p>
        </w:tc>
        <w:tc>
          <w:tcPr>
            <w:tcW w:w="980" w:type="dxa"/>
          </w:tcPr>
          <w:p w14:paraId="469DC86A" w14:textId="280185FC" w:rsidR="004160C0" w:rsidRPr="004160C0" w:rsidRDefault="00A03008" w:rsidP="004160C0">
            <w:pPr>
              <w:bidi/>
              <w:spacing w:before="240"/>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25</w:t>
            </w:r>
          </w:p>
        </w:tc>
      </w:tr>
      <w:tr w:rsidR="004160C0" w:rsidRPr="004160C0" w14:paraId="29269872" w14:textId="77777777" w:rsidTr="001A7519">
        <w:tc>
          <w:tcPr>
            <w:tcW w:w="1080" w:type="dxa"/>
          </w:tcPr>
          <w:p w14:paraId="5E97E087"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4</w:t>
            </w:r>
          </w:p>
        </w:tc>
        <w:tc>
          <w:tcPr>
            <w:tcW w:w="7290" w:type="dxa"/>
          </w:tcPr>
          <w:p w14:paraId="038D9195" w14:textId="77777777" w:rsidR="004160C0" w:rsidRPr="004160C0" w:rsidRDefault="004160C0" w:rsidP="004160C0">
            <w:pPr>
              <w:bidi/>
              <w:spacing w:before="240"/>
              <w:jc w:val="both"/>
              <w:rPr>
                <w:rFonts w:ascii="Simplified Arabic" w:hAnsi="Simplified Arabic" w:cs="Simplified Arabic"/>
                <w:b/>
                <w:bCs/>
                <w:color w:val="000000" w:themeColor="text1"/>
                <w:sz w:val="28"/>
                <w:szCs w:val="28"/>
                <w:rtl/>
              </w:rPr>
            </w:pPr>
            <w:r w:rsidRPr="004160C0">
              <w:rPr>
                <w:rFonts w:ascii="Simplified Arabic" w:hAnsi="Simplified Arabic" w:cs="Simplified Arabic"/>
                <w:b/>
                <w:bCs/>
                <w:color w:val="000000" w:themeColor="text1"/>
                <w:sz w:val="28"/>
                <w:szCs w:val="28"/>
                <w:rtl/>
              </w:rPr>
              <w:t>نسبة الصادرات الى الواردات في العراق للسنوات (2010-2020)</w:t>
            </w:r>
          </w:p>
        </w:tc>
        <w:tc>
          <w:tcPr>
            <w:tcW w:w="980" w:type="dxa"/>
          </w:tcPr>
          <w:p w14:paraId="6916C23D" w14:textId="3F998E14" w:rsidR="004160C0" w:rsidRPr="004160C0" w:rsidRDefault="00A03008" w:rsidP="004160C0">
            <w:pPr>
              <w:bidi/>
              <w:spacing w:before="240"/>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25</w:t>
            </w:r>
          </w:p>
        </w:tc>
      </w:tr>
    </w:tbl>
    <w:p w14:paraId="48B311AC" w14:textId="77777777" w:rsidR="004160C0" w:rsidRDefault="004160C0" w:rsidP="004160C0">
      <w:pPr>
        <w:jc w:val="both"/>
      </w:pPr>
    </w:p>
    <w:p w14:paraId="192F3E9F" w14:textId="77777777" w:rsidR="004160C0" w:rsidRDefault="004160C0" w:rsidP="004160C0">
      <w:pPr>
        <w:bidi/>
        <w:spacing w:line="240" w:lineRule="auto"/>
        <w:jc w:val="center"/>
        <w:rPr>
          <w:rFonts w:ascii="Simplified Arabic" w:hAnsi="Simplified Arabic" w:cs="Simplified Arabic"/>
          <w:b/>
          <w:bCs/>
          <w:color w:val="000000" w:themeColor="text1"/>
          <w:sz w:val="32"/>
          <w:szCs w:val="32"/>
          <w:rtl/>
          <w:lang w:bidi="ar-IQ"/>
        </w:rPr>
      </w:pPr>
    </w:p>
    <w:p w14:paraId="50619F5E" w14:textId="77777777" w:rsidR="004160C0" w:rsidRDefault="004160C0" w:rsidP="004160C0">
      <w:pPr>
        <w:bidi/>
        <w:spacing w:line="240" w:lineRule="auto"/>
        <w:jc w:val="center"/>
        <w:rPr>
          <w:rFonts w:ascii="Simplified Arabic" w:hAnsi="Simplified Arabic" w:cs="Simplified Arabic"/>
          <w:b/>
          <w:bCs/>
          <w:color w:val="000000" w:themeColor="text1"/>
          <w:sz w:val="32"/>
          <w:szCs w:val="32"/>
          <w:rtl/>
          <w:lang w:bidi="ar-IQ"/>
        </w:rPr>
      </w:pPr>
    </w:p>
    <w:p w14:paraId="36B85643" w14:textId="77777777" w:rsidR="00A03008" w:rsidRDefault="00A03008" w:rsidP="004160C0">
      <w:pPr>
        <w:bidi/>
        <w:spacing w:line="240" w:lineRule="auto"/>
        <w:jc w:val="center"/>
        <w:rPr>
          <w:rFonts w:ascii="Simplified Arabic" w:hAnsi="Simplified Arabic" w:cs="Simplified Arabic"/>
          <w:b/>
          <w:bCs/>
          <w:color w:val="000000" w:themeColor="text1"/>
          <w:sz w:val="32"/>
          <w:szCs w:val="32"/>
          <w:rtl/>
          <w:lang w:bidi="ar-IQ"/>
        </w:rPr>
      </w:pPr>
    </w:p>
    <w:p w14:paraId="0D2564E9" w14:textId="77777777" w:rsidR="00A03008" w:rsidRDefault="00A03008" w:rsidP="00A03008">
      <w:pPr>
        <w:bidi/>
        <w:spacing w:line="240" w:lineRule="auto"/>
        <w:jc w:val="center"/>
        <w:rPr>
          <w:rFonts w:ascii="Simplified Arabic" w:hAnsi="Simplified Arabic" w:cs="Simplified Arabic"/>
          <w:b/>
          <w:bCs/>
          <w:color w:val="000000" w:themeColor="text1"/>
          <w:sz w:val="32"/>
          <w:szCs w:val="32"/>
          <w:rtl/>
          <w:lang w:bidi="ar-IQ"/>
        </w:rPr>
        <w:sectPr w:rsidR="00A03008" w:rsidSect="00A03008">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2240" w:h="15840"/>
          <w:pgMar w:top="1354" w:right="1440" w:bottom="1440" w:left="1440" w:header="720" w:footer="720" w:gutter="0"/>
          <w:pgBorders w:offsetFrom="page">
            <w:top w:val="thinThickSmallGap" w:sz="24" w:space="24" w:color="000000" w:themeColor="text1"/>
            <w:left w:val="thinThickSmallGap" w:sz="24" w:space="24" w:color="000000" w:themeColor="text1"/>
            <w:bottom w:val="thickThinSmallGap" w:sz="24" w:space="24" w:color="000000" w:themeColor="text1"/>
            <w:right w:val="thickThinSmallGap" w:sz="24" w:space="24" w:color="000000" w:themeColor="text1"/>
          </w:pgBorders>
          <w:pgNumType w:fmt="arabicAlpha" w:start="1"/>
          <w:cols w:space="720"/>
          <w:docGrid w:linePitch="360"/>
        </w:sectPr>
      </w:pPr>
    </w:p>
    <w:p w14:paraId="79299408" w14:textId="58D216B7" w:rsidR="002B639C" w:rsidRPr="004160C0" w:rsidRDefault="002B639C" w:rsidP="00A03008">
      <w:pPr>
        <w:bidi/>
        <w:spacing w:line="240" w:lineRule="auto"/>
        <w:jc w:val="center"/>
        <w:rPr>
          <w:rFonts w:ascii="Simplified Arabic" w:hAnsi="Simplified Arabic" w:cs="Simplified Arabic"/>
          <w:b/>
          <w:bCs/>
          <w:color w:val="000000" w:themeColor="text1"/>
          <w:sz w:val="32"/>
          <w:szCs w:val="32"/>
          <w:rtl/>
          <w:lang w:bidi="ar-IQ"/>
        </w:rPr>
      </w:pPr>
      <w:r w:rsidRPr="003037AB">
        <w:rPr>
          <w:rFonts w:ascii="Simplified Arabic" w:hAnsi="Simplified Arabic" w:cs="Simplified Arabic"/>
          <w:b/>
          <w:bCs/>
          <w:color w:val="000000" w:themeColor="text1"/>
          <w:sz w:val="32"/>
          <w:szCs w:val="32"/>
          <w:rtl/>
          <w:lang w:bidi="ar-IQ"/>
        </w:rPr>
        <w:lastRenderedPageBreak/>
        <w:t>المبحث الاول: الاطار التمهيدي</w:t>
      </w:r>
    </w:p>
    <w:p w14:paraId="4B2100D9" w14:textId="7745E8CD" w:rsidR="002B639C" w:rsidRPr="003037AB" w:rsidRDefault="002B639C" w:rsidP="00FF0746">
      <w:pPr>
        <w:pStyle w:val="a3"/>
        <w:numPr>
          <w:ilvl w:val="0"/>
          <w:numId w:val="3"/>
        </w:numPr>
        <w:spacing w:line="240" w:lineRule="auto"/>
        <w:rPr>
          <w:b/>
          <w:bCs/>
          <w:color w:val="000000" w:themeColor="text1"/>
          <w:sz w:val="32"/>
          <w:szCs w:val="32"/>
          <w:lang w:bidi="ar-IQ"/>
        </w:rPr>
      </w:pPr>
      <w:r w:rsidRPr="003037AB">
        <w:rPr>
          <w:b/>
          <w:bCs/>
          <w:color w:val="000000" w:themeColor="text1"/>
          <w:sz w:val="32"/>
          <w:szCs w:val="32"/>
          <w:rtl/>
          <w:lang w:bidi="ar-IQ"/>
        </w:rPr>
        <w:t>المقدمة</w:t>
      </w:r>
    </w:p>
    <w:p w14:paraId="3C07AE3D" w14:textId="4477AD79" w:rsidR="002B639C" w:rsidRPr="003037AB" w:rsidRDefault="00C31FF4" w:rsidP="004935C3">
      <w:pPr>
        <w:bidi/>
        <w:spacing w:line="276" w:lineRule="auto"/>
        <w:jc w:val="both"/>
        <w:rPr>
          <w:rFonts w:ascii="Simplified Arabic" w:hAnsi="Simplified Arabic" w:cs="Simplified Arabic"/>
          <w:color w:val="000000" w:themeColor="text1"/>
          <w:sz w:val="28"/>
          <w:szCs w:val="28"/>
          <w:shd w:val="clear" w:color="auto" w:fill="FFFFFF"/>
          <w:rtl/>
        </w:rPr>
      </w:pPr>
      <w:r w:rsidRPr="00C31FF4">
        <w:rPr>
          <w:rFonts w:ascii="Simplified Arabic" w:hAnsi="Simplified Arabic" w:cs="Simplified Arabic"/>
          <w:color w:val="000000" w:themeColor="text1"/>
          <w:sz w:val="28"/>
          <w:szCs w:val="28"/>
          <w:shd w:val="clear" w:color="auto" w:fill="FFFFFF"/>
          <w:rtl/>
        </w:rPr>
        <w:t>منذ تسعينيات القرن الماضي تغير مفهوم التنمية ، وظهر مفهوم التنمية المستدامة بشكل واضح</w:t>
      </w:r>
      <w:r w:rsidR="004935C3">
        <w:rPr>
          <w:rFonts w:ascii="Simplified Arabic" w:hAnsi="Simplified Arabic" w:cs="Simplified Arabic" w:hint="cs"/>
          <w:color w:val="000000" w:themeColor="text1"/>
          <w:sz w:val="28"/>
          <w:szCs w:val="28"/>
          <w:shd w:val="clear" w:color="auto" w:fill="FFFFFF"/>
          <w:rtl/>
        </w:rPr>
        <w:t>,</w:t>
      </w:r>
      <w:r w:rsidRPr="00C31FF4">
        <w:rPr>
          <w:rFonts w:ascii="Simplified Arabic" w:hAnsi="Simplified Arabic" w:cs="Simplified Arabic"/>
          <w:color w:val="000000" w:themeColor="text1"/>
          <w:sz w:val="28"/>
          <w:szCs w:val="28"/>
          <w:shd w:val="clear" w:color="auto" w:fill="FFFFFF"/>
          <w:rtl/>
        </w:rPr>
        <w:t xml:space="preserve"> بدءاً من قمة الأرض الأولى في ريو دي جانيرو بالبرازيل عام 1992 ، بدأ الحديث الجاد عن البعد البيئي وكيفية إدراجه في التنمية من أجل أن تكون تنمية مستدامة ، وهو مفهوم يختلف عن المفاهيم السابقة</w:t>
      </w:r>
      <w:r w:rsidR="004935C3">
        <w:rPr>
          <w:rFonts w:ascii="Simplified Arabic" w:hAnsi="Simplified Arabic" w:cs="Simplified Arabic" w:hint="cs"/>
          <w:color w:val="000000" w:themeColor="text1"/>
          <w:sz w:val="28"/>
          <w:szCs w:val="28"/>
          <w:shd w:val="clear" w:color="auto" w:fill="FFFFFF"/>
          <w:rtl/>
        </w:rPr>
        <w:t>,</w:t>
      </w:r>
      <w:r w:rsidRPr="00C31FF4">
        <w:rPr>
          <w:rFonts w:ascii="Simplified Arabic" w:hAnsi="Simplified Arabic" w:cs="Simplified Arabic"/>
          <w:color w:val="000000" w:themeColor="text1"/>
          <w:sz w:val="28"/>
          <w:szCs w:val="28"/>
          <w:shd w:val="clear" w:color="auto" w:fill="FFFFFF"/>
          <w:rtl/>
        </w:rPr>
        <w:t xml:space="preserve"> إدخال البعد البيئي والتركيز على حق الأجيال القادمة في الوصول إلى بيئة نظيفة ومستدامة</w:t>
      </w:r>
      <w:r>
        <w:rPr>
          <w:rFonts w:ascii="Simplified Arabic" w:hAnsi="Simplified Arabic" w:cs="Simplified Arabic" w:hint="cs"/>
          <w:color w:val="000000" w:themeColor="text1"/>
          <w:sz w:val="28"/>
          <w:szCs w:val="28"/>
          <w:shd w:val="clear" w:color="auto" w:fill="FFFFFF"/>
          <w:rtl/>
        </w:rPr>
        <w:t>،</w:t>
      </w:r>
      <w:r w:rsidRPr="00C31FF4">
        <w:rPr>
          <w:rFonts w:ascii="Simplified Arabic" w:hAnsi="Simplified Arabic" w:cs="Simplified Arabic"/>
          <w:color w:val="000000" w:themeColor="text1"/>
          <w:sz w:val="28"/>
          <w:szCs w:val="28"/>
          <w:shd w:val="clear" w:color="auto" w:fill="FFFFFF"/>
          <w:rtl/>
        </w:rPr>
        <w:t xml:space="preserve"> أدى إدخال البعد البيئي في مفهوم التنمية بالإضافة إلى الأبعاد السابقة إلى تسليط الضوء على العديد من عوامل التلوث التي تتعرض لها الأرض والتي لها آثار سلبية كبيرة على حياة العنصر البشري ، والمطالب تبعا لذلك بالحفاظ على بيئة خالية من العديد من العوامل التي تهددها مثل تلوث المياه وتلوث الهواء</w:t>
      </w:r>
      <w:r>
        <w:rPr>
          <w:rFonts w:ascii="Simplified Arabic" w:hAnsi="Simplified Arabic" w:cs="Simplified Arabic" w:hint="cs"/>
          <w:color w:val="000000" w:themeColor="text1"/>
          <w:sz w:val="28"/>
          <w:szCs w:val="28"/>
          <w:shd w:val="clear" w:color="auto" w:fill="FFFFFF"/>
          <w:rtl/>
        </w:rPr>
        <w:t xml:space="preserve"> </w:t>
      </w:r>
      <w:r w:rsidR="002B639C" w:rsidRPr="003037AB">
        <w:rPr>
          <w:rFonts w:ascii="Simplified Arabic" w:hAnsi="Simplified Arabic" w:cs="Simplified Arabic"/>
          <w:color w:val="000000" w:themeColor="text1"/>
          <w:sz w:val="28"/>
          <w:szCs w:val="28"/>
          <w:shd w:val="clear" w:color="auto" w:fill="FFFFFF"/>
          <w:rtl/>
        </w:rPr>
        <w:t xml:space="preserve">بغاز ثاني أكسيد الكربون والغازات الأخرى المنبعثة وظاهرة التصحر التي أخذت تنتشر بشكل كبير. </w:t>
      </w:r>
    </w:p>
    <w:p w14:paraId="0F904039" w14:textId="782F7F2E" w:rsidR="00C31FF4" w:rsidRDefault="00C31FF4" w:rsidP="00FF0746">
      <w:pPr>
        <w:bidi/>
        <w:spacing w:line="276" w:lineRule="auto"/>
        <w:jc w:val="both"/>
        <w:rPr>
          <w:rFonts w:ascii="Simplified Arabic" w:hAnsi="Simplified Arabic" w:cs="Simplified Arabic"/>
          <w:color w:val="000000" w:themeColor="text1"/>
          <w:sz w:val="28"/>
          <w:szCs w:val="28"/>
          <w:shd w:val="clear" w:color="auto" w:fill="FFFFFF"/>
          <w:rtl/>
        </w:rPr>
      </w:pPr>
      <w:r w:rsidRPr="00C31FF4">
        <w:rPr>
          <w:rFonts w:ascii="Simplified Arabic" w:hAnsi="Simplified Arabic" w:cs="Simplified Arabic"/>
          <w:color w:val="000000" w:themeColor="text1"/>
          <w:sz w:val="28"/>
          <w:szCs w:val="28"/>
          <w:shd w:val="clear" w:color="auto" w:fill="FFFFFF"/>
          <w:rtl/>
        </w:rPr>
        <w:t>شهدت مؤشرات التنمية المستدامة في العراق تدهورا كبيرا خاصة خلال الثمانينيات والتسعينيات من القرن الماضي نتيجة العديد من العوامل السياسية والاقتصادية والاجتماعية ، إضافة إلى الحروب التي خاضها العراق خلال تلك الفترة والحصار الاقتصادي تعرض العراق لفترة قرابة اثني عشر عاما مما كان له اثر سلبي كبير. على معظم مؤشرات التنمية المستدامة</w:t>
      </w:r>
      <w:r>
        <w:rPr>
          <w:rFonts w:ascii="Simplified Arabic" w:hAnsi="Simplified Arabic" w:cs="Simplified Arabic" w:hint="cs"/>
          <w:color w:val="000000" w:themeColor="text1"/>
          <w:sz w:val="28"/>
          <w:szCs w:val="28"/>
          <w:shd w:val="clear" w:color="auto" w:fill="FFFFFF"/>
          <w:rtl/>
        </w:rPr>
        <w:t>،</w:t>
      </w:r>
      <w:r w:rsidRPr="00C31FF4">
        <w:rPr>
          <w:rFonts w:ascii="Simplified Arabic" w:hAnsi="Simplified Arabic" w:cs="Simplified Arabic"/>
          <w:color w:val="000000" w:themeColor="text1"/>
          <w:sz w:val="28"/>
          <w:szCs w:val="28"/>
          <w:shd w:val="clear" w:color="auto" w:fill="FFFFFF"/>
          <w:rtl/>
        </w:rPr>
        <w:t xml:space="preserve"> إلا أن سقوط النظام السابق عام 2003 وبدء مرحلة سياسية جديدة في تاريخ العراق وكذلك مرحلة اقتصادية جديدة شهدت انتقال العراق من اتباع النظام الاشتراكي إلى اتباع فلسفة السوق الحرة</w:t>
      </w:r>
      <w:r>
        <w:rPr>
          <w:rFonts w:ascii="Simplified Arabic" w:hAnsi="Simplified Arabic" w:cs="Simplified Arabic" w:hint="cs"/>
          <w:color w:val="000000" w:themeColor="text1"/>
          <w:sz w:val="28"/>
          <w:szCs w:val="28"/>
          <w:shd w:val="clear" w:color="auto" w:fill="FFFFFF"/>
          <w:rtl/>
        </w:rPr>
        <w:t>،</w:t>
      </w:r>
      <w:r w:rsidRPr="00C31FF4">
        <w:rPr>
          <w:rFonts w:ascii="Simplified Arabic" w:hAnsi="Simplified Arabic" w:cs="Simplified Arabic"/>
          <w:color w:val="000000" w:themeColor="text1"/>
          <w:sz w:val="28"/>
          <w:szCs w:val="28"/>
          <w:shd w:val="clear" w:color="auto" w:fill="FFFFFF"/>
          <w:rtl/>
        </w:rPr>
        <w:t xml:space="preserve"> بدأت بعض هذه المؤشرات تتحسن تدريجياً لكنها ما زالت بعيدة عن المستويات المطلوبة ومستويات دول الجوار.</w:t>
      </w:r>
    </w:p>
    <w:p w14:paraId="10036ED1" w14:textId="3ACFA641" w:rsidR="002B639C" w:rsidRPr="003037AB" w:rsidRDefault="002B639C" w:rsidP="001A7519">
      <w:pPr>
        <w:bidi/>
        <w:spacing w:line="276" w:lineRule="auto"/>
        <w:jc w:val="both"/>
        <w:rPr>
          <w:rFonts w:ascii="Simplified Arabic" w:hAnsi="Simplified Arabic" w:cs="Simplified Arabic"/>
          <w:color w:val="000000" w:themeColor="text1"/>
          <w:sz w:val="28"/>
          <w:szCs w:val="28"/>
          <w:shd w:val="clear" w:color="auto" w:fill="FFFFFF"/>
          <w:rtl/>
        </w:rPr>
      </w:pPr>
      <w:r w:rsidRPr="003037AB">
        <w:rPr>
          <w:rFonts w:ascii="Simplified Arabic" w:hAnsi="Simplified Arabic" w:cs="Simplified Arabic"/>
          <w:color w:val="000000" w:themeColor="text1"/>
          <w:sz w:val="28"/>
          <w:szCs w:val="28"/>
          <w:shd w:val="clear" w:color="auto" w:fill="FFFFFF"/>
          <w:rtl/>
        </w:rPr>
        <w:t>وكذلك الحال في سوريا فقد شهد تراجعا على المستوى الاقتصادي بعد الحروب الداخلية الاخيرة وما</w:t>
      </w:r>
      <w:r w:rsidR="001A7519">
        <w:rPr>
          <w:rFonts w:ascii="Simplified Arabic" w:hAnsi="Simplified Arabic" w:cs="Simplified Arabic" w:hint="cs"/>
          <w:color w:val="000000" w:themeColor="text1"/>
          <w:sz w:val="28"/>
          <w:szCs w:val="28"/>
          <w:shd w:val="clear" w:color="auto" w:fill="FFFFFF"/>
          <w:rtl/>
        </w:rPr>
        <w:t xml:space="preserve"> أعقبه</w:t>
      </w:r>
      <w:r w:rsidRPr="003037AB">
        <w:rPr>
          <w:rFonts w:ascii="Simplified Arabic" w:hAnsi="Simplified Arabic" w:cs="Simplified Arabic"/>
          <w:color w:val="000000" w:themeColor="text1"/>
          <w:sz w:val="28"/>
          <w:szCs w:val="28"/>
          <w:shd w:val="clear" w:color="auto" w:fill="FFFFFF"/>
          <w:rtl/>
        </w:rPr>
        <w:t>ا من خسائر في البنى التحتية فان هناك تركيزا واضحا من قبل المعنيين بشؤون البيئة والتنمية في  سوريا على موضوع التنمية المستدامة، باعتبارها تشمل أكثر من جانب تنموي واحد، فهي تضم الجانب الاقتصادي والجانب الاجتماعي والجانب البيئي والجانب المؤسساتي</w:t>
      </w:r>
      <w:r w:rsidRPr="003037AB">
        <w:rPr>
          <w:rFonts w:ascii="Simplified Arabic" w:hAnsi="Simplified Arabic" w:cs="Simplified Arabic"/>
          <w:color w:val="000000" w:themeColor="text1"/>
          <w:sz w:val="28"/>
          <w:szCs w:val="28"/>
          <w:shd w:val="clear" w:color="auto" w:fill="FFFFFF"/>
        </w:rPr>
        <w:t>.</w:t>
      </w:r>
      <w:r w:rsidRPr="003037AB">
        <w:rPr>
          <w:rFonts w:ascii="Simplified Arabic" w:hAnsi="Simplified Arabic" w:cs="Simplified Arabic"/>
          <w:color w:val="000000" w:themeColor="text1"/>
          <w:sz w:val="28"/>
          <w:szCs w:val="28"/>
          <w:shd w:val="clear" w:color="auto" w:fill="FFFFFF"/>
          <w:rtl/>
        </w:rPr>
        <w:t xml:space="preserve"> لذا سنتناول في هذه الدراسة مؤشرات التنمية الاقتصادية </w:t>
      </w:r>
      <w:r w:rsidR="001A7519">
        <w:rPr>
          <w:rFonts w:ascii="Simplified Arabic" w:hAnsi="Simplified Arabic" w:cs="Simplified Arabic" w:hint="cs"/>
          <w:color w:val="000000" w:themeColor="text1"/>
          <w:sz w:val="28"/>
          <w:szCs w:val="28"/>
          <w:shd w:val="clear" w:color="auto" w:fill="FFFFFF"/>
          <w:rtl/>
        </w:rPr>
        <w:t>ف</w:t>
      </w:r>
      <w:r w:rsidRPr="003037AB">
        <w:rPr>
          <w:rFonts w:ascii="Simplified Arabic" w:hAnsi="Simplified Arabic" w:cs="Simplified Arabic"/>
          <w:color w:val="000000" w:themeColor="text1"/>
          <w:sz w:val="28"/>
          <w:szCs w:val="28"/>
          <w:shd w:val="clear" w:color="auto" w:fill="FFFFFF"/>
          <w:rtl/>
        </w:rPr>
        <w:t>ي كل من العراق وسوريا خلال الفترة من</w:t>
      </w:r>
      <w:r w:rsidR="001A7519">
        <w:rPr>
          <w:rFonts w:ascii="Simplified Arabic" w:hAnsi="Simplified Arabic" w:cs="Simplified Arabic" w:hint="cs"/>
          <w:color w:val="000000" w:themeColor="text1"/>
          <w:sz w:val="28"/>
          <w:szCs w:val="28"/>
          <w:shd w:val="clear" w:color="auto" w:fill="FFFFFF"/>
          <w:rtl/>
        </w:rPr>
        <w:t xml:space="preserve"> بين عام</w:t>
      </w:r>
      <w:r w:rsidRPr="003037AB">
        <w:rPr>
          <w:rFonts w:ascii="Simplified Arabic" w:hAnsi="Simplified Arabic" w:cs="Simplified Arabic"/>
          <w:color w:val="000000" w:themeColor="text1"/>
          <w:sz w:val="28"/>
          <w:szCs w:val="28"/>
          <w:shd w:val="clear" w:color="auto" w:fill="FFFFFF"/>
          <w:rtl/>
        </w:rPr>
        <w:t xml:space="preserve"> </w:t>
      </w:r>
      <w:r w:rsidR="00114BEE">
        <w:rPr>
          <w:rFonts w:ascii="Simplified Arabic" w:hAnsi="Simplified Arabic" w:cs="Simplified Arabic" w:hint="cs"/>
          <w:color w:val="000000" w:themeColor="text1"/>
          <w:sz w:val="28"/>
          <w:szCs w:val="28"/>
          <w:shd w:val="clear" w:color="auto" w:fill="FFFFFF"/>
          <w:rtl/>
        </w:rPr>
        <w:t>2010</w:t>
      </w:r>
      <w:r w:rsidRPr="003037AB">
        <w:rPr>
          <w:rFonts w:ascii="Simplified Arabic" w:hAnsi="Simplified Arabic" w:cs="Simplified Arabic"/>
          <w:color w:val="000000" w:themeColor="text1"/>
          <w:sz w:val="28"/>
          <w:szCs w:val="28"/>
          <w:shd w:val="clear" w:color="auto" w:fill="FFFFFF"/>
          <w:rtl/>
        </w:rPr>
        <w:t xml:space="preserve">-2020 . </w:t>
      </w:r>
    </w:p>
    <w:p w14:paraId="27A78651" w14:textId="60D88E91" w:rsidR="002B639C" w:rsidRPr="003037AB" w:rsidRDefault="002B639C" w:rsidP="00FF0746">
      <w:pPr>
        <w:bidi/>
        <w:spacing w:line="276" w:lineRule="auto"/>
        <w:jc w:val="both"/>
        <w:rPr>
          <w:rFonts w:ascii="Simplified Arabic" w:hAnsi="Simplified Arabic" w:cs="Simplified Arabic"/>
          <w:color w:val="000000" w:themeColor="text1"/>
          <w:sz w:val="28"/>
          <w:szCs w:val="28"/>
          <w:shd w:val="clear" w:color="auto" w:fill="FFFFFF"/>
          <w:rtl/>
        </w:rPr>
      </w:pPr>
    </w:p>
    <w:p w14:paraId="6EE232E7" w14:textId="561C67EF" w:rsidR="002B639C" w:rsidRPr="003037AB" w:rsidRDefault="002B639C" w:rsidP="00FF0746">
      <w:pPr>
        <w:pStyle w:val="a3"/>
        <w:numPr>
          <w:ilvl w:val="0"/>
          <w:numId w:val="3"/>
        </w:numPr>
        <w:spacing w:line="276" w:lineRule="auto"/>
        <w:rPr>
          <w:b/>
          <w:bCs/>
          <w:color w:val="000000" w:themeColor="text1"/>
          <w:sz w:val="32"/>
          <w:szCs w:val="32"/>
          <w:shd w:val="clear" w:color="auto" w:fill="FFFFFF"/>
          <w:rtl/>
        </w:rPr>
      </w:pPr>
      <w:r w:rsidRPr="003037AB">
        <w:rPr>
          <w:b/>
          <w:bCs/>
          <w:color w:val="000000" w:themeColor="text1"/>
          <w:sz w:val="32"/>
          <w:szCs w:val="32"/>
          <w:shd w:val="clear" w:color="auto" w:fill="FFFFFF"/>
          <w:rtl/>
        </w:rPr>
        <w:lastRenderedPageBreak/>
        <w:t>أهمية البحث</w:t>
      </w:r>
    </w:p>
    <w:p w14:paraId="0F12BCE3" w14:textId="4B29D544" w:rsidR="002B639C" w:rsidRPr="003037AB" w:rsidRDefault="002B639C" w:rsidP="00FF0746">
      <w:pPr>
        <w:bidi/>
        <w:spacing w:line="276" w:lineRule="auto"/>
        <w:jc w:val="both"/>
        <w:rPr>
          <w:rFonts w:ascii="Simplified Arabic" w:hAnsi="Simplified Arabic" w:cs="Simplified Arabic"/>
          <w:color w:val="000000" w:themeColor="text1"/>
          <w:sz w:val="28"/>
          <w:szCs w:val="28"/>
          <w:shd w:val="clear" w:color="auto" w:fill="FFFFFF"/>
          <w:rtl/>
        </w:rPr>
      </w:pPr>
      <w:r w:rsidRPr="003037AB">
        <w:rPr>
          <w:rFonts w:ascii="Simplified Arabic" w:hAnsi="Simplified Arabic" w:cs="Simplified Arabic"/>
          <w:color w:val="000000" w:themeColor="text1"/>
          <w:sz w:val="28"/>
          <w:szCs w:val="28"/>
          <w:shd w:val="clear" w:color="auto" w:fill="FFFFFF"/>
          <w:rtl/>
        </w:rPr>
        <w:t>نظرا للظروف السياسية غير المستقرة في كل من العراق وسوريا، فأن تأثير هذه الظروف ينعكس بشكل مباشر على الاوضاع الاقتصادية خصوصا وأن البلدين محل الدراسة هما متجاورين وبينهما تبادل اقتصادي، كذلك أن الظروف وانعكاسات الارهاب قد أثر ع</w:t>
      </w:r>
      <w:r w:rsidR="001A7519">
        <w:rPr>
          <w:rFonts w:ascii="Simplified Arabic" w:hAnsi="Simplified Arabic" w:cs="Simplified Arabic" w:hint="cs"/>
          <w:color w:val="000000" w:themeColor="text1"/>
          <w:sz w:val="28"/>
          <w:szCs w:val="28"/>
          <w:shd w:val="clear" w:color="auto" w:fill="FFFFFF"/>
          <w:rtl/>
        </w:rPr>
        <w:t xml:space="preserve">لى </w:t>
      </w:r>
      <w:r w:rsidRPr="003037AB">
        <w:rPr>
          <w:rFonts w:ascii="Simplified Arabic" w:hAnsi="Simplified Arabic" w:cs="Simplified Arabic"/>
          <w:color w:val="000000" w:themeColor="text1"/>
          <w:sz w:val="28"/>
          <w:szCs w:val="28"/>
          <w:shd w:val="clear" w:color="auto" w:fill="FFFFFF"/>
          <w:rtl/>
        </w:rPr>
        <w:t>البلدين على حد سواء، فكان تأثير ذلك مباشر على وضع خطط تنموية بسبب عدم القدرة على تحليل الظروف السياسية أو ما يؤول اليها، و تكمن أهمية هذه الدراسة في تسليط الضوء على بيان مؤشرات التنمية المستدامة في كل من العراق وسوريا ضمن السنوات من 2010 الى 2020، من أجل المساهمة في وضع خطط تنموية مستقبلية من شأنها أن تعزز من الوضع الاقتصادي في البلدين.</w:t>
      </w:r>
    </w:p>
    <w:p w14:paraId="43D27914" w14:textId="7C7BDF7C" w:rsidR="002B639C" w:rsidRPr="003037AB" w:rsidRDefault="002B639C" w:rsidP="00FF0746">
      <w:pPr>
        <w:bidi/>
        <w:spacing w:line="276" w:lineRule="auto"/>
        <w:jc w:val="both"/>
        <w:rPr>
          <w:rFonts w:ascii="Simplified Arabic" w:hAnsi="Simplified Arabic" w:cs="Simplified Arabic"/>
          <w:color w:val="000000" w:themeColor="text1"/>
          <w:sz w:val="28"/>
          <w:szCs w:val="28"/>
          <w:shd w:val="clear" w:color="auto" w:fill="FFFFFF"/>
          <w:rtl/>
        </w:rPr>
      </w:pPr>
    </w:p>
    <w:p w14:paraId="3739957A" w14:textId="035BB109" w:rsidR="002B639C" w:rsidRPr="003037AB" w:rsidRDefault="002B639C" w:rsidP="00FF0746">
      <w:pPr>
        <w:pStyle w:val="a3"/>
        <w:numPr>
          <w:ilvl w:val="0"/>
          <w:numId w:val="3"/>
        </w:numPr>
        <w:spacing w:line="276" w:lineRule="auto"/>
        <w:rPr>
          <w:b/>
          <w:bCs/>
          <w:color w:val="000000" w:themeColor="text1"/>
          <w:sz w:val="32"/>
          <w:szCs w:val="32"/>
          <w:shd w:val="clear" w:color="auto" w:fill="FFFFFF"/>
        </w:rPr>
      </w:pPr>
      <w:r w:rsidRPr="003037AB">
        <w:rPr>
          <w:b/>
          <w:bCs/>
          <w:color w:val="000000" w:themeColor="text1"/>
          <w:sz w:val="32"/>
          <w:szCs w:val="32"/>
          <w:shd w:val="clear" w:color="auto" w:fill="FFFFFF"/>
          <w:rtl/>
        </w:rPr>
        <w:t>أهداف البحث</w:t>
      </w:r>
    </w:p>
    <w:p w14:paraId="6FA36069" w14:textId="1EE780C0" w:rsidR="002B639C" w:rsidRPr="003037AB" w:rsidRDefault="002B639C" w:rsidP="00FF0746">
      <w:pPr>
        <w:bidi/>
        <w:spacing w:line="276" w:lineRule="auto"/>
        <w:jc w:val="both"/>
        <w:rPr>
          <w:rFonts w:ascii="Simplified Arabic" w:hAnsi="Simplified Arabic" w:cs="Simplified Arabic"/>
          <w:color w:val="000000" w:themeColor="text1"/>
          <w:sz w:val="28"/>
          <w:szCs w:val="28"/>
          <w:shd w:val="clear" w:color="auto" w:fill="FFFFFF"/>
        </w:rPr>
      </w:pPr>
      <w:r w:rsidRPr="003037AB">
        <w:rPr>
          <w:rFonts w:ascii="Simplified Arabic" w:hAnsi="Simplified Arabic" w:cs="Simplified Arabic"/>
          <w:color w:val="000000" w:themeColor="text1"/>
          <w:sz w:val="28"/>
          <w:szCs w:val="28"/>
          <w:shd w:val="clear" w:color="auto" w:fill="FFFFFF"/>
          <w:rtl/>
        </w:rPr>
        <w:t>يهدف هذا البحث الى تسليط الضوء على ما</w:t>
      </w:r>
      <w:r w:rsidR="001A7519">
        <w:rPr>
          <w:rFonts w:ascii="Simplified Arabic" w:hAnsi="Simplified Arabic" w:cs="Simplified Arabic" w:hint="cs"/>
          <w:color w:val="000000" w:themeColor="text1"/>
          <w:sz w:val="28"/>
          <w:szCs w:val="28"/>
          <w:shd w:val="clear" w:color="auto" w:fill="FFFFFF"/>
          <w:rtl/>
        </w:rPr>
        <w:t xml:space="preserve"> </w:t>
      </w:r>
      <w:r w:rsidRPr="003037AB">
        <w:rPr>
          <w:rFonts w:ascii="Simplified Arabic" w:hAnsi="Simplified Arabic" w:cs="Simplified Arabic"/>
          <w:color w:val="000000" w:themeColor="text1"/>
          <w:sz w:val="28"/>
          <w:szCs w:val="28"/>
          <w:shd w:val="clear" w:color="auto" w:fill="FFFFFF"/>
          <w:rtl/>
        </w:rPr>
        <w:t>يلي:-</w:t>
      </w:r>
    </w:p>
    <w:p w14:paraId="55E82084" w14:textId="381E1B37" w:rsidR="002B639C" w:rsidRPr="003037AB" w:rsidRDefault="002B639C" w:rsidP="00FF0746">
      <w:pPr>
        <w:pStyle w:val="a3"/>
        <w:numPr>
          <w:ilvl w:val="0"/>
          <w:numId w:val="4"/>
        </w:numPr>
        <w:spacing w:line="276" w:lineRule="auto"/>
        <w:rPr>
          <w:color w:val="000000" w:themeColor="text1"/>
          <w:shd w:val="clear" w:color="auto" w:fill="FFFFFF"/>
        </w:rPr>
      </w:pPr>
      <w:r w:rsidRPr="003037AB">
        <w:rPr>
          <w:color w:val="000000" w:themeColor="text1"/>
          <w:shd w:val="clear" w:color="auto" w:fill="FFFFFF"/>
          <w:rtl/>
        </w:rPr>
        <w:t>بيان مفهوم التنمية المستدامة.</w:t>
      </w:r>
    </w:p>
    <w:p w14:paraId="7606D9A1" w14:textId="6E472D0D" w:rsidR="002B639C" w:rsidRPr="003037AB" w:rsidRDefault="002B639C" w:rsidP="00FF0746">
      <w:pPr>
        <w:pStyle w:val="a3"/>
        <w:numPr>
          <w:ilvl w:val="0"/>
          <w:numId w:val="4"/>
        </w:numPr>
        <w:spacing w:line="276" w:lineRule="auto"/>
        <w:rPr>
          <w:color w:val="000000" w:themeColor="text1"/>
          <w:shd w:val="clear" w:color="auto" w:fill="FFFFFF"/>
        </w:rPr>
      </w:pPr>
      <w:r w:rsidRPr="003037AB">
        <w:rPr>
          <w:color w:val="000000" w:themeColor="text1"/>
          <w:shd w:val="clear" w:color="auto" w:fill="FFFFFF"/>
          <w:rtl/>
        </w:rPr>
        <w:t>دراسة أهداف وخصائص التنمية المستدامة.</w:t>
      </w:r>
    </w:p>
    <w:p w14:paraId="3B9847F4" w14:textId="2F11B11F" w:rsidR="002B639C" w:rsidRPr="003037AB" w:rsidRDefault="002B639C" w:rsidP="00FF0746">
      <w:pPr>
        <w:pStyle w:val="a3"/>
        <w:numPr>
          <w:ilvl w:val="0"/>
          <w:numId w:val="4"/>
        </w:numPr>
        <w:spacing w:line="276" w:lineRule="auto"/>
        <w:rPr>
          <w:color w:val="000000" w:themeColor="text1"/>
          <w:shd w:val="clear" w:color="auto" w:fill="FFFFFF"/>
        </w:rPr>
      </w:pPr>
      <w:r w:rsidRPr="003037AB">
        <w:rPr>
          <w:color w:val="000000" w:themeColor="text1"/>
          <w:shd w:val="clear" w:color="auto" w:fill="FFFFFF"/>
          <w:rtl/>
        </w:rPr>
        <w:t>دراسة واقع التنمية المستدامة في كل من العراق وسوريا.</w:t>
      </w:r>
    </w:p>
    <w:p w14:paraId="54C4B120" w14:textId="090827AE" w:rsidR="002B639C" w:rsidRPr="003037AB" w:rsidRDefault="002B639C" w:rsidP="00FF0746">
      <w:pPr>
        <w:pStyle w:val="a3"/>
        <w:numPr>
          <w:ilvl w:val="0"/>
          <w:numId w:val="4"/>
        </w:numPr>
        <w:spacing w:line="276" w:lineRule="auto"/>
        <w:rPr>
          <w:color w:val="000000" w:themeColor="text1"/>
          <w:shd w:val="clear" w:color="auto" w:fill="FFFFFF"/>
        </w:rPr>
      </w:pPr>
      <w:r w:rsidRPr="003037AB">
        <w:rPr>
          <w:color w:val="000000" w:themeColor="text1"/>
          <w:shd w:val="clear" w:color="auto" w:fill="FFFFFF"/>
          <w:rtl/>
        </w:rPr>
        <w:t>تحليل مؤشرات التنمية المستدامة في كل من العراق وسوريا.</w:t>
      </w:r>
    </w:p>
    <w:p w14:paraId="18E6E1BB" w14:textId="26F18147" w:rsidR="002B639C" w:rsidRPr="003037AB" w:rsidRDefault="002B639C" w:rsidP="00FF0746">
      <w:pPr>
        <w:bidi/>
        <w:spacing w:line="276" w:lineRule="auto"/>
        <w:ind w:left="360"/>
        <w:jc w:val="both"/>
        <w:rPr>
          <w:rFonts w:ascii="Simplified Arabic" w:hAnsi="Simplified Arabic" w:cs="Simplified Arabic"/>
          <w:color w:val="000000" w:themeColor="text1"/>
          <w:sz w:val="28"/>
          <w:szCs w:val="28"/>
          <w:shd w:val="clear" w:color="auto" w:fill="FFFFFF"/>
          <w:rtl/>
        </w:rPr>
      </w:pPr>
    </w:p>
    <w:p w14:paraId="19F94402" w14:textId="123E5FB2" w:rsidR="002B639C" w:rsidRPr="003037AB" w:rsidRDefault="002B639C" w:rsidP="00FF0746">
      <w:pPr>
        <w:pStyle w:val="a3"/>
        <w:numPr>
          <w:ilvl w:val="0"/>
          <w:numId w:val="3"/>
        </w:numPr>
        <w:spacing w:line="276" w:lineRule="auto"/>
        <w:rPr>
          <w:b/>
          <w:bCs/>
          <w:color w:val="000000" w:themeColor="text1"/>
          <w:sz w:val="32"/>
          <w:szCs w:val="32"/>
          <w:shd w:val="clear" w:color="auto" w:fill="FFFFFF"/>
        </w:rPr>
      </w:pPr>
      <w:r w:rsidRPr="003037AB">
        <w:rPr>
          <w:b/>
          <w:bCs/>
          <w:color w:val="000000" w:themeColor="text1"/>
          <w:sz w:val="32"/>
          <w:szCs w:val="32"/>
          <w:shd w:val="clear" w:color="auto" w:fill="FFFFFF"/>
          <w:rtl/>
        </w:rPr>
        <w:t>مشكلة البحث</w:t>
      </w:r>
    </w:p>
    <w:p w14:paraId="578BA5BA" w14:textId="470061E5" w:rsidR="00FF0746" w:rsidRDefault="00A6221A" w:rsidP="001A7519">
      <w:pPr>
        <w:bidi/>
        <w:spacing w:line="276" w:lineRule="auto"/>
        <w:jc w:val="both"/>
        <w:rPr>
          <w:rFonts w:ascii="Simplified Arabic" w:hAnsi="Simplified Arabic" w:cs="Simplified Arabic"/>
          <w:color w:val="000000" w:themeColor="text1"/>
          <w:sz w:val="28"/>
          <w:szCs w:val="28"/>
          <w:shd w:val="clear" w:color="auto" w:fill="FFFFFF"/>
          <w:rtl/>
        </w:rPr>
      </w:pPr>
      <w:r w:rsidRPr="00A6221A">
        <w:rPr>
          <w:rFonts w:ascii="Simplified Arabic" w:hAnsi="Simplified Arabic" w:cs="Simplified Arabic"/>
          <w:color w:val="000000" w:themeColor="text1"/>
          <w:sz w:val="28"/>
          <w:szCs w:val="28"/>
          <w:shd w:val="clear" w:color="auto" w:fill="FFFFFF"/>
          <w:rtl/>
        </w:rPr>
        <w:t xml:space="preserve">تكمن مشكلة البحث في محاولة </w:t>
      </w:r>
      <w:r w:rsidR="001A7519">
        <w:rPr>
          <w:rFonts w:ascii="Simplified Arabic" w:hAnsi="Simplified Arabic" w:cs="Simplified Arabic" w:hint="cs"/>
          <w:color w:val="000000" w:themeColor="text1"/>
          <w:sz w:val="28"/>
          <w:szCs w:val="28"/>
          <w:shd w:val="clear" w:color="auto" w:fill="FFFFFF"/>
          <w:rtl/>
        </w:rPr>
        <w:t>تسليط الضوء</w:t>
      </w:r>
      <w:r w:rsidRPr="00A6221A">
        <w:rPr>
          <w:rFonts w:ascii="Simplified Arabic" w:hAnsi="Simplified Arabic" w:cs="Simplified Arabic"/>
          <w:color w:val="000000" w:themeColor="text1"/>
          <w:sz w:val="28"/>
          <w:szCs w:val="28"/>
          <w:shd w:val="clear" w:color="auto" w:fill="FFFFFF"/>
          <w:rtl/>
        </w:rPr>
        <w:t xml:space="preserve"> عن التساؤل المتعلق بما هي مؤشرات التنمية المستدامة في كل من العراق وسوريا</w:t>
      </w:r>
      <w:r w:rsidR="004864DD">
        <w:rPr>
          <w:rFonts w:ascii="Simplified Arabic" w:hAnsi="Simplified Arabic" w:cs="Simplified Arabic" w:hint="cs"/>
          <w:color w:val="000000" w:themeColor="text1"/>
          <w:sz w:val="28"/>
          <w:szCs w:val="28"/>
          <w:shd w:val="clear" w:color="auto" w:fill="FFFFFF"/>
          <w:rtl/>
        </w:rPr>
        <w:t xml:space="preserve"> ,</w:t>
      </w:r>
      <w:r w:rsidRPr="00A6221A">
        <w:rPr>
          <w:rFonts w:ascii="Simplified Arabic" w:hAnsi="Simplified Arabic" w:cs="Simplified Arabic"/>
          <w:color w:val="000000" w:themeColor="text1"/>
          <w:sz w:val="28"/>
          <w:szCs w:val="28"/>
          <w:shd w:val="clear" w:color="auto" w:fill="FFFFFF"/>
          <w:rtl/>
        </w:rPr>
        <w:t xml:space="preserve"> و</w:t>
      </w:r>
      <w:r w:rsidR="004864DD">
        <w:rPr>
          <w:rFonts w:ascii="Simplified Arabic" w:hAnsi="Simplified Arabic" w:cs="Simplified Arabic" w:hint="cs"/>
          <w:color w:val="000000" w:themeColor="text1"/>
          <w:sz w:val="28"/>
          <w:szCs w:val="28"/>
          <w:shd w:val="clear" w:color="auto" w:fill="FFFFFF"/>
          <w:rtl/>
        </w:rPr>
        <w:t>ما هي المشكلات والمعوقات التي تواجهها التنمية المستدامة في كلا البلدين و</w:t>
      </w:r>
      <w:r w:rsidRPr="00A6221A">
        <w:rPr>
          <w:rFonts w:ascii="Simplified Arabic" w:hAnsi="Simplified Arabic" w:cs="Simplified Arabic"/>
          <w:color w:val="000000" w:themeColor="text1"/>
          <w:sz w:val="28"/>
          <w:szCs w:val="28"/>
          <w:shd w:val="clear" w:color="auto" w:fill="FFFFFF"/>
          <w:rtl/>
        </w:rPr>
        <w:t>الابعاد الاقتصادية لها خلال السنوات من 2010-2020 .</w:t>
      </w:r>
    </w:p>
    <w:p w14:paraId="57BBB470" w14:textId="570604E1" w:rsidR="00591F12" w:rsidRPr="003037AB" w:rsidRDefault="00591F12" w:rsidP="00FF0746">
      <w:pPr>
        <w:bidi/>
        <w:spacing w:line="276" w:lineRule="auto"/>
        <w:jc w:val="both"/>
        <w:rPr>
          <w:rFonts w:ascii="Simplified Arabic" w:hAnsi="Simplified Arabic" w:cs="Simplified Arabic"/>
          <w:color w:val="000000" w:themeColor="text1"/>
          <w:sz w:val="28"/>
          <w:szCs w:val="28"/>
          <w:shd w:val="clear" w:color="auto" w:fill="FFFFFF"/>
          <w:rtl/>
        </w:rPr>
      </w:pPr>
    </w:p>
    <w:p w14:paraId="1CF5FD90" w14:textId="46DAB578" w:rsidR="00591F12" w:rsidRPr="003037AB" w:rsidRDefault="00591F12" w:rsidP="00FF0746">
      <w:pPr>
        <w:pStyle w:val="a3"/>
        <w:numPr>
          <w:ilvl w:val="0"/>
          <w:numId w:val="3"/>
        </w:numPr>
        <w:spacing w:line="276" w:lineRule="auto"/>
        <w:rPr>
          <w:b/>
          <w:bCs/>
          <w:color w:val="000000" w:themeColor="text1"/>
          <w:sz w:val="32"/>
          <w:szCs w:val="32"/>
          <w:shd w:val="clear" w:color="auto" w:fill="FFFFFF"/>
        </w:rPr>
      </w:pPr>
      <w:r w:rsidRPr="003037AB">
        <w:rPr>
          <w:b/>
          <w:bCs/>
          <w:color w:val="000000" w:themeColor="text1"/>
          <w:sz w:val="32"/>
          <w:szCs w:val="32"/>
          <w:shd w:val="clear" w:color="auto" w:fill="FFFFFF"/>
          <w:rtl/>
        </w:rPr>
        <w:lastRenderedPageBreak/>
        <w:t>الدراسات السابقة</w:t>
      </w:r>
    </w:p>
    <w:p w14:paraId="4F709F93" w14:textId="1C0C3D66" w:rsidR="00591F12" w:rsidRPr="003037AB" w:rsidRDefault="00591F12" w:rsidP="00FF0746">
      <w:pPr>
        <w:pStyle w:val="a3"/>
        <w:numPr>
          <w:ilvl w:val="0"/>
          <w:numId w:val="6"/>
        </w:numPr>
        <w:spacing w:line="276" w:lineRule="auto"/>
        <w:rPr>
          <w:color w:val="000000" w:themeColor="text1"/>
          <w:shd w:val="clear" w:color="auto" w:fill="FFFFFF"/>
        </w:rPr>
      </w:pPr>
      <w:r w:rsidRPr="003037AB">
        <w:rPr>
          <w:b/>
          <w:bCs/>
          <w:color w:val="000000" w:themeColor="text1"/>
          <w:shd w:val="clear" w:color="auto" w:fill="FFFFFF"/>
          <w:rtl/>
        </w:rPr>
        <w:t>دراسة بعنوان : "مؤشرات اهداف التنمية المستدامة في العراق (2016-2020) "، للباحث اسعد غيدان، مركز البيان للدراسات والتخطيط، 2021،</w:t>
      </w:r>
      <w:r w:rsidRPr="003037AB">
        <w:rPr>
          <w:color w:val="000000" w:themeColor="text1"/>
          <w:shd w:val="clear" w:color="auto" w:fill="FFFFFF"/>
          <w:rtl/>
        </w:rPr>
        <w:t xml:space="preserve"> وتوصل الباحث الى أن العراق استطع خلال المدة (2016-2020) إن يحقق تقدماً بمقدار (6.5) في مؤشر التقدم بالأهداف، إذ حقق العراق خلال عام 2016 مؤشر بلغ (56.6) وجاء في المرتبة 118 من اصل (157) دولة</w:t>
      </w:r>
      <w:r w:rsidR="00FC60CC" w:rsidRPr="003037AB">
        <w:rPr>
          <w:color w:val="000000" w:themeColor="text1"/>
          <w:shd w:val="clear" w:color="auto" w:fill="FFFFFF"/>
          <w:rtl/>
        </w:rPr>
        <w:t>،</w:t>
      </w:r>
      <w:r w:rsidRPr="003037AB">
        <w:rPr>
          <w:color w:val="000000" w:themeColor="text1"/>
          <w:shd w:val="clear" w:color="auto" w:fill="FFFFFF"/>
          <w:rtl/>
        </w:rPr>
        <w:t xml:space="preserve"> وتقدم إلى مؤشر بلغ (63.1) عام 2020 وجاء في المرتبة 113 من أصل (166) دولة. وحقق درجة اقليمية من (62.3) إلى (66.3) على مستوى المشرق. وتعد قيمة الدرجة التي تقدم بها العراق هي نسبة شبه مقبولة قياساً بمستويات التقدم التي احرزتها الدول الريعية ولاسيما الإمارات وعمان وقطر والكويت. وهذا الأمر يرجع إلى المشاكل التي ما زال العراق يقع في دائرة التحدي بها مثل البطالة والفقر.</w:t>
      </w:r>
    </w:p>
    <w:p w14:paraId="3F8AC851" w14:textId="6E2EB3CD" w:rsidR="00591F12" w:rsidRPr="003037AB" w:rsidRDefault="00591F12" w:rsidP="00FF0746">
      <w:pPr>
        <w:pStyle w:val="a3"/>
        <w:numPr>
          <w:ilvl w:val="0"/>
          <w:numId w:val="6"/>
        </w:numPr>
        <w:spacing w:line="276" w:lineRule="auto"/>
        <w:rPr>
          <w:rStyle w:val="a5"/>
          <w:b w:val="0"/>
          <w:bCs w:val="0"/>
          <w:color w:val="000000" w:themeColor="text1"/>
          <w:shd w:val="clear" w:color="auto" w:fill="FFFFFF"/>
        </w:rPr>
      </w:pPr>
      <w:r w:rsidRPr="003037AB">
        <w:rPr>
          <w:b/>
          <w:bCs/>
          <w:color w:val="000000" w:themeColor="text1"/>
          <w:shd w:val="clear" w:color="auto" w:fill="FFFFFF"/>
          <w:rtl/>
        </w:rPr>
        <w:t xml:space="preserve">دراسة بعنوان: " رؤية مستقبلية لتحقيق التنمية المستدامة في العراق"، للباحث حياة جمعة محمد، مجلة </w:t>
      </w:r>
      <w:proofErr w:type="spellStart"/>
      <w:r w:rsidRPr="003037AB">
        <w:rPr>
          <w:b/>
          <w:bCs/>
          <w:color w:val="000000" w:themeColor="text1"/>
          <w:shd w:val="clear" w:color="auto" w:fill="FFFFFF"/>
          <w:rtl/>
        </w:rPr>
        <w:t>لارك</w:t>
      </w:r>
      <w:proofErr w:type="spellEnd"/>
      <w:r w:rsidRPr="003037AB">
        <w:rPr>
          <w:b/>
          <w:bCs/>
          <w:color w:val="000000" w:themeColor="text1"/>
          <w:shd w:val="clear" w:color="auto" w:fill="FFFFFF"/>
          <w:rtl/>
        </w:rPr>
        <w:t xml:space="preserve"> للعلوم الانسانية ، مجلد(4)، العدد(31)، 2018</w:t>
      </w:r>
      <w:r w:rsidRPr="003037AB">
        <w:rPr>
          <w:color w:val="000000" w:themeColor="text1"/>
          <w:shd w:val="clear" w:color="auto" w:fill="FFFFFF"/>
          <w:rtl/>
        </w:rPr>
        <w:t xml:space="preserve">، وتوصل الباحث الى ان </w:t>
      </w:r>
      <w:r w:rsidRPr="003037AB">
        <w:rPr>
          <w:rStyle w:val="a5"/>
          <w:b w:val="0"/>
          <w:bCs w:val="0"/>
          <w:color w:val="000000" w:themeColor="text1"/>
          <w:shd w:val="clear" w:color="auto" w:fill="FFFFFF"/>
          <w:rtl/>
        </w:rPr>
        <w:t xml:space="preserve">إن التنمية المستدامة تعني الحفاظ على البيئة بكل ما تحويها من موارد وإمكانات للمستقبل وهذا لا يمنع من استغلال هذه الموارد ولكن بشكل عقلاني وغير مفرط ، ويجب التفكير ملياً في مستقبل هذه الموارد </w:t>
      </w:r>
      <w:proofErr w:type="spellStart"/>
      <w:r w:rsidRPr="003037AB">
        <w:rPr>
          <w:rStyle w:val="a5"/>
          <w:b w:val="0"/>
          <w:bCs w:val="0"/>
          <w:color w:val="000000" w:themeColor="text1"/>
          <w:shd w:val="clear" w:color="auto" w:fill="FFFFFF"/>
          <w:rtl/>
        </w:rPr>
        <w:t>للاجيال</w:t>
      </w:r>
      <w:proofErr w:type="spellEnd"/>
      <w:r w:rsidRPr="003037AB">
        <w:rPr>
          <w:rStyle w:val="a5"/>
          <w:b w:val="0"/>
          <w:bCs w:val="0"/>
          <w:color w:val="000000" w:themeColor="text1"/>
          <w:shd w:val="clear" w:color="auto" w:fill="FFFFFF"/>
          <w:rtl/>
        </w:rPr>
        <w:t xml:space="preserve"> القادمة مع ضمان استخدمها بالشكل الاعتيادي في الوقت الحاضر. </w:t>
      </w:r>
      <w:proofErr w:type="spellStart"/>
      <w:r w:rsidRPr="003037AB">
        <w:rPr>
          <w:rStyle w:val="a5"/>
          <w:b w:val="0"/>
          <w:bCs w:val="0"/>
          <w:color w:val="000000" w:themeColor="text1"/>
          <w:shd w:val="clear" w:color="auto" w:fill="FFFFFF"/>
          <w:rtl/>
        </w:rPr>
        <w:t>لايمكن</w:t>
      </w:r>
      <w:proofErr w:type="spellEnd"/>
      <w:r w:rsidRPr="003037AB">
        <w:rPr>
          <w:rStyle w:val="a5"/>
          <w:b w:val="0"/>
          <w:bCs w:val="0"/>
          <w:color w:val="000000" w:themeColor="text1"/>
          <w:shd w:val="clear" w:color="auto" w:fill="FFFFFF"/>
          <w:rtl/>
        </w:rPr>
        <w:t xml:space="preserve"> تطبيق التنمية المستدامة في العراق بسبب المعوقات.</w:t>
      </w:r>
      <w:r w:rsidRPr="003037AB">
        <w:rPr>
          <w:b/>
          <w:bCs/>
          <w:color w:val="000000" w:themeColor="text1"/>
          <w:shd w:val="clear" w:color="auto" w:fill="FFFFFF"/>
          <w:rtl/>
        </w:rPr>
        <w:t xml:space="preserve"> </w:t>
      </w:r>
      <w:r w:rsidRPr="003037AB">
        <w:rPr>
          <w:rStyle w:val="a5"/>
          <w:b w:val="0"/>
          <w:bCs w:val="0"/>
          <w:color w:val="000000" w:themeColor="text1"/>
          <w:shd w:val="clear" w:color="auto" w:fill="FFFFFF"/>
          <w:rtl/>
        </w:rPr>
        <w:t xml:space="preserve">وان للتنمية المستدامة ثلاثة ابعاد وهي البعد النوعي وهو الذي يحدد نوع التغيير المطلوب وحجمه في مختلف القطاعات العمرانية والاجتماعية والاقتصادية وغيرها . والبعد الزمني وهو الذي يحدد الجدول الزمني </w:t>
      </w:r>
      <w:proofErr w:type="spellStart"/>
      <w:r w:rsidRPr="003037AB">
        <w:rPr>
          <w:rStyle w:val="a5"/>
          <w:b w:val="0"/>
          <w:bCs w:val="0"/>
          <w:color w:val="000000" w:themeColor="text1"/>
          <w:shd w:val="clear" w:color="auto" w:fill="FFFFFF"/>
          <w:rtl/>
        </w:rPr>
        <w:t>لاحداث</w:t>
      </w:r>
      <w:proofErr w:type="spellEnd"/>
      <w:r w:rsidRPr="003037AB">
        <w:rPr>
          <w:rStyle w:val="a5"/>
          <w:b w:val="0"/>
          <w:bCs w:val="0"/>
          <w:color w:val="000000" w:themeColor="text1"/>
          <w:shd w:val="clear" w:color="auto" w:fill="FFFFFF"/>
          <w:rtl/>
        </w:rPr>
        <w:t xml:space="preserve"> التغيير المطلوب. والبعد المكاني وهو الذي يحدد مواقع التغيير المطلوب .</w:t>
      </w:r>
    </w:p>
    <w:p w14:paraId="10B4BF9A" w14:textId="39D3B379" w:rsidR="00591F12" w:rsidRPr="003037AB" w:rsidRDefault="00591F12" w:rsidP="00FF0746">
      <w:pPr>
        <w:pStyle w:val="a3"/>
        <w:numPr>
          <w:ilvl w:val="0"/>
          <w:numId w:val="6"/>
        </w:numPr>
        <w:spacing w:line="276" w:lineRule="auto"/>
        <w:rPr>
          <w:rStyle w:val="a5"/>
          <w:color w:val="000000" w:themeColor="text1"/>
          <w:shd w:val="clear" w:color="auto" w:fill="FFFFFF"/>
        </w:rPr>
      </w:pPr>
      <w:r w:rsidRPr="003037AB">
        <w:rPr>
          <w:rStyle w:val="a5"/>
          <w:color w:val="000000" w:themeColor="text1"/>
          <w:shd w:val="clear" w:color="auto" w:fill="FFFFFF"/>
          <w:rtl/>
        </w:rPr>
        <w:t xml:space="preserve">دراسة بعنوان: "التنمية المستدامة المستهدفة في العراق"، للباحث محمد نوري فرحان، </w:t>
      </w:r>
      <w:r w:rsidR="009E00D9" w:rsidRPr="003037AB">
        <w:rPr>
          <w:rStyle w:val="a5"/>
          <w:color w:val="000000" w:themeColor="text1"/>
          <w:shd w:val="clear" w:color="auto" w:fill="FFFFFF"/>
          <w:rtl/>
        </w:rPr>
        <w:t xml:space="preserve">مجلة رماح للبحوث والدراسات، العدد(51) ، 2021، جامعة ديالى، كلية الادارة والاقتصاد، </w:t>
      </w:r>
      <w:r w:rsidR="009E00D9" w:rsidRPr="003037AB">
        <w:rPr>
          <w:rStyle w:val="a5"/>
          <w:b w:val="0"/>
          <w:bCs w:val="0"/>
          <w:color w:val="000000" w:themeColor="text1"/>
          <w:shd w:val="clear" w:color="auto" w:fill="FFFFFF"/>
          <w:rtl/>
        </w:rPr>
        <w:t>وك</w:t>
      </w:r>
      <w:r w:rsidR="00FF0746" w:rsidRPr="003037AB">
        <w:rPr>
          <w:rStyle w:val="a5"/>
          <w:b w:val="0"/>
          <w:bCs w:val="0"/>
          <w:color w:val="000000" w:themeColor="text1"/>
          <w:shd w:val="clear" w:color="auto" w:fill="FFFFFF"/>
          <w:rtl/>
        </w:rPr>
        <w:t>ا</w:t>
      </w:r>
      <w:r w:rsidR="009E00D9" w:rsidRPr="003037AB">
        <w:rPr>
          <w:rStyle w:val="a5"/>
          <w:b w:val="0"/>
          <w:bCs w:val="0"/>
          <w:color w:val="000000" w:themeColor="text1"/>
          <w:shd w:val="clear" w:color="auto" w:fill="FFFFFF"/>
          <w:rtl/>
        </w:rPr>
        <w:t>نت خلاصة هذه الدراسة هو أن العراق شهد عدد من الخطط التنموية التي تستهدف احداث تغييرات في مؤشرات اقتصادية واجتماعية ضمن مؤشرات التنمية المستدامة حيث رسمت هذه الخطط الطريق لتحقيق هذا الهدف مبنية على اسس ومعايير استقرائية للواقع الاقتصادي للعراق</w:t>
      </w:r>
      <w:r w:rsidR="00FC60CC" w:rsidRPr="003037AB">
        <w:rPr>
          <w:rStyle w:val="a5"/>
          <w:b w:val="0"/>
          <w:bCs w:val="0"/>
          <w:color w:val="000000" w:themeColor="text1"/>
          <w:shd w:val="clear" w:color="auto" w:fill="FFFFFF"/>
          <w:rtl/>
        </w:rPr>
        <w:t>،</w:t>
      </w:r>
      <w:r w:rsidR="009E00D9" w:rsidRPr="003037AB">
        <w:rPr>
          <w:rStyle w:val="a5"/>
          <w:b w:val="0"/>
          <w:bCs w:val="0"/>
          <w:color w:val="000000" w:themeColor="text1"/>
          <w:shd w:val="clear" w:color="auto" w:fill="FFFFFF"/>
          <w:rtl/>
        </w:rPr>
        <w:t xml:space="preserve"> وضمن امكانات البلد ومشاكله </w:t>
      </w:r>
      <w:r w:rsidR="009E00D9" w:rsidRPr="003037AB">
        <w:rPr>
          <w:rStyle w:val="a5"/>
          <w:b w:val="0"/>
          <w:bCs w:val="0"/>
          <w:color w:val="000000" w:themeColor="text1"/>
          <w:shd w:val="clear" w:color="auto" w:fill="FFFFFF"/>
          <w:rtl/>
        </w:rPr>
        <w:lastRenderedPageBreak/>
        <w:t>وما يواجهه من تحديات أمنية وسياسية. فعملت الحكومة على رسم طريق يكون ممهد لاستهداف التنمية الوطنية خلال مدد متفاوتة ضمن خطط واستراتيجيات متوسطة وطويلة الأجل</w:t>
      </w:r>
      <w:r w:rsidR="00FC60CC" w:rsidRPr="003037AB">
        <w:rPr>
          <w:rStyle w:val="a5"/>
          <w:b w:val="0"/>
          <w:bCs w:val="0"/>
          <w:color w:val="000000" w:themeColor="text1"/>
          <w:shd w:val="clear" w:color="auto" w:fill="FFFFFF"/>
          <w:rtl/>
        </w:rPr>
        <w:t>،</w:t>
      </w:r>
      <w:r w:rsidR="009E00D9" w:rsidRPr="003037AB">
        <w:rPr>
          <w:rStyle w:val="a5"/>
          <w:b w:val="0"/>
          <w:bCs w:val="0"/>
          <w:color w:val="000000" w:themeColor="text1"/>
          <w:shd w:val="clear" w:color="auto" w:fill="FFFFFF"/>
          <w:rtl/>
        </w:rPr>
        <w:t xml:space="preserve"> فالخطة الوطنية للمدة (2010-2014) عملت على الوصول الى عدد من الاهداف في مجال التنمية إلا انها واجهت انحرافات عن هذه الاهداف</w:t>
      </w:r>
      <w:r w:rsidR="00FC60CC" w:rsidRPr="003037AB">
        <w:rPr>
          <w:rStyle w:val="a5"/>
          <w:b w:val="0"/>
          <w:bCs w:val="0"/>
          <w:color w:val="000000" w:themeColor="text1"/>
          <w:shd w:val="clear" w:color="auto" w:fill="FFFFFF"/>
          <w:rtl/>
        </w:rPr>
        <w:t>،</w:t>
      </w:r>
      <w:r w:rsidR="009E00D9" w:rsidRPr="003037AB">
        <w:rPr>
          <w:rStyle w:val="a5"/>
          <w:b w:val="0"/>
          <w:bCs w:val="0"/>
          <w:color w:val="000000" w:themeColor="text1"/>
          <w:shd w:val="clear" w:color="auto" w:fill="FFFFFF"/>
          <w:rtl/>
        </w:rPr>
        <w:t xml:space="preserve"> ترجع اسباب هذه الانحرافات الى اداء الجهات المنفذة للحكومة وعدم جدية البعض من هذه الجهات الى تنفيذ اهداف هذه الخطة</w:t>
      </w:r>
      <w:r w:rsidR="009E00D9" w:rsidRPr="003037AB">
        <w:rPr>
          <w:rStyle w:val="a5"/>
          <w:b w:val="0"/>
          <w:bCs w:val="0"/>
          <w:color w:val="000000" w:themeColor="text1"/>
          <w:shd w:val="clear" w:color="auto" w:fill="FFFFFF"/>
          <w:rtl/>
          <w:lang w:bidi="ar-IQ"/>
        </w:rPr>
        <w:t>.</w:t>
      </w:r>
    </w:p>
    <w:p w14:paraId="4120BD4C" w14:textId="6E2C8001" w:rsidR="005B627D" w:rsidRPr="003037AB" w:rsidRDefault="005B627D" w:rsidP="005B627D">
      <w:pPr>
        <w:pStyle w:val="a3"/>
        <w:numPr>
          <w:ilvl w:val="0"/>
          <w:numId w:val="6"/>
        </w:numPr>
        <w:shd w:val="clear" w:color="auto" w:fill="FFFFFF"/>
        <w:spacing w:after="0" w:line="276" w:lineRule="auto"/>
        <w:outlineLvl w:val="0"/>
        <w:rPr>
          <w:color w:val="000000" w:themeColor="text1"/>
          <w:shd w:val="clear" w:color="auto" w:fill="FFFFFF"/>
        </w:rPr>
      </w:pPr>
      <w:r w:rsidRPr="003037AB">
        <w:rPr>
          <w:rFonts w:eastAsia="Times New Roman"/>
          <w:b/>
          <w:bCs/>
          <w:color w:val="000000" w:themeColor="text1"/>
          <w:kern w:val="36"/>
          <w:rtl/>
        </w:rPr>
        <w:t>دراسة بعنوان: "أهداف التنمية المستدامة في إطار (الاجندة المحلية 21) وتحليل قدرة السلطات المحلية ال</w:t>
      </w:r>
      <w:r w:rsidR="003037AB" w:rsidRPr="003037AB">
        <w:rPr>
          <w:rFonts w:eastAsia="Times New Roman"/>
          <w:b/>
          <w:bCs/>
          <w:color w:val="000000" w:themeColor="text1"/>
          <w:kern w:val="36"/>
          <w:rtl/>
        </w:rPr>
        <w:t>سوريا</w:t>
      </w:r>
      <w:r w:rsidRPr="003037AB">
        <w:rPr>
          <w:rFonts w:eastAsia="Times New Roman"/>
          <w:b/>
          <w:bCs/>
          <w:color w:val="000000" w:themeColor="text1"/>
          <w:kern w:val="36"/>
          <w:rtl/>
        </w:rPr>
        <w:t xml:space="preserve"> على تحقيقها"، للباحثة </w:t>
      </w:r>
      <w:proofErr w:type="spellStart"/>
      <w:r w:rsidRPr="003037AB">
        <w:rPr>
          <w:rFonts w:eastAsia="Times New Roman"/>
          <w:b/>
          <w:bCs/>
          <w:color w:val="000000" w:themeColor="text1"/>
          <w:kern w:val="36"/>
          <w:rtl/>
        </w:rPr>
        <w:t>فضلية</w:t>
      </w:r>
      <w:proofErr w:type="spellEnd"/>
      <w:r w:rsidRPr="003037AB">
        <w:rPr>
          <w:rFonts w:eastAsia="Times New Roman"/>
          <w:b/>
          <w:bCs/>
          <w:color w:val="000000" w:themeColor="text1"/>
          <w:kern w:val="36"/>
          <w:rtl/>
        </w:rPr>
        <w:t xml:space="preserve"> عابد، مجلة العلوم الاقتصادية والقانونية، المجلد(3)، العدد(40)، 2019</w:t>
      </w:r>
      <w:r w:rsidRPr="003037AB">
        <w:rPr>
          <w:rFonts w:eastAsia="Times New Roman"/>
          <w:color w:val="000000" w:themeColor="text1"/>
          <w:kern w:val="36"/>
          <w:rtl/>
        </w:rPr>
        <w:t>، توصلت الباحثة الى ان سوريا تعهدت</w:t>
      </w:r>
      <w:r w:rsidRPr="003037AB">
        <w:rPr>
          <w:color w:val="000000" w:themeColor="text1"/>
          <w:shd w:val="clear" w:color="auto" w:fill="FFFFFF"/>
          <w:rtl/>
        </w:rPr>
        <w:t xml:space="preserve"> في المؤتمرات الدولية بوضع خطط وطنية في مجال البيئة والتنمية المستدامة يطلق عليها اسم (الأجندة المحلية 21)</w:t>
      </w:r>
      <w:r w:rsidR="00FC60CC" w:rsidRPr="003037AB">
        <w:rPr>
          <w:color w:val="000000" w:themeColor="text1"/>
          <w:shd w:val="clear" w:color="auto" w:fill="FFFFFF"/>
          <w:rtl/>
        </w:rPr>
        <w:t>،</w:t>
      </w:r>
      <w:r w:rsidRPr="003037AB">
        <w:rPr>
          <w:color w:val="000000" w:themeColor="text1"/>
          <w:shd w:val="clear" w:color="auto" w:fill="FFFFFF"/>
          <w:rtl/>
        </w:rPr>
        <w:t xml:space="preserve"> والتي يتطلب تنفيذها تكاملاً تخطيطياً وتنموياً</w:t>
      </w:r>
      <w:r w:rsidR="00FC60CC" w:rsidRPr="003037AB">
        <w:rPr>
          <w:color w:val="000000" w:themeColor="text1"/>
          <w:shd w:val="clear" w:color="auto" w:fill="FFFFFF"/>
          <w:rtl/>
        </w:rPr>
        <w:t>،</w:t>
      </w:r>
      <w:r w:rsidRPr="003037AB">
        <w:rPr>
          <w:color w:val="000000" w:themeColor="text1"/>
          <w:shd w:val="clear" w:color="auto" w:fill="FFFFFF"/>
          <w:rtl/>
        </w:rPr>
        <w:t xml:space="preserve"> والأهم تعاوناً وتشاركيةً مرنةً وشفافة بين السلطات والأجهزة الإدارية الحكومية وبين القطاع الاقتصادي (العام والخاص) و(المجتمع الأهلي).</w:t>
      </w:r>
    </w:p>
    <w:p w14:paraId="5867CEE7" w14:textId="70C24C2C" w:rsidR="005B627D" w:rsidRPr="00196AF4" w:rsidRDefault="005B627D" w:rsidP="005B627D">
      <w:pPr>
        <w:pStyle w:val="a3"/>
        <w:numPr>
          <w:ilvl w:val="0"/>
          <w:numId w:val="6"/>
        </w:numPr>
        <w:shd w:val="clear" w:color="auto" w:fill="FFFFFF"/>
        <w:spacing w:after="0" w:line="276" w:lineRule="auto"/>
        <w:outlineLvl w:val="0"/>
        <w:rPr>
          <w:b/>
          <w:bCs/>
          <w:color w:val="000000" w:themeColor="text1"/>
          <w:shd w:val="clear" w:color="auto" w:fill="FFFFFF"/>
        </w:rPr>
      </w:pPr>
      <w:r w:rsidRPr="003037AB">
        <w:rPr>
          <w:b/>
          <w:bCs/>
          <w:color w:val="000000" w:themeColor="text1"/>
          <w:rtl/>
        </w:rPr>
        <w:t xml:space="preserve">دراسة بعنوان: " دور المجتمع المحلي في تحقيق التنمية المستدامة في </w:t>
      </w:r>
      <w:r w:rsidR="003037AB" w:rsidRPr="003037AB">
        <w:rPr>
          <w:b/>
          <w:bCs/>
          <w:color w:val="000000" w:themeColor="text1"/>
          <w:rtl/>
        </w:rPr>
        <w:t>سوريا</w:t>
      </w:r>
      <w:r w:rsidR="00FC60CC" w:rsidRPr="003037AB">
        <w:rPr>
          <w:b/>
          <w:bCs/>
          <w:color w:val="000000" w:themeColor="text1"/>
          <w:rtl/>
        </w:rPr>
        <w:t>"</w:t>
      </w:r>
      <w:r w:rsidRPr="003037AB">
        <w:rPr>
          <w:b/>
          <w:bCs/>
          <w:color w:val="000000" w:themeColor="text1"/>
          <w:rtl/>
        </w:rPr>
        <w:t>، للباحث معتصم اسماعيل، مجلة الباحث للدراسات الاكاديمية، المجلد(1)، العدد(4)، 2014،</w:t>
      </w:r>
      <w:r w:rsidRPr="003037AB">
        <w:rPr>
          <w:color w:val="000000" w:themeColor="text1"/>
          <w:rtl/>
        </w:rPr>
        <w:t xml:space="preserve"> وكانت خلاصة هذه الدراسة انه ليس صحيحاً كما يدعي البعض أن هناك ثمناً اجتماعياً باهظاً للتنمية يتوجب على المجتمع أن يتحملها، فعملية التنمية الاقتصادية يمكن أن تتم بدون هذا الثمن، إن تحقيق أهداف التنمية المستدامة، يتطلب وضوح هذه الأهداف وتبنيها بشكل جدي من قبل كافة الأطراف، وتوفر شروط المرونة والشفافية في العمل التشاركي، بالإضافة الى توفر الموارد اللازمة لتغطية نفقات التنمية المستدامة وتفعيل دور الجمعيات الأهلية الأقرب الى الناس ومشاكلهم، مما يعني ضرورة تنظيم العمل الأهلي، والإسراع بإصدار قانون جديد يدعم مشاركة الجمعيات ويساعدها في تنمية مواردها لتقوم بدورها كشريك في التنمية.</w:t>
      </w:r>
      <w:r w:rsidR="00196AF4">
        <w:rPr>
          <w:rFonts w:hint="cs"/>
          <w:color w:val="000000" w:themeColor="text1"/>
          <w:rtl/>
        </w:rPr>
        <w:t>\</w:t>
      </w:r>
    </w:p>
    <w:p w14:paraId="6B1DC959" w14:textId="77777777" w:rsidR="00196AF4" w:rsidRDefault="00196AF4" w:rsidP="00196AF4">
      <w:pPr>
        <w:shd w:val="clear" w:color="auto" w:fill="FFFFFF"/>
        <w:bidi/>
        <w:spacing w:after="0" w:line="276" w:lineRule="auto"/>
        <w:outlineLvl w:val="0"/>
        <w:rPr>
          <w:b/>
          <w:bCs/>
          <w:color w:val="000000" w:themeColor="text1"/>
          <w:shd w:val="clear" w:color="auto" w:fill="FFFFFF"/>
          <w:rtl/>
        </w:rPr>
      </w:pPr>
    </w:p>
    <w:p w14:paraId="5B2CA603" w14:textId="77777777" w:rsidR="00196AF4" w:rsidRDefault="00196AF4" w:rsidP="00196AF4">
      <w:pPr>
        <w:shd w:val="clear" w:color="auto" w:fill="FFFFFF"/>
        <w:bidi/>
        <w:spacing w:after="0" w:line="276" w:lineRule="auto"/>
        <w:outlineLvl w:val="0"/>
        <w:rPr>
          <w:b/>
          <w:bCs/>
          <w:color w:val="000000" w:themeColor="text1"/>
          <w:shd w:val="clear" w:color="auto" w:fill="FFFFFF"/>
          <w:rtl/>
        </w:rPr>
      </w:pPr>
    </w:p>
    <w:p w14:paraId="5AE9AA83" w14:textId="77777777" w:rsidR="00196AF4" w:rsidRDefault="00196AF4" w:rsidP="00196AF4">
      <w:pPr>
        <w:shd w:val="clear" w:color="auto" w:fill="FFFFFF"/>
        <w:bidi/>
        <w:spacing w:after="0" w:line="276" w:lineRule="auto"/>
        <w:outlineLvl w:val="0"/>
        <w:rPr>
          <w:b/>
          <w:bCs/>
          <w:color w:val="000000" w:themeColor="text1"/>
          <w:shd w:val="clear" w:color="auto" w:fill="FFFFFF"/>
          <w:rtl/>
        </w:rPr>
      </w:pPr>
    </w:p>
    <w:p w14:paraId="513F533B" w14:textId="77777777" w:rsidR="00196AF4" w:rsidRDefault="00196AF4" w:rsidP="00196AF4">
      <w:pPr>
        <w:shd w:val="clear" w:color="auto" w:fill="FFFFFF"/>
        <w:bidi/>
        <w:spacing w:after="0" w:line="276" w:lineRule="auto"/>
        <w:outlineLvl w:val="0"/>
        <w:rPr>
          <w:b/>
          <w:bCs/>
          <w:color w:val="000000" w:themeColor="text1"/>
          <w:shd w:val="clear" w:color="auto" w:fill="FFFFFF"/>
          <w:rtl/>
        </w:rPr>
      </w:pPr>
    </w:p>
    <w:p w14:paraId="0568F101" w14:textId="77777777" w:rsidR="00196AF4" w:rsidRDefault="00196AF4" w:rsidP="00196AF4">
      <w:pPr>
        <w:shd w:val="clear" w:color="auto" w:fill="FFFFFF"/>
        <w:bidi/>
        <w:spacing w:after="0" w:line="276" w:lineRule="auto"/>
        <w:outlineLvl w:val="0"/>
        <w:rPr>
          <w:b/>
          <w:bCs/>
          <w:color w:val="000000" w:themeColor="text1"/>
          <w:shd w:val="clear" w:color="auto" w:fill="FFFFFF"/>
          <w:rtl/>
        </w:rPr>
      </w:pPr>
    </w:p>
    <w:p w14:paraId="25F25C6D" w14:textId="77777777" w:rsidR="00196AF4" w:rsidRDefault="00196AF4" w:rsidP="00196AF4">
      <w:pPr>
        <w:shd w:val="clear" w:color="auto" w:fill="FFFFFF"/>
        <w:bidi/>
        <w:spacing w:after="0" w:line="276" w:lineRule="auto"/>
        <w:outlineLvl w:val="0"/>
        <w:rPr>
          <w:b/>
          <w:bCs/>
          <w:color w:val="000000" w:themeColor="text1"/>
          <w:shd w:val="clear" w:color="auto" w:fill="FFFFFF"/>
          <w:rtl/>
        </w:rPr>
      </w:pPr>
    </w:p>
    <w:p w14:paraId="5DD089C1" w14:textId="77777777" w:rsidR="00196AF4" w:rsidRPr="00196AF4" w:rsidRDefault="00196AF4" w:rsidP="00196AF4">
      <w:pPr>
        <w:shd w:val="clear" w:color="auto" w:fill="FFFFFF"/>
        <w:bidi/>
        <w:spacing w:after="0" w:line="276" w:lineRule="auto"/>
        <w:outlineLvl w:val="0"/>
        <w:rPr>
          <w:b/>
          <w:bCs/>
          <w:color w:val="000000" w:themeColor="text1"/>
          <w:shd w:val="clear" w:color="auto" w:fill="FFFFFF"/>
          <w:rtl/>
        </w:rPr>
      </w:pPr>
    </w:p>
    <w:p w14:paraId="577AD759" w14:textId="5DA204CC" w:rsidR="009E00D9" w:rsidRPr="003037AB" w:rsidRDefault="009E00D9" w:rsidP="00FF0746">
      <w:pPr>
        <w:pStyle w:val="a3"/>
        <w:numPr>
          <w:ilvl w:val="0"/>
          <w:numId w:val="3"/>
        </w:numPr>
        <w:spacing w:line="240" w:lineRule="auto"/>
        <w:rPr>
          <w:b/>
          <w:bCs/>
          <w:color w:val="000000" w:themeColor="text1"/>
          <w:sz w:val="32"/>
          <w:szCs w:val="32"/>
        </w:rPr>
      </w:pPr>
      <w:r w:rsidRPr="003037AB">
        <w:rPr>
          <w:b/>
          <w:bCs/>
          <w:color w:val="000000" w:themeColor="text1"/>
          <w:sz w:val="32"/>
          <w:szCs w:val="32"/>
          <w:rtl/>
        </w:rPr>
        <w:lastRenderedPageBreak/>
        <w:t>الحدود الزمانية والمكانية</w:t>
      </w:r>
    </w:p>
    <w:p w14:paraId="2B9EFAED" w14:textId="739F9135" w:rsidR="009E00D9" w:rsidRPr="003037AB" w:rsidRDefault="009E00D9" w:rsidP="00FF0746">
      <w:pPr>
        <w:pStyle w:val="a3"/>
        <w:numPr>
          <w:ilvl w:val="0"/>
          <w:numId w:val="7"/>
        </w:numPr>
        <w:spacing w:line="240" w:lineRule="auto"/>
        <w:rPr>
          <w:color w:val="000000" w:themeColor="text1"/>
        </w:rPr>
      </w:pPr>
      <w:r w:rsidRPr="003037AB">
        <w:rPr>
          <w:color w:val="000000" w:themeColor="text1"/>
          <w:rtl/>
        </w:rPr>
        <w:t>الحدود المكانية: نتناول في هذه الدراسة مؤشرات التنمية المستدامة في كل من العراق وسوريا.</w:t>
      </w:r>
    </w:p>
    <w:p w14:paraId="4B92935E" w14:textId="23C4F67C" w:rsidR="009E00D9" w:rsidRPr="003037AB" w:rsidRDefault="009E00D9" w:rsidP="00FF0746">
      <w:pPr>
        <w:pStyle w:val="a3"/>
        <w:numPr>
          <w:ilvl w:val="0"/>
          <w:numId w:val="7"/>
        </w:numPr>
        <w:spacing w:line="240" w:lineRule="auto"/>
        <w:rPr>
          <w:color w:val="000000" w:themeColor="text1"/>
        </w:rPr>
      </w:pPr>
      <w:r w:rsidRPr="003037AB">
        <w:rPr>
          <w:color w:val="000000" w:themeColor="text1"/>
          <w:rtl/>
        </w:rPr>
        <w:t xml:space="preserve">الحدود الزمانية: </w:t>
      </w:r>
      <w:r w:rsidR="00FF0746" w:rsidRPr="003037AB">
        <w:rPr>
          <w:color w:val="000000" w:themeColor="text1"/>
          <w:rtl/>
        </w:rPr>
        <w:t>تختص هذه الدراسة بالسنوات (2010- 2020).</w:t>
      </w:r>
    </w:p>
    <w:p w14:paraId="5630B236" w14:textId="6A23436D" w:rsidR="00FF0746" w:rsidRPr="003037AB" w:rsidRDefault="00FF0746" w:rsidP="00FF0746">
      <w:pPr>
        <w:bidi/>
        <w:spacing w:line="240" w:lineRule="auto"/>
        <w:jc w:val="both"/>
        <w:rPr>
          <w:rFonts w:ascii="Simplified Arabic" w:hAnsi="Simplified Arabic" w:cs="Simplified Arabic"/>
          <w:color w:val="000000" w:themeColor="text1"/>
          <w:sz w:val="28"/>
          <w:szCs w:val="28"/>
          <w:rtl/>
        </w:rPr>
      </w:pPr>
    </w:p>
    <w:p w14:paraId="65DE9066" w14:textId="23F80FEC" w:rsidR="00FF0746" w:rsidRPr="003037AB" w:rsidRDefault="00FF0746" w:rsidP="00FF0746">
      <w:pPr>
        <w:pStyle w:val="a3"/>
        <w:numPr>
          <w:ilvl w:val="0"/>
          <w:numId w:val="3"/>
        </w:numPr>
        <w:spacing w:line="240" w:lineRule="auto"/>
        <w:rPr>
          <w:b/>
          <w:bCs/>
          <w:color w:val="000000" w:themeColor="text1"/>
          <w:sz w:val="32"/>
          <w:szCs w:val="32"/>
        </w:rPr>
      </w:pPr>
      <w:r w:rsidRPr="003037AB">
        <w:rPr>
          <w:b/>
          <w:bCs/>
          <w:color w:val="000000" w:themeColor="text1"/>
          <w:sz w:val="32"/>
          <w:szCs w:val="32"/>
          <w:rtl/>
        </w:rPr>
        <w:t xml:space="preserve">منهجية البحث </w:t>
      </w:r>
    </w:p>
    <w:p w14:paraId="7E879298" w14:textId="587ED1B2" w:rsidR="00FF0746" w:rsidRPr="003037AB" w:rsidRDefault="00FF0746" w:rsidP="00FF0746">
      <w:pPr>
        <w:bidi/>
        <w:spacing w:line="240"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بغية تحقيق الاهداف المرجوة من هذه الدراسة، تم إتباع المنهج التحليلي، لدراسة وتحليل مؤشرات التنمية المستدامة في البلدين محل الدراسة.</w:t>
      </w:r>
    </w:p>
    <w:p w14:paraId="143F8F14" w14:textId="6560BDF1"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4B63B1EC" w14:textId="4AAD8FBD"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7F7019CD" w14:textId="0A9ACD01"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6FB758D5" w14:textId="67D7C96E"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5C576A15" w14:textId="208DA1C4"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74839286" w14:textId="769912F7"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69798A56" w14:textId="76BCE1C7"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472E75A5" w14:textId="5C641993"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0736060E" w14:textId="3E92FEE8"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2849F07C" w14:textId="379B9598"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66C6CC2C" w14:textId="739399A9"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007AD4E5" w14:textId="03460945"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30DE58C3" w14:textId="5CFFF4C2"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625DA5B5" w14:textId="3DAAF037" w:rsidR="003037AB" w:rsidRPr="003037AB" w:rsidRDefault="003037AB" w:rsidP="003037AB">
      <w:pPr>
        <w:bidi/>
        <w:spacing w:line="240" w:lineRule="auto"/>
        <w:jc w:val="both"/>
        <w:rPr>
          <w:rFonts w:ascii="Simplified Arabic" w:hAnsi="Simplified Arabic" w:cs="Simplified Arabic"/>
          <w:color w:val="000000" w:themeColor="text1"/>
          <w:sz w:val="28"/>
          <w:szCs w:val="28"/>
          <w:rtl/>
        </w:rPr>
      </w:pPr>
    </w:p>
    <w:p w14:paraId="05A58D64" w14:textId="77777777" w:rsidR="003037AB" w:rsidRPr="003037AB" w:rsidRDefault="003037AB" w:rsidP="003037AB">
      <w:pPr>
        <w:bidi/>
        <w:spacing w:line="240" w:lineRule="auto"/>
        <w:jc w:val="center"/>
        <w:rPr>
          <w:rFonts w:ascii="Simplified Arabic" w:hAnsi="Simplified Arabic" w:cs="Simplified Arabic"/>
          <w:b/>
          <w:bCs/>
          <w:color w:val="000000" w:themeColor="text1"/>
          <w:sz w:val="28"/>
          <w:szCs w:val="28"/>
          <w:rtl/>
        </w:rPr>
      </w:pPr>
      <w:r w:rsidRPr="003037AB">
        <w:rPr>
          <w:rFonts w:ascii="Simplified Arabic" w:hAnsi="Simplified Arabic" w:cs="Simplified Arabic"/>
          <w:b/>
          <w:bCs/>
          <w:color w:val="000000" w:themeColor="text1"/>
          <w:sz w:val="28"/>
          <w:szCs w:val="28"/>
          <w:rtl/>
        </w:rPr>
        <w:lastRenderedPageBreak/>
        <w:t>المبحث الثاني:  الاطار النظري</w:t>
      </w:r>
    </w:p>
    <w:p w14:paraId="49974B2C" w14:textId="41D54FB7" w:rsidR="003037AB" w:rsidRPr="003037AB" w:rsidRDefault="003037AB" w:rsidP="003037AB">
      <w:pPr>
        <w:bidi/>
        <w:spacing w:line="240" w:lineRule="auto"/>
        <w:rPr>
          <w:rFonts w:ascii="Simplified Arabic" w:hAnsi="Simplified Arabic" w:cs="Simplified Arabic"/>
          <w:b/>
          <w:bCs/>
          <w:color w:val="000000" w:themeColor="text1"/>
          <w:sz w:val="28"/>
          <w:szCs w:val="28"/>
          <w:shd w:val="clear" w:color="auto" w:fill="FFFFFF"/>
          <w:rtl/>
        </w:rPr>
      </w:pPr>
      <w:r w:rsidRPr="003037AB">
        <w:rPr>
          <w:rFonts w:ascii="Simplified Arabic" w:hAnsi="Simplified Arabic" w:cs="Simplified Arabic"/>
          <w:b/>
          <w:bCs/>
          <w:color w:val="000000" w:themeColor="text1"/>
          <w:sz w:val="28"/>
          <w:szCs w:val="28"/>
          <w:rtl/>
        </w:rPr>
        <w:t xml:space="preserve">أولا: </w:t>
      </w:r>
      <w:r w:rsidRPr="003037AB">
        <w:rPr>
          <w:rFonts w:ascii="Simplified Arabic" w:hAnsi="Simplified Arabic" w:cs="Simplified Arabic"/>
          <w:b/>
          <w:bCs/>
          <w:color w:val="000000" w:themeColor="text1"/>
          <w:sz w:val="28"/>
          <w:szCs w:val="28"/>
          <w:shd w:val="clear" w:color="auto" w:fill="FFFFFF"/>
          <w:rtl/>
        </w:rPr>
        <w:t>مفهوم التنمية المستدامة</w:t>
      </w:r>
    </w:p>
    <w:p w14:paraId="2F5FF08E" w14:textId="133FF81E" w:rsidR="003037AB" w:rsidRPr="003037AB" w:rsidRDefault="003037AB" w:rsidP="003037AB">
      <w:pPr>
        <w:bidi/>
        <w:spacing w:line="240" w:lineRule="auto"/>
        <w:rPr>
          <w:rFonts w:ascii="Simplified Arabic" w:hAnsi="Simplified Arabic" w:cs="Simplified Arabic"/>
          <w:color w:val="000000" w:themeColor="text1"/>
          <w:sz w:val="28"/>
          <w:szCs w:val="28"/>
          <w:shd w:val="clear" w:color="auto" w:fill="FFFFFF"/>
          <w:rtl/>
        </w:rPr>
      </w:pPr>
      <w:r w:rsidRPr="003037AB">
        <w:rPr>
          <w:rFonts w:ascii="Simplified Arabic" w:hAnsi="Simplified Arabic" w:cs="Simplified Arabic"/>
          <w:color w:val="000000" w:themeColor="text1"/>
          <w:sz w:val="28"/>
          <w:szCs w:val="28"/>
          <w:shd w:val="clear" w:color="auto" w:fill="FFFFFF"/>
          <w:rtl/>
        </w:rPr>
        <w:t>سنتناول تعريف وأهداف وخصائص التنمية المستدامة وكما يلي:-</w:t>
      </w:r>
    </w:p>
    <w:p w14:paraId="227C25C4" w14:textId="07280BE4" w:rsidR="003037AB" w:rsidRPr="003037AB" w:rsidRDefault="003037AB" w:rsidP="003037AB">
      <w:pPr>
        <w:bidi/>
        <w:spacing w:line="240" w:lineRule="auto"/>
        <w:rPr>
          <w:rFonts w:ascii="Simplified Arabic" w:hAnsi="Simplified Arabic" w:cs="Simplified Arabic"/>
          <w:b/>
          <w:bCs/>
          <w:color w:val="000000" w:themeColor="text1"/>
          <w:sz w:val="28"/>
          <w:szCs w:val="28"/>
          <w:shd w:val="clear" w:color="auto" w:fill="FFFFFF"/>
          <w:rtl/>
        </w:rPr>
      </w:pPr>
      <w:r w:rsidRPr="003037AB">
        <w:rPr>
          <w:rFonts w:ascii="Simplified Arabic" w:hAnsi="Simplified Arabic" w:cs="Simplified Arabic"/>
          <w:b/>
          <w:bCs/>
          <w:color w:val="000000" w:themeColor="text1"/>
          <w:sz w:val="28"/>
          <w:szCs w:val="28"/>
          <w:shd w:val="clear" w:color="auto" w:fill="FFFFFF"/>
          <w:rtl/>
        </w:rPr>
        <w:t>1-تعريف التنمية المستدامة</w:t>
      </w:r>
    </w:p>
    <w:p w14:paraId="6705DC98" w14:textId="3D2943A0" w:rsidR="003037AB" w:rsidRPr="003037AB" w:rsidRDefault="00C31FF4" w:rsidP="00C31FF4">
      <w:pPr>
        <w:bidi/>
        <w:spacing w:after="0" w:line="276" w:lineRule="auto"/>
        <w:jc w:val="both"/>
        <w:rPr>
          <w:rFonts w:ascii="Simplified Arabic" w:hAnsi="Simplified Arabic" w:cs="Simplified Arabic"/>
          <w:color w:val="000000" w:themeColor="text1"/>
          <w:sz w:val="28"/>
          <w:szCs w:val="28"/>
          <w:rtl/>
        </w:rPr>
      </w:pPr>
      <w:r w:rsidRPr="00C31FF4">
        <w:rPr>
          <w:rFonts w:ascii="Simplified Arabic" w:hAnsi="Simplified Arabic" w:cs="Simplified Arabic"/>
          <w:color w:val="000000" w:themeColor="text1"/>
          <w:sz w:val="28"/>
          <w:szCs w:val="28"/>
          <w:shd w:val="clear" w:color="auto" w:fill="FFFFFF"/>
          <w:rtl/>
        </w:rPr>
        <w:t>تعرف التنمية المستدامة بأنها نشاط شامل لعدة قطاعات سواء في الدولة أو في المنظمات أو في مؤسسات القطاعين العام والخاص أو حتى في الأفراد</w:t>
      </w:r>
      <w:r>
        <w:rPr>
          <w:rFonts w:ascii="Simplified Arabic" w:hAnsi="Simplified Arabic" w:cs="Simplified Arabic" w:hint="cs"/>
          <w:color w:val="000000" w:themeColor="text1"/>
          <w:sz w:val="28"/>
          <w:szCs w:val="28"/>
          <w:shd w:val="clear" w:color="auto" w:fill="FFFFFF"/>
          <w:rtl/>
        </w:rPr>
        <w:t>،</w:t>
      </w:r>
      <w:r w:rsidRPr="00C31FF4">
        <w:rPr>
          <w:rFonts w:ascii="Simplified Arabic" w:hAnsi="Simplified Arabic" w:cs="Simplified Arabic"/>
          <w:color w:val="000000" w:themeColor="text1"/>
          <w:sz w:val="28"/>
          <w:szCs w:val="28"/>
          <w:shd w:val="clear" w:color="auto" w:fill="FFFFFF"/>
          <w:rtl/>
        </w:rPr>
        <w:t xml:space="preserve"> يشكل عملية تطوير وتحسين ظروف الواقع ، من خلال دراسة الماضي والتعلم من تجاربه ، وفهم الواقع وتغييره للأفضل ، والتخطيط الجيد للمستقبل ، من خلال الاستخدام الأمثل للموارد البشرية والمادية</w:t>
      </w:r>
      <w:r>
        <w:rPr>
          <w:rFonts w:ascii="Simplified Arabic" w:hAnsi="Simplified Arabic" w:cs="Simplified Arabic" w:hint="cs"/>
          <w:color w:val="000000" w:themeColor="text1"/>
          <w:sz w:val="28"/>
          <w:szCs w:val="28"/>
          <w:shd w:val="clear" w:color="auto" w:fill="FFFFFF"/>
          <w:rtl/>
        </w:rPr>
        <w:t>،</w:t>
      </w:r>
      <w:r w:rsidRPr="00C31FF4">
        <w:rPr>
          <w:rFonts w:ascii="Simplified Arabic" w:hAnsi="Simplified Arabic" w:cs="Simplified Arabic"/>
          <w:color w:val="000000" w:themeColor="text1"/>
          <w:sz w:val="28"/>
          <w:szCs w:val="28"/>
          <w:shd w:val="clear" w:color="auto" w:fill="FFFFFF"/>
          <w:rtl/>
        </w:rPr>
        <w:t xml:space="preserve"> </w:t>
      </w:r>
      <w:r w:rsidR="00D72554">
        <w:rPr>
          <w:rFonts w:ascii="Simplified Arabic" w:hAnsi="Simplified Arabic" w:cs="Simplified Arabic" w:hint="cs"/>
          <w:color w:val="000000" w:themeColor="text1"/>
          <w:sz w:val="28"/>
          <w:szCs w:val="28"/>
          <w:shd w:val="clear" w:color="auto" w:fill="FFFFFF"/>
          <w:rtl/>
        </w:rPr>
        <w:t>و</w:t>
      </w:r>
      <w:r w:rsidRPr="00C31FF4">
        <w:rPr>
          <w:rFonts w:ascii="Simplified Arabic" w:hAnsi="Simplified Arabic" w:cs="Simplified Arabic"/>
          <w:color w:val="000000" w:themeColor="text1"/>
          <w:sz w:val="28"/>
          <w:szCs w:val="28"/>
          <w:shd w:val="clear" w:color="auto" w:fill="FFFFFF"/>
          <w:rtl/>
        </w:rPr>
        <w:t xml:space="preserve">الطاقات بما في ذلك المعلومات والبيانات والمعرفة التي يمتلكها السكان على عملية التنمية ، مع الحرص على الإيمان المطلق بأهمية التعلم المستمر واكتساب الخبرات والمعرفة وتطبيقها، ولا يقتصر تطويرها على جانب واحد أو فقط مجال واحد من مجالات الحياة ، ولكنه يشمل التنمية الاجتماعية والاقتصادية والسياسية والعسكرية </w:t>
      </w:r>
      <w:r w:rsidR="003037AB" w:rsidRPr="003037AB">
        <w:rPr>
          <w:rFonts w:ascii="Simplified Arabic" w:hAnsi="Simplified Arabic" w:cs="Simplified Arabic"/>
          <w:color w:val="000000" w:themeColor="text1"/>
          <w:sz w:val="28"/>
          <w:szCs w:val="28"/>
          <w:shd w:val="clear" w:color="auto" w:fill="FFFFFF"/>
          <w:rtl/>
        </w:rPr>
        <w:t>والإنسانية والنفسية والعقلية والطبيّة والتعليمية والتقنية وغيرها، بحيث تهدف بشكل رئيسي إلى رفع وتحسين مستوى المعيشة لدى الأفراد، وضمان معيشة أفضل للأجيال القادمة</w:t>
      </w:r>
      <w:r w:rsidR="003037AB" w:rsidRPr="003037AB">
        <w:rPr>
          <w:rFonts w:ascii="Simplified Arabic" w:hAnsi="Simplified Arabic" w:cs="Simplified Arabic"/>
          <w:color w:val="000000" w:themeColor="text1"/>
          <w:sz w:val="28"/>
          <w:szCs w:val="28"/>
          <w:rtl/>
        </w:rPr>
        <w:t>.</w:t>
      </w:r>
      <w:r w:rsidR="003037AB" w:rsidRPr="003037AB">
        <w:rPr>
          <w:rStyle w:val="a7"/>
          <w:rFonts w:ascii="Simplified Arabic" w:hAnsi="Simplified Arabic" w:cs="Simplified Arabic"/>
          <w:color w:val="000000" w:themeColor="text1"/>
          <w:sz w:val="28"/>
          <w:szCs w:val="28"/>
          <w:rtl/>
        </w:rPr>
        <w:t>(</w:t>
      </w:r>
      <w:r w:rsidR="003037AB" w:rsidRPr="003037AB">
        <w:rPr>
          <w:rStyle w:val="a7"/>
          <w:rFonts w:ascii="Simplified Arabic" w:hAnsi="Simplified Arabic" w:cs="Simplified Arabic"/>
          <w:color w:val="000000" w:themeColor="text1"/>
          <w:sz w:val="28"/>
          <w:szCs w:val="28"/>
          <w:rtl/>
        </w:rPr>
        <w:footnoteReference w:id="1"/>
      </w:r>
      <w:r w:rsidR="003037AB" w:rsidRPr="003037AB">
        <w:rPr>
          <w:rStyle w:val="a7"/>
          <w:rFonts w:ascii="Simplified Arabic" w:hAnsi="Simplified Arabic" w:cs="Simplified Arabic"/>
          <w:color w:val="000000" w:themeColor="text1"/>
          <w:sz w:val="28"/>
          <w:szCs w:val="28"/>
          <w:rtl/>
        </w:rPr>
        <w:t>)</w:t>
      </w:r>
    </w:p>
    <w:p w14:paraId="5E40293A" w14:textId="71189EED" w:rsidR="003037AB" w:rsidRPr="003037AB" w:rsidRDefault="007F091D" w:rsidP="003037AB">
      <w:pPr>
        <w:pStyle w:val="a4"/>
        <w:shd w:val="clear" w:color="auto" w:fill="FFFFFF"/>
        <w:bidi/>
        <w:spacing w:before="0" w:beforeAutospacing="0" w:after="150" w:afterAutospacing="0" w:line="276" w:lineRule="auto"/>
        <w:jc w:val="both"/>
        <w:rPr>
          <w:rFonts w:ascii="Simplified Arabic" w:hAnsi="Simplified Arabic" w:cs="Simplified Arabic"/>
          <w:color w:val="000000" w:themeColor="text1"/>
          <w:sz w:val="26"/>
          <w:szCs w:val="28"/>
          <w:rtl/>
        </w:rPr>
      </w:pPr>
      <w:r w:rsidRPr="007F091D">
        <w:rPr>
          <w:rFonts w:ascii="Simplified Arabic" w:hAnsi="Simplified Arabic" w:cs="Simplified Arabic"/>
          <w:color w:val="000000" w:themeColor="text1"/>
          <w:sz w:val="28"/>
          <w:szCs w:val="28"/>
          <w:rtl/>
        </w:rPr>
        <w:t>كما يعرّف التنمية المستدامة بأنها: «أساس منطقي للحكم التشاركي والديمقراطي للخيارات المجتمعية المشتركة».</w:t>
      </w:r>
      <w:r w:rsidRPr="007F091D">
        <w:rPr>
          <w:rStyle w:val="a7"/>
          <w:rFonts w:ascii="Simplified Arabic" w:hAnsi="Simplified Arabic" w:cs="Simplified Arabic"/>
          <w:color w:val="000000" w:themeColor="text1"/>
          <w:sz w:val="28"/>
          <w:szCs w:val="28"/>
          <w:vertAlign w:val="baseline"/>
          <w:rtl/>
        </w:rPr>
        <w:t xml:space="preserve"> </w:t>
      </w:r>
      <w:r w:rsidR="003037AB" w:rsidRPr="003037AB">
        <w:rPr>
          <w:rStyle w:val="a7"/>
          <w:rFonts w:ascii="Simplified Arabic" w:hAnsi="Simplified Arabic" w:cs="Simplified Arabic"/>
          <w:color w:val="000000" w:themeColor="text1"/>
          <w:sz w:val="26"/>
          <w:szCs w:val="28"/>
          <w:rtl/>
        </w:rPr>
        <w:t>(</w:t>
      </w:r>
      <w:r w:rsidR="003037AB" w:rsidRPr="003037AB">
        <w:rPr>
          <w:rStyle w:val="a7"/>
          <w:rFonts w:ascii="Simplified Arabic" w:hAnsi="Simplified Arabic" w:cs="Simplified Arabic"/>
          <w:color w:val="000000" w:themeColor="text1"/>
          <w:sz w:val="26"/>
          <w:szCs w:val="28"/>
          <w:rtl/>
        </w:rPr>
        <w:footnoteReference w:id="2"/>
      </w:r>
      <w:r w:rsidR="003037AB" w:rsidRPr="003037AB">
        <w:rPr>
          <w:rStyle w:val="a7"/>
          <w:rFonts w:ascii="Simplified Arabic" w:hAnsi="Simplified Arabic" w:cs="Simplified Arabic"/>
          <w:color w:val="000000" w:themeColor="text1"/>
          <w:sz w:val="26"/>
          <w:szCs w:val="28"/>
          <w:rtl/>
        </w:rPr>
        <w:t>)</w:t>
      </w:r>
      <w:r w:rsidR="003037AB" w:rsidRPr="003037AB">
        <w:rPr>
          <w:rFonts w:ascii="Simplified Arabic" w:hAnsi="Simplified Arabic" w:cs="Simplified Arabic"/>
          <w:color w:val="000000" w:themeColor="text1"/>
          <w:sz w:val="26"/>
          <w:szCs w:val="28"/>
          <w:rtl/>
        </w:rPr>
        <w:t>.</w:t>
      </w:r>
    </w:p>
    <w:p w14:paraId="5540C981" w14:textId="116883D6" w:rsidR="00A41B91" w:rsidRDefault="003037AB" w:rsidP="003037AB">
      <w:pPr>
        <w:pStyle w:val="a4"/>
        <w:shd w:val="clear" w:color="auto" w:fill="FFFFFF"/>
        <w:bidi/>
        <w:spacing w:before="0" w:beforeAutospacing="0" w:after="150" w:afterAutospacing="0" w:line="276" w:lineRule="auto"/>
        <w:jc w:val="both"/>
        <w:rPr>
          <w:rFonts w:ascii="Simplified Arabic" w:hAnsi="Simplified Arabic" w:cs="Simplified Arabic"/>
          <w:color w:val="000000" w:themeColor="text1"/>
          <w:sz w:val="26"/>
          <w:szCs w:val="28"/>
          <w:rtl/>
        </w:rPr>
      </w:pPr>
      <w:r w:rsidRPr="003037AB">
        <w:rPr>
          <w:rFonts w:ascii="Simplified Arabic" w:hAnsi="Simplified Arabic" w:cs="Simplified Arabic"/>
          <w:color w:val="000000" w:themeColor="text1"/>
          <w:sz w:val="26"/>
          <w:szCs w:val="28"/>
          <w:rtl/>
        </w:rPr>
        <w:t xml:space="preserve">وعرفت منظمة الأمم المتحدة للأغذية والزراعة التنمية المستدامة بأنها:" </w:t>
      </w:r>
      <w:r w:rsidR="007F091D" w:rsidRPr="007F091D">
        <w:rPr>
          <w:rFonts w:ascii="Simplified Arabic" w:hAnsi="Simplified Arabic" w:cs="Simplified Arabic"/>
          <w:color w:val="000000" w:themeColor="text1"/>
          <w:sz w:val="26"/>
          <w:szCs w:val="28"/>
          <w:rtl/>
        </w:rPr>
        <w:t>إدارة وحماية قاعدة الموارد الطبيعية، والتغيير المؤسسي لتحقيق الاحتياجات البشرية للأجيال الحالية والمقبلة واستدامتها وتلبيتها، بطريقة ملائمة بيئيا ومناسبة اقتصاديا ومقبولة اجتماعيا</w:t>
      </w:r>
      <w:r w:rsidR="007F091D" w:rsidRPr="007F091D">
        <w:rPr>
          <w:rStyle w:val="a7"/>
          <w:rFonts w:ascii="Simplified Arabic" w:hAnsi="Simplified Arabic" w:cs="Simplified Arabic"/>
          <w:color w:val="000000" w:themeColor="text1"/>
          <w:sz w:val="26"/>
          <w:szCs w:val="28"/>
          <w:vertAlign w:val="baseline"/>
          <w:rtl/>
        </w:rPr>
        <w:t xml:space="preserve"> </w:t>
      </w:r>
      <w:r w:rsidRPr="003037AB">
        <w:rPr>
          <w:rStyle w:val="a7"/>
          <w:rFonts w:ascii="Simplified Arabic" w:hAnsi="Simplified Arabic" w:cs="Simplified Arabic"/>
          <w:color w:val="000000" w:themeColor="text1"/>
          <w:sz w:val="26"/>
          <w:szCs w:val="28"/>
          <w:rtl/>
        </w:rPr>
        <w:t>(</w:t>
      </w:r>
      <w:r w:rsidRPr="003037AB">
        <w:rPr>
          <w:rStyle w:val="a7"/>
          <w:rFonts w:ascii="Simplified Arabic" w:hAnsi="Simplified Arabic" w:cs="Simplified Arabic"/>
          <w:color w:val="000000" w:themeColor="text1"/>
          <w:sz w:val="26"/>
          <w:szCs w:val="28"/>
          <w:rtl/>
        </w:rPr>
        <w:footnoteReference w:id="3"/>
      </w:r>
      <w:r w:rsidRPr="003037AB">
        <w:rPr>
          <w:rStyle w:val="a7"/>
          <w:rFonts w:ascii="Simplified Arabic" w:hAnsi="Simplified Arabic" w:cs="Simplified Arabic"/>
          <w:color w:val="000000" w:themeColor="text1"/>
          <w:sz w:val="26"/>
          <w:szCs w:val="28"/>
          <w:rtl/>
        </w:rPr>
        <w:t>)</w:t>
      </w:r>
      <w:r w:rsidRPr="003037AB">
        <w:rPr>
          <w:rFonts w:ascii="Simplified Arabic" w:hAnsi="Simplified Arabic" w:cs="Simplified Arabic"/>
          <w:color w:val="000000" w:themeColor="text1"/>
          <w:sz w:val="26"/>
          <w:szCs w:val="28"/>
          <w:rtl/>
        </w:rPr>
        <w:t>".</w:t>
      </w:r>
    </w:p>
    <w:p w14:paraId="66EC9D04" w14:textId="329D3D2E" w:rsidR="003037AB" w:rsidRPr="003037AB" w:rsidRDefault="003037AB" w:rsidP="00A41B91">
      <w:pPr>
        <w:pStyle w:val="a4"/>
        <w:shd w:val="clear" w:color="auto" w:fill="FFFFFF"/>
        <w:bidi/>
        <w:spacing w:before="0" w:beforeAutospacing="0" w:after="150" w:afterAutospacing="0" w:line="276" w:lineRule="auto"/>
        <w:jc w:val="both"/>
        <w:rPr>
          <w:rFonts w:ascii="Simplified Arabic" w:hAnsi="Simplified Arabic" w:cs="Simplified Arabic"/>
          <w:color w:val="000000" w:themeColor="text1"/>
          <w:sz w:val="26"/>
          <w:szCs w:val="28"/>
          <w:rtl/>
        </w:rPr>
      </w:pPr>
      <w:r w:rsidRPr="003037AB">
        <w:rPr>
          <w:rFonts w:ascii="Simplified Arabic" w:hAnsi="Simplified Arabic" w:cs="Simplified Arabic"/>
          <w:color w:val="000000" w:themeColor="text1"/>
          <w:sz w:val="26"/>
          <w:szCs w:val="28"/>
          <w:rtl/>
        </w:rPr>
        <w:lastRenderedPageBreak/>
        <w:t>كما أنها عملية مستمرة تعبر عن احتياجات المجتمع وتقوم على مبدأ العدالة والمشاركة العامة، ورشادة استخدام الموارد الطبيعية والمحافظة على حقوق الأجيال المستقبلية، واتخاذ تحولات هيكلية في الإطار السياسي والاجتماعي والاقتصادي، والتمكين لآليات التغيير وضمان استمراره</w:t>
      </w:r>
      <w:r w:rsidRPr="003037AB">
        <w:rPr>
          <w:rStyle w:val="a7"/>
          <w:rFonts w:ascii="Simplified Arabic" w:hAnsi="Simplified Arabic" w:cs="Simplified Arabic"/>
          <w:color w:val="000000" w:themeColor="text1"/>
          <w:sz w:val="26"/>
          <w:szCs w:val="28"/>
          <w:rtl/>
        </w:rPr>
        <w:t>(</w:t>
      </w:r>
      <w:r w:rsidRPr="003037AB">
        <w:rPr>
          <w:rStyle w:val="a7"/>
          <w:rFonts w:ascii="Simplified Arabic" w:hAnsi="Simplified Arabic" w:cs="Simplified Arabic"/>
          <w:color w:val="000000" w:themeColor="text1"/>
          <w:sz w:val="26"/>
          <w:szCs w:val="28"/>
          <w:rtl/>
        </w:rPr>
        <w:footnoteReference w:id="4"/>
      </w:r>
      <w:r w:rsidRPr="003037AB">
        <w:rPr>
          <w:rStyle w:val="a7"/>
          <w:rFonts w:ascii="Simplified Arabic" w:hAnsi="Simplified Arabic" w:cs="Simplified Arabic"/>
          <w:color w:val="000000" w:themeColor="text1"/>
          <w:sz w:val="26"/>
          <w:szCs w:val="28"/>
          <w:rtl/>
        </w:rPr>
        <w:t>)</w:t>
      </w:r>
      <w:r w:rsidRPr="003037AB">
        <w:rPr>
          <w:rFonts w:ascii="Simplified Arabic" w:hAnsi="Simplified Arabic" w:cs="Simplified Arabic"/>
          <w:color w:val="000000" w:themeColor="text1"/>
          <w:sz w:val="26"/>
          <w:szCs w:val="28"/>
          <w:rtl/>
        </w:rPr>
        <w:t xml:space="preserve"> . </w:t>
      </w:r>
    </w:p>
    <w:p w14:paraId="1E508E94" w14:textId="756D6997" w:rsidR="003037AB" w:rsidRPr="003037AB" w:rsidRDefault="00D72554" w:rsidP="003037AB">
      <w:pPr>
        <w:pStyle w:val="a4"/>
        <w:shd w:val="clear" w:color="auto" w:fill="FFFFFF"/>
        <w:bidi/>
        <w:spacing w:before="0" w:beforeAutospacing="0" w:after="150" w:afterAutospacing="0" w:line="276" w:lineRule="auto"/>
        <w:jc w:val="both"/>
        <w:rPr>
          <w:rFonts w:ascii="Simplified Arabic" w:hAnsi="Simplified Arabic" w:cs="Simplified Arabic"/>
          <w:color w:val="000000" w:themeColor="text1"/>
          <w:sz w:val="26"/>
          <w:szCs w:val="28"/>
          <w:rtl/>
        </w:rPr>
      </w:pPr>
      <w:r>
        <w:rPr>
          <w:rFonts w:ascii="Simplified Arabic" w:hAnsi="Simplified Arabic" w:cs="Simplified Arabic" w:hint="cs"/>
          <w:color w:val="000000" w:themeColor="text1"/>
          <w:sz w:val="26"/>
          <w:szCs w:val="28"/>
          <w:rtl/>
        </w:rPr>
        <w:t>و</w:t>
      </w:r>
      <w:r w:rsidR="00C31FF4">
        <w:rPr>
          <w:rFonts w:ascii="Simplified Arabic" w:hAnsi="Simplified Arabic" w:cs="Simplified Arabic" w:hint="cs"/>
          <w:color w:val="000000" w:themeColor="text1"/>
          <w:sz w:val="26"/>
          <w:szCs w:val="28"/>
          <w:rtl/>
        </w:rPr>
        <w:t xml:space="preserve">من أجل تحقيق </w:t>
      </w:r>
      <w:r w:rsidR="00C31FF4" w:rsidRPr="00C31FF4">
        <w:rPr>
          <w:rFonts w:ascii="Simplified Arabic" w:hAnsi="Simplified Arabic" w:cs="Simplified Arabic"/>
          <w:color w:val="000000" w:themeColor="text1"/>
          <w:sz w:val="26"/>
          <w:szCs w:val="28"/>
          <w:rtl/>
        </w:rPr>
        <w:t>التنمية المستدامة على الصعيد الاقتصادي</w:t>
      </w:r>
      <w:r w:rsidR="00C31FF4">
        <w:rPr>
          <w:rFonts w:ascii="Simplified Arabic" w:hAnsi="Simplified Arabic" w:cs="Simplified Arabic" w:hint="cs"/>
          <w:color w:val="000000" w:themeColor="text1"/>
          <w:sz w:val="26"/>
          <w:szCs w:val="28"/>
          <w:rtl/>
        </w:rPr>
        <w:t>،</w:t>
      </w:r>
      <w:r w:rsidR="00C31FF4" w:rsidRPr="00C31FF4">
        <w:rPr>
          <w:rFonts w:ascii="Simplified Arabic" w:hAnsi="Simplified Arabic" w:cs="Simplified Arabic"/>
          <w:color w:val="000000" w:themeColor="text1"/>
          <w:sz w:val="26"/>
          <w:szCs w:val="28"/>
          <w:rtl/>
        </w:rPr>
        <w:t xml:space="preserve"> يجب على البلدان المتقدمة أن تقلل من استهلاك الطاقة والموارد</w:t>
      </w:r>
      <w:r w:rsidR="00C31FF4">
        <w:rPr>
          <w:rFonts w:ascii="Simplified Arabic" w:hAnsi="Simplified Arabic" w:cs="Simplified Arabic" w:hint="cs"/>
          <w:color w:val="000000" w:themeColor="text1"/>
          <w:sz w:val="26"/>
          <w:szCs w:val="28"/>
          <w:rtl/>
        </w:rPr>
        <w:t>،</w:t>
      </w:r>
      <w:r w:rsidR="00C31FF4" w:rsidRPr="00C31FF4">
        <w:rPr>
          <w:rFonts w:ascii="Simplified Arabic" w:hAnsi="Simplified Arabic" w:cs="Simplified Arabic"/>
          <w:color w:val="000000" w:themeColor="text1"/>
          <w:sz w:val="26"/>
          <w:szCs w:val="28"/>
          <w:rtl/>
        </w:rPr>
        <w:t xml:space="preserve"> أما الدول المتخلفة فيعني استثمار الموارد من أجل رفع مستوى المعيشة وتقليل الفقر. على الصعيد الاجتماعي والإنساني ، يعني السعي إلى استقرار النمو السكاني ، ورفع مستوى الخدمات الصحية والتعليمية ، خاصة في المناطق الريفية</w:t>
      </w:r>
      <w:r w:rsidR="00C31FF4">
        <w:rPr>
          <w:rFonts w:ascii="Simplified Arabic" w:hAnsi="Simplified Arabic" w:cs="Simplified Arabic" w:hint="cs"/>
          <w:color w:val="000000" w:themeColor="text1"/>
          <w:sz w:val="26"/>
          <w:szCs w:val="28"/>
          <w:rtl/>
        </w:rPr>
        <w:t>،</w:t>
      </w:r>
      <w:r w:rsidR="00C31FF4" w:rsidRPr="00C31FF4">
        <w:rPr>
          <w:rFonts w:ascii="Simplified Arabic" w:hAnsi="Simplified Arabic" w:cs="Simplified Arabic"/>
          <w:color w:val="000000" w:themeColor="text1"/>
          <w:sz w:val="26"/>
          <w:szCs w:val="28"/>
          <w:rtl/>
        </w:rPr>
        <w:t xml:space="preserve"> المستوى البيئي يقصد بها حماية الموارد الطبيعية والاستخدام الرشيد والأمثل للأراضي الزراعية ، وخاصة الموارد المائية. أيضا على الصعيد التكنولوجي ، هو انتقال المجتمع إلى عصر الصناعات النظيفة التي لا تلوث البيئة ، والتي تستخدم التكنولوجيا التي تنظف البيئة ، والتي تنتج أقل كمية من الغازات الملوثة والحابسة للحرارة والغازات الضارة. طبقة الأوزون.</w:t>
      </w:r>
      <w:r w:rsidR="003037AB" w:rsidRPr="003037AB">
        <w:rPr>
          <w:rFonts w:ascii="Simplified Arabic" w:hAnsi="Simplified Arabic" w:cs="Simplified Arabic"/>
          <w:color w:val="000000" w:themeColor="text1"/>
          <w:sz w:val="26"/>
          <w:szCs w:val="28"/>
          <w:rtl/>
        </w:rPr>
        <w:t>.</w:t>
      </w:r>
      <w:r w:rsidR="003037AB" w:rsidRPr="003037AB">
        <w:rPr>
          <w:rStyle w:val="a7"/>
          <w:rFonts w:ascii="Simplified Arabic" w:hAnsi="Simplified Arabic" w:cs="Simplified Arabic"/>
          <w:color w:val="000000" w:themeColor="text1"/>
          <w:sz w:val="26"/>
          <w:szCs w:val="28"/>
          <w:rtl/>
        </w:rPr>
        <w:t>(</w:t>
      </w:r>
      <w:r w:rsidR="003037AB" w:rsidRPr="003037AB">
        <w:rPr>
          <w:rStyle w:val="a7"/>
          <w:rFonts w:ascii="Simplified Arabic" w:hAnsi="Simplified Arabic" w:cs="Simplified Arabic"/>
          <w:color w:val="000000" w:themeColor="text1"/>
          <w:sz w:val="26"/>
          <w:szCs w:val="28"/>
          <w:rtl/>
        </w:rPr>
        <w:footnoteReference w:id="5"/>
      </w:r>
      <w:r w:rsidR="003037AB" w:rsidRPr="003037AB">
        <w:rPr>
          <w:rStyle w:val="a7"/>
          <w:rFonts w:ascii="Simplified Arabic" w:hAnsi="Simplified Arabic" w:cs="Simplified Arabic"/>
          <w:color w:val="000000" w:themeColor="text1"/>
          <w:sz w:val="26"/>
          <w:szCs w:val="28"/>
          <w:rtl/>
        </w:rPr>
        <w:t>)</w:t>
      </w:r>
    </w:p>
    <w:p w14:paraId="137A7B5E" w14:textId="77777777" w:rsidR="003037AB" w:rsidRPr="003037AB" w:rsidRDefault="003037AB" w:rsidP="003037AB">
      <w:pPr>
        <w:pStyle w:val="a4"/>
        <w:shd w:val="clear" w:color="auto" w:fill="FFFFFF"/>
        <w:bidi/>
        <w:spacing w:before="0" w:beforeAutospacing="0" w:after="150" w:afterAutospacing="0" w:line="276" w:lineRule="auto"/>
        <w:jc w:val="both"/>
        <w:rPr>
          <w:rFonts w:ascii="Simplified Arabic" w:hAnsi="Simplified Arabic" w:cs="Simplified Arabic"/>
          <w:color w:val="000000" w:themeColor="text1"/>
          <w:sz w:val="26"/>
          <w:szCs w:val="28"/>
          <w:rtl/>
        </w:rPr>
      </w:pPr>
      <w:r w:rsidRPr="003037AB">
        <w:rPr>
          <w:rFonts w:ascii="Simplified Arabic" w:hAnsi="Simplified Arabic" w:cs="Simplified Arabic"/>
          <w:color w:val="000000" w:themeColor="text1"/>
          <w:sz w:val="26"/>
          <w:szCs w:val="28"/>
          <w:rtl/>
        </w:rPr>
        <w:t>وأن القاسم المشترك لهذه التعريفات، أنه لكي تكون هناك تنمية مستدامة يجب ألا نتجاهل المحيط البيئي، وألا تؤدي إلى دمار واستنزاف الموارد الطبيعية، وإعطاء تحول تقني للقاعدة الصناعية والتكنولوجية السائدة. وكذلك التركيز على ضرورة الاستخدام الأمثل للموارد الطبيعية، والحد من التدهور البيئي الناجم عن الطفرة الصناعية والعمرانية والسكانية، التي شهدها العالم مؤخرا، وذلك من أجل ترشيد استهلاك الموارد الطبيعية لتحقيق أهداف التنمية المستدامة.</w:t>
      </w:r>
    </w:p>
    <w:p w14:paraId="6967B28A" w14:textId="77777777" w:rsidR="003037AB" w:rsidRPr="003037AB" w:rsidRDefault="003037AB" w:rsidP="003037AB">
      <w:pPr>
        <w:pStyle w:val="a4"/>
        <w:shd w:val="clear" w:color="auto" w:fill="FFFFFF"/>
        <w:bidi/>
        <w:spacing w:before="0" w:beforeAutospacing="0" w:after="150" w:afterAutospacing="0" w:line="276" w:lineRule="auto"/>
        <w:jc w:val="both"/>
        <w:rPr>
          <w:rFonts w:ascii="Simplified Arabic" w:hAnsi="Simplified Arabic" w:cs="Simplified Arabic"/>
          <w:b/>
          <w:bCs/>
          <w:color w:val="000000" w:themeColor="text1"/>
          <w:sz w:val="26"/>
          <w:szCs w:val="28"/>
          <w:rtl/>
        </w:rPr>
      </w:pPr>
      <w:bookmarkStart w:id="1" w:name="_Hlk130245547"/>
      <w:r w:rsidRPr="003037AB">
        <w:rPr>
          <w:rFonts w:ascii="Simplified Arabic" w:hAnsi="Simplified Arabic" w:cs="Simplified Arabic"/>
          <w:b/>
          <w:bCs/>
          <w:color w:val="000000" w:themeColor="text1"/>
          <w:sz w:val="26"/>
          <w:szCs w:val="28"/>
          <w:rtl/>
        </w:rPr>
        <w:t xml:space="preserve">2- أهداف التنمية المستدامة </w:t>
      </w:r>
    </w:p>
    <w:bookmarkEnd w:id="1"/>
    <w:p w14:paraId="4A393AF7" w14:textId="4CFABBF4" w:rsidR="003037AB" w:rsidRPr="003037AB" w:rsidRDefault="003037AB" w:rsidP="003037AB">
      <w:pPr>
        <w:pStyle w:val="a4"/>
        <w:shd w:val="clear" w:color="auto" w:fill="FFFFFF"/>
        <w:bidi/>
        <w:spacing w:before="0" w:beforeAutospacing="0" w:after="0" w:afterAutospacing="0"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 xml:space="preserve">تسعى التنمية المستدامة من خلال آلياتها </w:t>
      </w:r>
      <w:r w:rsidR="007F091D">
        <w:rPr>
          <w:rFonts w:ascii="Simplified Arabic" w:hAnsi="Simplified Arabic" w:cs="Simplified Arabic" w:hint="cs"/>
          <w:color w:val="000000" w:themeColor="text1"/>
          <w:sz w:val="28"/>
          <w:szCs w:val="28"/>
          <w:rtl/>
          <w:lang w:bidi="ar-IQ"/>
        </w:rPr>
        <w:t>ومضمونها</w:t>
      </w:r>
      <w:r w:rsidRPr="003037AB">
        <w:rPr>
          <w:rFonts w:ascii="Simplified Arabic" w:hAnsi="Simplified Arabic" w:cs="Simplified Arabic"/>
          <w:color w:val="000000" w:themeColor="text1"/>
          <w:sz w:val="28"/>
          <w:szCs w:val="28"/>
          <w:rtl/>
        </w:rPr>
        <w:t>، إلى تحقيق مجموعة من الأهداف، التي تصبوا إليها، والقواعد التي تتحقق من جرائها، والتي يمكن تلخيص أهمها فيما يلي:</w:t>
      </w:r>
    </w:p>
    <w:p w14:paraId="1097DF9D" w14:textId="77777777" w:rsidR="003037AB" w:rsidRPr="003037AB" w:rsidRDefault="003037AB" w:rsidP="003037AB">
      <w:pPr>
        <w:numPr>
          <w:ilvl w:val="0"/>
          <w:numId w:val="8"/>
        </w:numPr>
        <w:shd w:val="clear" w:color="auto" w:fill="FFFFFF"/>
        <w:bidi/>
        <w:spacing w:before="100" w:beforeAutospacing="1" w:after="100" w:afterAutospacing="1"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lastRenderedPageBreak/>
        <w:t xml:space="preserve">تحسين ظروف معيشة الفقراء، حيث أن التنمية لا يمكن أن تتحقق إلا إذا كانت </w:t>
      </w:r>
      <w:proofErr w:type="spellStart"/>
      <w:r w:rsidRPr="003037AB">
        <w:rPr>
          <w:rFonts w:ascii="Simplified Arabic" w:hAnsi="Simplified Arabic" w:cs="Simplified Arabic"/>
          <w:color w:val="000000" w:themeColor="text1"/>
          <w:sz w:val="28"/>
          <w:szCs w:val="28"/>
          <w:rtl/>
        </w:rPr>
        <w:t>الإستراتيجيات</w:t>
      </w:r>
      <w:proofErr w:type="spellEnd"/>
      <w:r w:rsidRPr="003037AB">
        <w:rPr>
          <w:rFonts w:ascii="Simplified Arabic" w:hAnsi="Simplified Arabic" w:cs="Simplified Arabic"/>
          <w:color w:val="000000" w:themeColor="text1"/>
          <w:sz w:val="28"/>
          <w:szCs w:val="28"/>
          <w:rtl/>
        </w:rPr>
        <w:t xml:space="preserve"> التي تتم صياغتها وتنفيذها مستدامة من الناحية البيئية والاجتماعية، وهذا ما يتطلب تعزيز السياسات والإجراءات والحوافز التي تشجع على السلوك الراشد بيئيا والمتوافقة مع القيم الاجتماعية والمؤسساتية والمشاركة الكاملة للمستفيدين من عملية التنمية وخاصة الفقراء منهم.</w:t>
      </w:r>
      <w:r w:rsidRPr="003037AB">
        <w:rPr>
          <w:rStyle w:val="a7"/>
          <w:rFonts w:ascii="Simplified Arabic" w:hAnsi="Simplified Arabic" w:cs="Simplified Arabic"/>
          <w:color w:val="000000" w:themeColor="text1"/>
          <w:sz w:val="28"/>
          <w:szCs w:val="28"/>
          <w:rtl/>
        </w:rPr>
        <w:t>(</w:t>
      </w:r>
      <w:r w:rsidRPr="003037AB">
        <w:rPr>
          <w:rStyle w:val="a7"/>
          <w:rFonts w:ascii="Simplified Arabic" w:hAnsi="Simplified Arabic" w:cs="Simplified Arabic"/>
          <w:color w:val="000000" w:themeColor="text1"/>
          <w:sz w:val="28"/>
          <w:szCs w:val="28"/>
          <w:rtl/>
        </w:rPr>
        <w:footnoteReference w:id="6"/>
      </w:r>
      <w:r w:rsidRPr="003037AB">
        <w:rPr>
          <w:rStyle w:val="a7"/>
          <w:rFonts w:ascii="Simplified Arabic" w:hAnsi="Simplified Arabic" w:cs="Simplified Arabic"/>
          <w:color w:val="000000" w:themeColor="text1"/>
          <w:sz w:val="28"/>
          <w:szCs w:val="28"/>
          <w:rtl/>
        </w:rPr>
        <w:t>)</w:t>
      </w:r>
    </w:p>
    <w:p w14:paraId="2D6A4142" w14:textId="77777777" w:rsidR="003037AB" w:rsidRPr="003037AB" w:rsidRDefault="003037AB" w:rsidP="003037AB">
      <w:pPr>
        <w:numPr>
          <w:ilvl w:val="0"/>
          <w:numId w:val="8"/>
        </w:numPr>
        <w:shd w:val="clear" w:color="auto" w:fill="FFFFFF"/>
        <w:bidi/>
        <w:spacing w:before="100" w:beforeAutospacing="1" w:after="100" w:afterAutospacing="1"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الإشباع العادل للحاجات الأساسية للإنسان انطلاقا من حقه في البقاء، وهذا ما يتطلب تضامنا بين الأجيال الحاضرة والمستقبلية وتعزيز التنمية البيئية.</w:t>
      </w:r>
    </w:p>
    <w:p w14:paraId="5EE0B2B1" w14:textId="56F74493" w:rsidR="00C31FF4" w:rsidRDefault="00C31FF4" w:rsidP="003037AB">
      <w:pPr>
        <w:numPr>
          <w:ilvl w:val="0"/>
          <w:numId w:val="8"/>
        </w:numPr>
        <w:shd w:val="clear" w:color="auto" w:fill="FFFFFF"/>
        <w:bidi/>
        <w:spacing w:before="100" w:beforeAutospacing="1" w:after="100" w:afterAutospacing="1" w:line="276" w:lineRule="auto"/>
        <w:jc w:val="both"/>
        <w:rPr>
          <w:rFonts w:ascii="Simplified Arabic" w:hAnsi="Simplified Arabic" w:cs="Simplified Arabic"/>
          <w:color w:val="000000" w:themeColor="text1"/>
          <w:sz w:val="28"/>
          <w:szCs w:val="28"/>
        </w:rPr>
      </w:pPr>
      <w:r w:rsidRPr="00C31FF4">
        <w:rPr>
          <w:rFonts w:ascii="Simplified Arabic" w:hAnsi="Simplified Arabic" w:cs="Simplified Arabic"/>
          <w:color w:val="000000" w:themeColor="text1"/>
          <w:sz w:val="28"/>
          <w:szCs w:val="28"/>
          <w:rtl/>
        </w:rPr>
        <w:t>الاستقلالية في اتخاذ القرارات وتبني نموذج تنموي داخلي يلبي احتياجات الناس ويحددهم بحرية ويختار نمط الحياة المناسب لهم ويتوافق مع السياق التاريخي والمؤسسي والبيئي والثقافي لأفراده</w:t>
      </w:r>
      <w:r>
        <w:rPr>
          <w:rFonts w:ascii="Simplified Arabic" w:hAnsi="Simplified Arabic" w:cs="Simplified Arabic" w:hint="cs"/>
          <w:color w:val="000000" w:themeColor="text1"/>
          <w:sz w:val="28"/>
          <w:szCs w:val="28"/>
          <w:rtl/>
        </w:rPr>
        <w:t>،</w:t>
      </w:r>
      <w:r w:rsidRPr="00C31FF4">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و</w:t>
      </w:r>
      <w:r w:rsidRPr="00C31FF4">
        <w:rPr>
          <w:rFonts w:ascii="Simplified Arabic" w:hAnsi="Simplified Arabic" w:cs="Simplified Arabic"/>
          <w:color w:val="000000" w:themeColor="text1"/>
          <w:sz w:val="28"/>
          <w:szCs w:val="28"/>
          <w:rtl/>
        </w:rPr>
        <w:t>التنمية المطلوبة هي التنمية التي تنبع جذورها من خصوصيات المجتمع ، وتقوم على العدالة الاجتماعية والكرامة الإنسانية.</w:t>
      </w:r>
    </w:p>
    <w:p w14:paraId="6B263E43" w14:textId="4244A7A8" w:rsidR="003037AB" w:rsidRPr="003037AB" w:rsidRDefault="003037AB" w:rsidP="00C31FF4">
      <w:pPr>
        <w:numPr>
          <w:ilvl w:val="0"/>
          <w:numId w:val="8"/>
        </w:numPr>
        <w:shd w:val="clear" w:color="auto" w:fill="FFFFFF"/>
        <w:bidi/>
        <w:spacing w:before="100" w:beforeAutospacing="1" w:after="100" w:afterAutospacing="1"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 xml:space="preserve">تعزيز الحكمة الإيكولوجية من خلال البحث عن تنمية متوافقة مع البيئة، ولذلك فإننا في حاجة إلى بوصلة أخلاقية تقودنا إلى القرن الواحد والعشرين، أساسها المبادئ المستديمة لتلبية الاحتياجات الإنسانية </w:t>
      </w:r>
      <w:r w:rsidRPr="003037AB">
        <w:rPr>
          <w:rStyle w:val="a7"/>
          <w:rFonts w:ascii="Simplified Arabic" w:hAnsi="Simplified Arabic" w:cs="Simplified Arabic"/>
          <w:color w:val="000000" w:themeColor="text1"/>
          <w:sz w:val="28"/>
          <w:szCs w:val="28"/>
          <w:rtl/>
        </w:rPr>
        <w:t>(</w:t>
      </w:r>
      <w:r w:rsidRPr="003037AB">
        <w:rPr>
          <w:rStyle w:val="a7"/>
          <w:rFonts w:ascii="Simplified Arabic" w:hAnsi="Simplified Arabic" w:cs="Simplified Arabic"/>
          <w:color w:val="000000" w:themeColor="text1"/>
          <w:sz w:val="28"/>
          <w:szCs w:val="28"/>
          <w:rtl/>
        </w:rPr>
        <w:footnoteReference w:id="7"/>
      </w:r>
      <w:r w:rsidRPr="003037AB">
        <w:rPr>
          <w:rStyle w:val="a7"/>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w:t>
      </w:r>
    </w:p>
    <w:p w14:paraId="352F714C" w14:textId="5FDA6372" w:rsidR="003037AB" w:rsidRPr="003037AB" w:rsidRDefault="00C31FF4" w:rsidP="003037AB">
      <w:pPr>
        <w:numPr>
          <w:ilvl w:val="0"/>
          <w:numId w:val="8"/>
        </w:numPr>
        <w:shd w:val="clear" w:color="auto" w:fill="FFFFFF"/>
        <w:bidi/>
        <w:spacing w:after="150" w:line="276" w:lineRule="auto"/>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محاولة تطوير أسس ا</w:t>
      </w:r>
      <w:r w:rsidR="003037AB" w:rsidRPr="003037AB">
        <w:rPr>
          <w:rFonts w:ascii="Simplified Arabic" w:hAnsi="Simplified Arabic" w:cs="Simplified Arabic"/>
          <w:color w:val="000000" w:themeColor="text1"/>
          <w:sz w:val="28"/>
          <w:szCs w:val="28"/>
          <w:rtl/>
        </w:rPr>
        <w:t>لتمكين والمشاركة والحراك والتماسك الاجتماعي، والمحافظة على الهوية الثقافية والتطوير المؤسساتي، أي العمليات التي توحد فيها الجهود الشعبية مع السلطات الحكومية، تحسبا للأحوال الاقتصادية والاجتماعية والثقافية للمجتمعات، وتحقيق التكافؤ لهذه المجتمعات في إطار حماية الأمة، وتمكينا لها من الإسهام الكامل في التقدم القومي</w:t>
      </w:r>
      <w:bookmarkStart w:id="2" w:name="_ednref36"/>
      <w:r w:rsidR="003037AB" w:rsidRPr="003037AB">
        <w:rPr>
          <w:rStyle w:val="a7"/>
          <w:rFonts w:ascii="Simplified Arabic" w:hAnsi="Simplified Arabic" w:cs="Simplified Arabic"/>
          <w:color w:val="000000" w:themeColor="text1"/>
          <w:sz w:val="28"/>
          <w:szCs w:val="28"/>
          <w:rtl/>
        </w:rPr>
        <w:t>(</w:t>
      </w:r>
      <w:r w:rsidR="003037AB" w:rsidRPr="003037AB">
        <w:rPr>
          <w:rStyle w:val="a7"/>
          <w:rFonts w:ascii="Simplified Arabic" w:hAnsi="Simplified Arabic" w:cs="Simplified Arabic"/>
          <w:color w:val="000000" w:themeColor="text1"/>
          <w:sz w:val="28"/>
          <w:szCs w:val="28"/>
          <w:rtl/>
        </w:rPr>
        <w:footnoteReference w:id="8"/>
      </w:r>
      <w:r w:rsidR="003037AB" w:rsidRPr="003037AB">
        <w:rPr>
          <w:rStyle w:val="a7"/>
          <w:rFonts w:ascii="Simplified Arabic" w:hAnsi="Simplified Arabic" w:cs="Simplified Arabic"/>
          <w:color w:val="000000" w:themeColor="text1"/>
          <w:sz w:val="28"/>
          <w:szCs w:val="28"/>
          <w:rtl/>
        </w:rPr>
        <w:t>)</w:t>
      </w:r>
      <w:bookmarkEnd w:id="2"/>
    </w:p>
    <w:p w14:paraId="781A4C3E" w14:textId="21D455C5" w:rsidR="003037AB" w:rsidRPr="003037AB" w:rsidRDefault="003037AB" w:rsidP="003037AB">
      <w:pPr>
        <w:shd w:val="clear" w:color="auto" w:fill="FFFFFF"/>
        <w:bidi/>
        <w:spacing w:after="150" w:line="276" w:lineRule="auto"/>
        <w:ind w:left="720"/>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وحسب تقرير الأمم المتحدة حول تقدم الشعوب عام 1998، يشير إلى أنه (سيأتي اليوم الذي يقاس فيه تقدم الشعوب ليس بالقوة العسكرية والاقتصادية، ولا فخامة العواصم وعمائرها الشامخة، ولكن بسلامة وصحة وتعليم رعاياها، وبالفرص المتاحة لهم للعمل والكسب العادل، وبقابليتهم للمشاركة في القرارات التي تؤثر على حياتهم، وباحترام حقوقهم وحرياتهم السياسية، وباستعدادهم لرعاية العاجزين </w:t>
      </w:r>
      <w:r w:rsidRPr="003037AB">
        <w:rPr>
          <w:rFonts w:ascii="Simplified Arabic" w:hAnsi="Simplified Arabic" w:cs="Simplified Arabic"/>
          <w:color w:val="000000" w:themeColor="text1"/>
          <w:sz w:val="28"/>
          <w:szCs w:val="28"/>
          <w:rtl/>
        </w:rPr>
        <w:lastRenderedPageBreak/>
        <w:t>والضعفاء والأطفال القاصرين</w:t>
      </w:r>
      <w:r w:rsidRPr="003037AB">
        <w:rPr>
          <w:rStyle w:val="a7"/>
          <w:rFonts w:ascii="Simplified Arabic" w:hAnsi="Simplified Arabic" w:cs="Simplified Arabic"/>
          <w:color w:val="000000" w:themeColor="text1"/>
          <w:sz w:val="28"/>
          <w:szCs w:val="28"/>
          <w:rtl/>
        </w:rPr>
        <w:t>(</w:t>
      </w:r>
      <w:r w:rsidRPr="003037AB">
        <w:rPr>
          <w:rStyle w:val="a7"/>
          <w:rFonts w:ascii="Simplified Arabic" w:hAnsi="Simplified Arabic" w:cs="Simplified Arabic"/>
          <w:color w:val="000000" w:themeColor="text1"/>
          <w:sz w:val="28"/>
          <w:szCs w:val="28"/>
          <w:rtl/>
        </w:rPr>
        <w:footnoteReference w:id="9"/>
      </w:r>
      <w:r w:rsidRPr="003037AB">
        <w:rPr>
          <w:rStyle w:val="a7"/>
          <w:rFonts w:ascii="Simplified Arabic" w:hAnsi="Simplified Arabic" w:cs="Simplified Arabic"/>
          <w:color w:val="000000" w:themeColor="text1"/>
          <w:sz w:val="28"/>
          <w:szCs w:val="28"/>
          <w:rtl/>
        </w:rPr>
        <w:t>)</w:t>
      </w:r>
      <w:r w:rsidRPr="003037AB">
        <w:rPr>
          <w:rFonts w:ascii="Simplified Arabic" w:hAnsi="Simplified Arabic" w:cs="Simplified Arabic" w:hint="cs"/>
          <w:color w:val="000000" w:themeColor="text1"/>
          <w:sz w:val="28"/>
          <w:szCs w:val="28"/>
          <w:rtl/>
        </w:rPr>
        <w:t xml:space="preserve">، </w:t>
      </w:r>
      <w:r w:rsidRPr="003037AB">
        <w:rPr>
          <w:rFonts w:ascii="Simplified Arabic" w:hAnsi="Simplified Arabic" w:cs="Simplified Arabic"/>
          <w:color w:val="000000" w:themeColor="text1"/>
          <w:sz w:val="28"/>
          <w:szCs w:val="28"/>
          <w:rtl/>
        </w:rPr>
        <w:t xml:space="preserve"> وذلك لأننا نعيش في كوكب محدود الموارد، وعلينا أن نعرف كيف نعيش تحت السقف الإيكولوجي، الذي يضمن ديمومة الموارد و يحددها.</w:t>
      </w:r>
    </w:p>
    <w:p w14:paraId="5DB4A80D" w14:textId="77777777" w:rsidR="00C31FF4" w:rsidRDefault="003037AB" w:rsidP="00C31FF4">
      <w:pPr>
        <w:numPr>
          <w:ilvl w:val="0"/>
          <w:numId w:val="9"/>
        </w:numPr>
        <w:shd w:val="clear" w:color="auto" w:fill="FFFFFF"/>
        <w:bidi/>
        <w:spacing w:before="100" w:beforeAutospacing="1" w:after="100" w:afterAutospacing="1"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ضمان التخطيط التشاركي بشكل يسمح بإعادة توزيع السلطات والأدوار بين الدولة والسوق والمجتمع المدني</w:t>
      </w:r>
      <w:r>
        <w:rPr>
          <w:rFonts w:ascii="Simplified Arabic" w:hAnsi="Simplified Arabic" w:cs="Simplified Arabic"/>
          <w:color w:val="000000" w:themeColor="text1"/>
          <w:sz w:val="28"/>
          <w:szCs w:val="28"/>
          <w:rtl/>
        </w:rPr>
        <w:t>،</w:t>
      </w:r>
      <w:r w:rsidRPr="003037AB">
        <w:rPr>
          <w:rStyle w:val="a7"/>
          <w:rFonts w:ascii="Simplified Arabic" w:hAnsi="Simplified Arabic" w:cs="Simplified Arabic"/>
          <w:color w:val="000000" w:themeColor="text1"/>
          <w:sz w:val="28"/>
          <w:szCs w:val="28"/>
          <w:rtl/>
        </w:rPr>
        <w:t>(</w:t>
      </w:r>
      <w:r w:rsidRPr="003037AB">
        <w:rPr>
          <w:rStyle w:val="a7"/>
          <w:rFonts w:ascii="Simplified Arabic" w:hAnsi="Simplified Arabic" w:cs="Simplified Arabic"/>
          <w:color w:val="000000" w:themeColor="text1"/>
          <w:sz w:val="28"/>
          <w:szCs w:val="28"/>
          <w:rtl/>
        </w:rPr>
        <w:footnoteReference w:id="10"/>
      </w:r>
      <w:r w:rsidRPr="003037AB">
        <w:rPr>
          <w:rStyle w:val="a7"/>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 والتركيز على كيفية إدارة المخاطر والحفاظ على الأصول البيئية والاجتماعية.</w:t>
      </w:r>
      <w:bookmarkStart w:id="3" w:name="_ednref39"/>
      <w:r w:rsidRPr="003037AB">
        <w:rPr>
          <w:rStyle w:val="a7"/>
          <w:rFonts w:ascii="Simplified Arabic" w:hAnsi="Simplified Arabic" w:cs="Simplified Arabic"/>
          <w:color w:val="000000" w:themeColor="text1"/>
          <w:sz w:val="28"/>
          <w:szCs w:val="28"/>
          <w:rtl/>
        </w:rPr>
        <w:t>(</w:t>
      </w:r>
      <w:r w:rsidRPr="003037AB">
        <w:rPr>
          <w:rStyle w:val="a7"/>
          <w:rFonts w:ascii="Simplified Arabic" w:hAnsi="Simplified Arabic" w:cs="Simplified Arabic"/>
          <w:color w:val="000000" w:themeColor="text1"/>
          <w:sz w:val="28"/>
          <w:szCs w:val="28"/>
          <w:rtl/>
        </w:rPr>
        <w:footnoteReference w:id="11"/>
      </w:r>
      <w:r w:rsidRPr="003037AB">
        <w:rPr>
          <w:rStyle w:val="a7"/>
          <w:rFonts w:ascii="Simplified Arabic" w:hAnsi="Simplified Arabic" w:cs="Simplified Arabic"/>
          <w:color w:val="000000" w:themeColor="text1"/>
          <w:sz w:val="28"/>
          <w:szCs w:val="28"/>
          <w:rtl/>
        </w:rPr>
        <w:t>)</w:t>
      </w:r>
      <w:bookmarkEnd w:id="3"/>
      <w:r w:rsidRPr="003037AB">
        <w:rPr>
          <w:rFonts w:ascii="Simplified Arabic" w:hAnsi="Simplified Arabic" w:cs="Simplified Arabic"/>
          <w:color w:val="000000" w:themeColor="text1"/>
          <w:sz w:val="28"/>
          <w:szCs w:val="28"/>
          <w:rtl/>
        </w:rPr>
        <w:t xml:space="preserve"> حماية البيئة الطبيعية من خلال التركيز على العلاقات بين نشاطات البشر والبيئة، والتعامل مع النظم الطبيعية باعتبارها أساسا لحياة الإنسان، ومن ثمة فهي تهدف إلى تحسين رأس المال الطبيعي وترقية الموارد الطبيعية وحماية الأنظمة الإيكولوجية للبشر واستغلالها بشكل عقلاني.</w:t>
      </w:r>
    </w:p>
    <w:p w14:paraId="2CD6D5B2" w14:textId="723105B3" w:rsidR="003037AB" w:rsidRPr="00C31FF4" w:rsidRDefault="00C31FF4" w:rsidP="00C31FF4">
      <w:pPr>
        <w:numPr>
          <w:ilvl w:val="0"/>
          <w:numId w:val="9"/>
        </w:numPr>
        <w:shd w:val="clear" w:color="auto" w:fill="FFFFFF"/>
        <w:bidi/>
        <w:spacing w:before="100" w:beforeAutospacing="1" w:after="100" w:afterAutospacing="1" w:line="276" w:lineRule="auto"/>
        <w:jc w:val="both"/>
        <w:rPr>
          <w:rFonts w:ascii="Simplified Arabic" w:hAnsi="Simplified Arabic" w:cs="Simplified Arabic"/>
          <w:color w:val="000000" w:themeColor="text1"/>
          <w:sz w:val="28"/>
          <w:szCs w:val="28"/>
          <w:rtl/>
        </w:rPr>
      </w:pPr>
      <w:r w:rsidRPr="00C31FF4">
        <w:rPr>
          <w:rFonts w:ascii="Simplified Arabic" w:hAnsi="Simplified Arabic" w:cs="Simplified Arabic"/>
          <w:color w:val="000000" w:themeColor="text1"/>
          <w:sz w:val="28"/>
          <w:szCs w:val="28"/>
          <w:rtl/>
        </w:rPr>
        <w:t xml:space="preserve"> تعزيز الوعي البيئي من خلال تنمية الشعور بالمسؤولية البيئية والمشاركة في إعداد وتنفيذ وتقييم برامج ومشاريع التنمية المستدامة التي تتطلب تغييراً في سلوك المواطنين والشركات والحكومات والمؤسسات الدولية في مواجهة المخاطر التي تواجهها. الناس ، مثل غياب العدالة الاجتماعية ، والمخاطر البيئية والصحية ، وتغير المناخ.</w:t>
      </w:r>
      <w:r w:rsidR="003037AB" w:rsidRPr="00C31FF4">
        <w:rPr>
          <w:rFonts w:ascii="Simplified Arabic" w:hAnsi="Simplified Arabic" w:cs="Simplified Arabic"/>
          <w:color w:val="000000" w:themeColor="text1"/>
          <w:sz w:val="28"/>
          <w:szCs w:val="28"/>
          <w:rtl/>
        </w:rPr>
        <w:t xml:space="preserve"> .</w:t>
      </w:r>
      <w:r w:rsidR="003037AB" w:rsidRPr="00C31FF4">
        <w:rPr>
          <w:rStyle w:val="a7"/>
          <w:rFonts w:ascii="Simplified Arabic" w:hAnsi="Simplified Arabic" w:cs="Simplified Arabic"/>
          <w:color w:val="000000" w:themeColor="text1"/>
          <w:sz w:val="28"/>
          <w:szCs w:val="28"/>
          <w:rtl/>
        </w:rPr>
        <w:t>(</w:t>
      </w:r>
      <w:r w:rsidR="003037AB" w:rsidRPr="003037AB">
        <w:rPr>
          <w:rStyle w:val="a7"/>
          <w:rFonts w:ascii="Simplified Arabic" w:hAnsi="Simplified Arabic" w:cs="Simplified Arabic"/>
          <w:color w:val="000000" w:themeColor="text1"/>
          <w:sz w:val="28"/>
          <w:szCs w:val="28"/>
          <w:rtl/>
        </w:rPr>
        <w:footnoteReference w:id="12"/>
      </w:r>
      <w:r w:rsidR="003037AB" w:rsidRPr="00C31FF4">
        <w:rPr>
          <w:rStyle w:val="a7"/>
          <w:rFonts w:ascii="Simplified Arabic" w:hAnsi="Simplified Arabic" w:cs="Simplified Arabic"/>
          <w:color w:val="000000" w:themeColor="text1"/>
          <w:sz w:val="28"/>
          <w:szCs w:val="28"/>
          <w:rtl/>
        </w:rPr>
        <w:t>)</w:t>
      </w:r>
      <w:r w:rsidR="003037AB" w:rsidRPr="00C31FF4">
        <w:rPr>
          <w:rFonts w:ascii="Simplified Arabic" w:hAnsi="Simplified Arabic" w:cs="Simplified Arabic"/>
          <w:color w:val="000000" w:themeColor="text1"/>
          <w:sz w:val="28"/>
          <w:szCs w:val="28"/>
          <w:rtl/>
        </w:rPr>
        <w:t xml:space="preserve"> </w:t>
      </w:r>
    </w:p>
    <w:p w14:paraId="48D0CC74" w14:textId="77777777" w:rsidR="003037AB" w:rsidRPr="003037AB" w:rsidRDefault="003037AB" w:rsidP="003037AB">
      <w:pPr>
        <w:pStyle w:val="a4"/>
        <w:shd w:val="clear" w:color="auto" w:fill="FFFFFF"/>
        <w:bidi/>
        <w:spacing w:before="0" w:beforeAutospacing="0" w:after="150" w:afterAutospacing="0"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من الأهداف السابقة يتبين لنا بأن الاستدامة ليست فقط مسألة بيئية، بل أنها تتعامل مع التغيرات والمشاكل في مجالاتها البيئية والاقتصادية والاجتماعية.</w:t>
      </w:r>
    </w:p>
    <w:p w14:paraId="0D40603A" w14:textId="77777777" w:rsidR="003037AB" w:rsidRPr="003037AB" w:rsidRDefault="003037AB" w:rsidP="003037AB">
      <w:pPr>
        <w:numPr>
          <w:ilvl w:val="0"/>
          <w:numId w:val="10"/>
        </w:numPr>
        <w:shd w:val="clear" w:color="auto" w:fill="FFFFFF"/>
        <w:bidi/>
        <w:spacing w:before="100" w:beforeAutospacing="1" w:after="100" w:afterAutospacing="1"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ربط التكنولوجيا الحديثة بما يخدم أهداف المجتمع، وذلك عن طريق توعية السكان بأهمية التكنولوجيات المختلفة لعملية التنمية، وكيفية استعمال التكنولوجيات الحديثة في تحسين نوعية حياة </w:t>
      </w:r>
      <w:r w:rsidRPr="003037AB">
        <w:rPr>
          <w:rFonts w:ascii="Simplified Arabic" w:hAnsi="Simplified Arabic" w:cs="Simplified Arabic"/>
          <w:color w:val="000000" w:themeColor="text1"/>
          <w:sz w:val="28"/>
          <w:szCs w:val="28"/>
          <w:rtl/>
        </w:rPr>
        <w:lastRenderedPageBreak/>
        <w:t>المجتمع وتحقيق أهدافه المنشودة، دون أن ينجم عن ذلك مخاطر أو على الأقل تكون هذه المخاطر تحت السيطرة بإيجاد حلول مناسبة لها</w:t>
      </w:r>
      <w:r w:rsidRPr="003037AB">
        <w:rPr>
          <w:rStyle w:val="a7"/>
          <w:rFonts w:ascii="Simplified Arabic" w:hAnsi="Simplified Arabic" w:cs="Simplified Arabic"/>
          <w:color w:val="000000" w:themeColor="text1"/>
          <w:sz w:val="28"/>
          <w:szCs w:val="28"/>
          <w:rtl/>
        </w:rPr>
        <w:t>(</w:t>
      </w:r>
      <w:r w:rsidRPr="003037AB">
        <w:rPr>
          <w:rStyle w:val="a7"/>
          <w:rFonts w:ascii="Simplified Arabic" w:hAnsi="Simplified Arabic" w:cs="Simplified Arabic"/>
          <w:color w:val="000000" w:themeColor="text1"/>
          <w:sz w:val="28"/>
          <w:szCs w:val="28"/>
          <w:rtl/>
        </w:rPr>
        <w:footnoteReference w:id="13"/>
      </w:r>
      <w:r w:rsidRPr="003037AB">
        <w:rPr>
          <w:rStyle w:val="a7"/>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 xml:space="preserve">. </w:t>
      </w:r>
    </w:p>
    <w:p w14:paraId="79B83BA0" w14:textId="30BFE018" w:rsidR="003037AB" w:rsidRPr="003037AB" w:rsidRDefault="00A41B91" w:rsidP="003037AB">
      <w:pPr>
        <w:shd w:val="clear" w:color="auto" w:fill="FFFFFF"/>
        <w:bidi/>
        <w:spacing w:after="150" w:line="276" w:lineRule="auto"/>
        <w:ind w:left="360"/>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كذلك </w:t>
      </w:r>
      <w:r w:rsidR="003037AB" w:rsidRPr="003037AB">
        <w:rPr>
          <w:rFonts w:ascii="Simplified Arabic" w:hAnsi="Simplified Arabic" w:cs="Simplified Arabic"/>
          <w:color w:val="000000" w:themeColor="text1"/>
          <w:sz w:val="28"/>
          <w:szCs w:val="28"/>
          <w:rtl/>
        </w:rPr>
        <w:t>من الأهداف السابقة يتبن لنا أن التنمية المستدامة، لا يمكن حصرها في الحدود الطبيعية للبعد البيئي، بل هو مفهوم واسع يستوجب أبعاداً سياسية واجتماعية، إلى جانب البعد الاقتصادي، فهي تنمية تفاعلية حركية، تأخذ على عاتقها تحقيق الموائمة والموازنة بين الأركان الثلاثة: البشر والموارد البيئية والتنمية الاقتصادية، والتنمية المستدامة هي تنمية ذات قدرة على الاستمرار والاستقرار من حيث استخدامها للموارد الطبيعية، والتي تتخذ من التوازن البيئي محورا أساسيا لها، يهدف إلى رفع المستوى المعيشي من جميع جوانبه، مع تنظيم الموارد البيئية والعمل على تنميتها.</w:t>
      </w:r>
      <w:r w:rsidR="003037AB" w:rsidRPr="003037AB">
        <w:rPr>
          <w:rStyle w:val="a7"/>
          <w:rFonts w:ascii="Simplified Arabic" w:hAnsi="Simplified Arabic" w:cs="Simplified Arabic"/>
          <w:color w:val="000000" w:themeColor="text1"/>
          <w:sz w:val="28"/>
          <w:szCs w:val="28"/>
          <w:rtl/>
        </w:rPr>
        <w:t>(</w:t>
      </w:r>
      <w:r w:rsidR="003037AB" w:rsidRPr="003037AB">
        <w:rPr>
          <w:rStyle w:val="a7"/>
          <w:rFonts w:ascii="Simplified Arabic" w:hAnsi="Simplified Arabic" w:cs="Simplified Arabic"/>
          <w:color w:val="000000" w:themeColor="text1"/>
          <w:sz w:val="28"/>
          <w:szCs w:val="28"/>
          <w:rtl/>
        </w:rPr>
        <w:footnoteReference w:id="14"/>
      </w:r>
      <w:r w:rsidR="003037AB" w:rsidRPr="003037AB">
        <w:rPr>
          <w:rStyle w:val="a7"/>
          <w:rFonts w:ascii="Simplified Arabic" w:hAnsi="Simplified Arabic" w:cs="Simplified Arabic"/>
          <w:color w:val="000000" w:themeColor="text1"/>
          <w:sz w:val="28"/>
          <w:szCs w:val="28"/>
          <w:rtl/>
        </w:rPr>
        <w:t>)</w:t>
      </w:r>
    </w:p>
    <w:p w14:paraId="2BD46FEC" w14:textId="77777777" w:rsidR="003037AB" w:rsidRPr="003037AB" w:rsidRDefault="003037AB" w:rsidP="003037AB">
      <w:pPr>
        <w:shd w:val="clear" w:color="auto" w:fill="FFFFFF"/>
        <w:bidi/>
        <w:spacing w:after="150" w:line="276" w:lineRule="auto"/>
        <w:ind w:left="360"/>
        <w:jc w:val="both"/>
        <w:rPr>
          <w:rFonts w:ascii="Simplified Arabic" w:hAnsi="Simplified Arabic" w:cs="Simplified Arabic"/>
          <w:color w:val="000000" w:themeColor="text1"/>
          <w:sz w:val="28"/>
          <w:szCs w:val="28"/>
          <w:rtl/>
        </w:rPr>
      </w:pPr>
    </w:p>
    <w:p w14:paraId="0FD681E3" w14:textId="244187E2" w:rsidR="003037AB" w:rsidRPr="003037AB" w:rsidRDefault="003037AB" w:rsidP="003037AB">
      <w:pPr>
        <w:shd w:val="clear" w:color="auto" w:fill="FFFFFF"/>
        <w:bidi/>
        <w:spacing w:after="150" w:line="276" w:lineRule="auto"/>
        <w:jc w:val="both"/>
        <w:rPr>
          <w:rFonts w:ascii="Simplified Arabic" w:hAnsi="Simplified Arabic" w:cs="Simplified Arabic"/>
          <w:b/>
          <w:bCs/>
          <w:color w:val="000000" w:themeColor="text1"/>
          <w:sz w:val="28"/>
          <w:szCs w:val="28"/>
          <w:rtl/>
        </w:rPr>
      </w:pPr>
      <w:bookmarkStart w:id="4" w:name="_Hlk130245557"/>
      <w:r w:rsidRPr="003037AB">
        <w:rPr>
          <w:rFonts w:ascii="Simplified Arabic" w:hAnsi="Simplified Arabic" w:cs="Simplified Arabic" w:hint="cs"/>
          <w:b/>
          <w:bCs/>
          <w:color w:val="000000" w:themeColor="text1"/>
          <w:sz w:val="28"/>
          <w:szCs w:val="28"/>
          <w:rtl/>
        </w:rPr>
        <w:t>3</w:t>
      </w:r>
      <w:r w:rsidRPr="003037AB">
        <w:rPr>
          <w:rFonts w:ascii="Simplified Arabic" w:hAnsi="Simplified Arabic" w:cs="Simplified Arabic"/>
          <w:b/>
          <w:bCs/>
          <w:color w:val="000000" w:themeColor="text1"/>
          <w:sz w:val="28"/>
          <w:szCs w:val="28"/>
          <w:rtl/>
        </w:rPr>
        <w:t>-خصائص التنمية المستدامة</w:t>
      </w:r>
      <w:r w:rsidR="00196AF4" w:rsidRPr="00196AF4">
        <w:rPr>
          <w:rFonts w:ascii="Simplified Arabic" w:hAnsi="Simplified Arabic" w:cs="Simplified Arabic" w:hint="cs"/>
          <w:b/>
          <w:bCs/>
          <w:color w:val="000000" w:themeColor="text1"/>
          <w:sz w:val="28"/>
          <w:szCs w:val="28"/>
          <w:vertAlign w:val="superscript"/>
          <w:rtl/>
        </w:rPr>
        <w:t>(3)</w:t>
      </w:r>
      <w:r w:rsidRPr="003037AB">
        <w:rPr>
          <w:rFonts w:ascii="Simplified Arabic" w:hAnsi="Simplified Arabic" w:cs="Simplified Arabic"/>
          <w:b/>
          <w:bCs/>
          <w:color w:val="000000" w:themeColor="text1"/>
          <w:sz w:val="28"/>
          <w:szCs w:val="28"/>
          <w:rtl/>
        </w:rPr>
        <w:t xml:space="preserve"> </w:t>
      </w:r>
    </w:p>
    <w:bookmarkEnd w:id="4"/>
    <w:p w14:paraId="523B3755" w14:textId="44C69E9B" w:rsidR="007F091D" w:rsidRPr="007F091D" w:rsidRDefault="007F091D" w:rsidP="003037AB">
      <w:pPr>
        <w:pStyle w:val="a3"/>
        <w:numPr>
          <w:ilvl w:val="0"/>
          <w:numId w:val="11"/>
        </w:numPr>
        <w:spacing w:line="276" w:lineRule="auto"/>
        <w:rPr>
          <w:color w:val="000000" w:themeColor="text1"/>
        </w:rPr>
      </w:pPr>
      <w:r w:rsidRPr="007F091D">
        <w:rPr>
          <w:color w:val="000000" w:themeColor="text1"/>
          <w:shd w:val="clear" w:color="auto" w:fill="FFFFFF"/>
          <w:rtl/>
        </w:rPr>
        <w:t>التنمية المستدامة طويلة الأجل، مع مراعاة حقوق الأجيال المقبلة في موارد الأرض والسعي إلى حمايتها. إنه يلبي الاحتياجات الأساسية والضرورية للفرد من الغذاء والملبس والاحتياجات الصحية والتعليمية التي تحسن الظروف المادية والاجتماعية للبشر دون المساس بالتنوع البيولوجي. هذه إحدى أولوياتها. العناصر البيئية هي نظام متكامل والحفاظ على التوازن بين هذه العناصر يوفر بيئة صحية للبشر.</w:t>
      </w:r>
    </w:p>
    <w:p w14:paraId="5E3570F3" w14:textId="74DCB5E6" w:rsidR="003037AB" w:rsidRPr="003037AB" w:rsidRDefault="003037AB" w:rsidP="003037AB">
      <w:pPr>
        <w:pStyle w:val="a3"/>
        <w:numPr>
          <w:ilvl w:val="0"/>
          <w:numId w:val="11"/>
        </w:numPr>
        <w:spacing w:line="276" w:lineRule="auto"/>
        <w:rPr>
          <w:color w:val="000000" w:themeColor="text1"/>
        </w:rPr>
      </w:pPr>
      <w:r w:rsidRPr="003037AB">
        <w:rPr>
          <w:color w:val="000000" w:themeColor="text1"/>
          <w:shd w:val="clear" w:color="auto" w:fill="FFFFFF"/>
          <w:rtl/>
        </w:rPr>
        <w:t xml:space="preserve">تحافظ على عناصر المحيط الحيوي ومركباته الأساسيّة، مثل: الهواء والماء؛ حيث تشترط الخطط عدم استنزاف الموارد الطبيعيّة في المحيط الحيويّ، وذلك برسم الخطط والاستراتيجيات التي تحدّد طرق استخدام هذه الموارد مع المحافظة على قدرتها على العطاء. </w:t>
      </w:r>
    </w:p>
    <w:p w14:paraId="433AFEE8" w14:textId="77777777" w:rsidR="003037AB" w:rsidRPr="003037AB" w:rsidRDefault="003037AB" w:rsidP="003037AB">
      <w:pPr>
        <w:pStyle w:val="a3"/>
        <w:numPr>
          <w:ilvl w:val="0"/>
          <w:numId w:val="11"/>
        </w:numPr>
        <w:spacing w:line="276" w:lineRule="auto"/>
        <w:rPr>
          <w:color w:val="000000" w:themeColor="text1"/>
        </w:rPr>
      </w:pPr>
      <w:r w:rsidRPr="003037AB">
        <w:rPr>
          <w:color w:val="000000" w:themeColor="text1"/>
          <w:shd w:val="clear" w:color="auto" w:fill="FFFFFF"/>
          <w:rtl/>
        </w:rPr>
        <w:t>تعتمد على التنسيق بين سلبيّات استخدام الموارد واتجاهات الاستثمارات؛ حيث تعمل جميعها بانسجامٍ داخل منظومة البيئة، بما يحقّق التنمية المتواصلة المنشودة</w:t>
      </w:r>
      <w:r w:rsidRPr="003037AB">
        <w:rPr>
          <w:color w:val="000000" w:themeColor="text1"/>
          <w:shd w:val="clear" w:color="auto" w:fill="FFFFFF"/>
        </w:rPr>
        <w:t>.</w:t>
      </w:r>
    </w:p>
    <w:p w14:paraId="4951E1F2" w14:textId="77777777" w:rsidR="003037AB" w:rsidRPr="003037AB" w:rsidRDefault="003037AB" w:rsidP="003037AB">
      <w:pPr>
        <w:pStyle w:val="a3"/>
        <w:numPr>
          <w:ilvl w:val="0"/>
          <w:numId w:val="11"/>
        </w:numPr>
        <w:spacing w:line="276" w:lineRule="auto"/>
        <w:rPr>
          <w:color w:val="000000" w:themeColor="text1"/>
          <w:rtl/>
        </w:rPr>
      </w:pPr>
      <w:r w:rsidRPr="003037AB">
        <w:rPr>
          <w:color w:val="000000" w:themeColor="text1"/>
          <w:rtl/>
        </w:rPr>
        <w:lastRenderedPageBreak/>
        <w:t>شمولية أهداف التنمية: حيث أن التنمية المستدامة لا تهتم بمجال محدد دون غيره فهي تجد في العمل الإنمائي تشابك وتأثير متبادل بين مجالات التنمية المختلفة، فالتنمية الاقتصادية مثلاً سوف يكون لها تأثير على التنمية الاجتماعية، والتنمية الصناعية قد تؤثر سلباً على المجال البيئي، لذلك يجب أن تكون العملية التنموية متكاملة ومتوازية بين المجالات المتعددة للتنمية المستدامة.</w:t>
      </w:r>
    </w:p>
    <w:p w14:paraId="6555EEAF" w14:textId="77777777" w:rsidR="003037AB" w:rsidRPr="003037AB" w:rsidRDefault="003037AB" w:rsidP="003037AB">
      <w:pPr>
        <w:pStyle w:val="a3"/>
        <w:numPr>
          <w:ilvl w:val="0"/>
          <w:numId w:val="11"/>
        </w:numPr>
        <w:spacing w:line="276" w:lineRule="auto"/>
        <w:rPr>
          <w:color w:val="000000" w:themeColor="text1"/>
        </w:rPr>
      </w:pPr>
      <w:r w:rsidRPr="003037AB">
        <w:rPr>
          <w:color w:val="000000" w:themeColor="text1"/>
          <w:rtl/>
        </w:rPr>
        <w:t>الحاجة العالمية لحلول التنمية المستدامة: أصبح العالم اليوم وما فيه من مشاكل وعلى كافة الصعد البيئية والاجتماعية والاقتصادية والغذائية والصحية والسكانية في أمس الحاجة لحلول آنية ومستقبلية لهذه المشاكل، والتنمية المستدامة بشمولية أهدافها ومجالات اهتمامها من جهة ونظرتها المستقبلية من جهة أخرى، تعتبر الحل الأمثل لمشاكل العالم.</w:t>
      </w:r>
    </w:p>
    <w:p w14:paraId="2CB28D63" w14:textId="77777777" w:rsidR="003037AB" w:rsidRPr="003037AB" w:rsidRDefault="003037AB" w:rsidP="003037AB">
      <w:pPr>
        <w:pStyle w:val="a3"/>
        <w:numPr>
          <w:ilvl w:val="0"/>
          <w:numId w:val="11"/>
        </w:numPr>
        <w:spacing w:line="276" w:lineRule="auto"/>
        <w:rPr>
          <w:color w:val="000000" w:themeColor="text1"/>
          <w:rtl/>
        </w:rPr>
      </w:pPr>
      <w:r w:rsidRPr="003037AB">
        <w:rPr>
          <w:color w:val="000000" w:themeColor="text1"/>
          <w:rtl/>
        </w:rPr>
        <w:t>التشاركية الدولية</w:t>
      </w:r>
      <w:r w:rsidRPr="003037AB">
        <w:rPr>
          <w:b/>
          <w:bCs/>
          <w:color w:val="000000" w:themeColor="text1"/>
          <w:rtl/>
        </w:rPr>
        <w:t>:</w:t>
      </w:r>
      <w:r w:rsidRPr="003037AB">
        <w:rPr>
          <w:color w:val="000000" w:themeColor="text1"/>
          <w:rtl/>
        </w:rPr>
        <w:t> من أهم ميزات التنمية المستدامة أن برامجها وخططها التنموية وأهدافها لا تقتصر على بلد محدد أو قارة بعينها ولا تتعارض مع مصلحة أحد البلدان ولا تتأثر بالخلافات السياسية الدولية، فهي خطة عالمية تؤمن بها وتتشارك في تحقيقها جميع بلدان العالم</w:t>
      </w:r>
      <w:r w:rsidRPr="003037AB">
        <w:rPr>
          <w:rStyle w:val="a7"/>
          <w:color w:val="000000" w:themeColor="text1"/>
          <w:rtl/>
        </w:rPr>
        <w:t>(</w:t>
      </w:r>
      <w:r w:rsidRPr="003037AB">
        <w:rPr>
          <w:rStyle w:val="a7"/>
          <w:color w:val="000000" w:themeColor="text1"/>
          <w:rtl/>
        </w:rPr>
        <w:footnoteReference w:id="15"/>
      </w:r>
      <w:r w:rsidRPr="003037AB">
        <w:rPr>
          <w:rStyle w:val="a7"/>
          <w:color w:val="000000" w:themeColor="text1"/>
          <w:rtl/>
        </w:rPr>
        <w:t>)</w:t>
      </w:r>
      <w:r w:rsidRPr="003037AB">
        <w:rPr>
          <w:color w:val="000000" w:themeColor="text1"/>
          <w:rtl/>
        </w:rPr>
        <w:t>.</w:t>
      </w:r>
    </w:p>
    <w:p w14:paraId="729CC069" w14:textId="77777777" w:rsidR="003037AB" w:rsidRPr="003037AB" w:rsidRDefault="003037AB" w:rsidP="003037AB">
      <w:pPr>
        <w:pStyle w:val="a4"/>
        <w:shd w:val="clear" w:color="auto" w:fill="FFFFFF"/>
        <w:bidi/>
        <w:spacing w:before="0" w:beforeAutospacing="0" w:after="150" w:afterAutospacing="0" w:line="276" w:lineRule="auto"/>
        <w:jc w:val="both"/>
        <w:rPr>
          <w:rFonts w:ascii="Simplified Arabic" w:hAnsi="Simplified Arabic" w:cs="Simplified Arabic"/>
          <w:color w:val="000000" w:themeColor="text1"/>
          <w:sz w:val="26"/>
          <w:szCs w:val="28"/>
          <w:rtl/>
        </w:rPr>
      </w:pPr>
    </w:p>
    <w:p w14:paraId="4CD8C8C4" w14:textId="77777777" w:rsidR="004E7003" w:rsidRPr="003037AB" w:rsidRDefault="004E7003" w:rsidP="004E7003">
      <w:pPr>
        <w:bidi/>
        <w:spacing w:line="276" w:lineRule="auto"/>
        <w:rPr>
          <w:rFonts w:ascii="Simplified Arabic" w:hAnsi="Simplified Arabic" w:cs="Simplified Arabic"/>
          <w:b/>
          <w:bCs/>
          <w:color w:val="000000" w:themeColor="text1"/>
          <w:sz w:val="32"/>
          <w:szCs w:val="32"/>
          <w:rtl/>
        </w:rPr>
      </w:pPr>
      <w:r w:rsidRPr="003037AB">
        <w:rPr>
          <w:rFonts w:ascii="Simplified Arabic" w:hAnsi="Simplified Arabic" w:cs="Simplified Arabic" w:hint="cs"/>
          <w:b/>
          <w:bCs/>
          <w:color w:val="000000" w:themeColor="text1"/>
          <w:sz w:val="32"/>
          <w:szCs w:val="32"/>
          <w:rtl/>
        </w:rPr>
        <w:t>ثانيا</w:t>
      </w:r>
      <w:r w:rsidRPr="003037AB">
        <w:rPr>
          <w:rFonts w:ascii="Simplified Arabic" w:hAnsi="Simplified Arabic" w:cs="Simplified Arabic"/>
          <w:b/>
          <w:bCs/>
          <w:color w:val="000000" w:themeColor="text1"/>
          <w:sz w:val="32"/>
          <w:szCs w:val="32"/>
          <w:rtl/>
        </w:rPr>
        <w:t xml:space="preserve">: </w:t>
      </w:r>
      <w:bookmarkStart w:id="5" w:name="_Hlk130245573"/>
      <w:r w:rsidRPr="003037AB">
        <w:rPr>
          <w:rFonts w:ascii="Simplified Arabic" w:hAnsi="Simplified Arabic" w:cs="Simplified Arabic"/>
          <w:b/>
          <w:bCs/>
          <w:color w:val="000000" w:themeColor="text1"/>
          <w:sz w:val="32"/>
          <w:szCs w:val="32"/>
          <w:rtl/>
        </w:rPr>
        <w:t>واقع التنمية المستدامة في العراق</w:t>
      </w:r>
      <w:bookmarkEnd w:id="5"/>
    </w:p>
    <w:p w14:paraId="339AF606"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أن الظروف التي اجتاحت العراق بعد عام 2003 وما تمخض عنها من عمليات عسكرية واحتلال اميركي على العراق وما تلاها من احداث وازمات عديدة، حالت دون استمرارية نهج التنمية المستدامة، هذه الظروف كان لها تأثيرها المباشر على مؤشرات التنمية في العراق، من خلال عسكرة الاقتصاد وتدمير خدمات البنى التحتية الفنية منها والمجتمعات الخدمات التعليمية والصحية والثقافية، اضافة إلى ما لحق من خراب واسع في شتى مجالات الحياة الاقتصادية منها والاجتماعية، اذ ادت الأحداث بعد عام 2003 إلى نتائج مرعبة ومخيفة في جميع مجالات الحياة العامة الصحية والبيئية والاجتماعية والتربوية والعلمية والاقتصادية، وتعمقت مظاهر التردي والترهل الى الحد الذي افقد المجتمع العراقي سمات المجتمع المتحضر المتماسك الذي كان عليه قبل أحداث 2003 .</w:t>
      </w:r>
      <w:r w:rsidRPr="003037AB">
        <w:rPr>
          <w:rFonts w:ascii="Simplified Arabic" w:hAnsi="Simplified Arabic" w:cs="Simplified Arabic"/>
          <w:color w:val="000000" w:themeColor="text1"/>
          <w:sz w:val="28"/>
          <w:szCs w:val="28"/>
          <w:vertAlign w:val="superscript"/>
          <w:rtl/>
        </w:rPr>
        <w:t>(</w:t>
      </w:r>
      <w:r w:rsidRPr="003037AB">
        <w:rPr>
          <w:rStyle w:val="a7"/>
          <w:rFonts w:ascii="Simplified Arabic" w:hAnsi="Simplified Arabic" w:cs="Simplified Arabic"/>
          <w:color w:val="000000" w:themeColor="text1"/>
          <w:sz w:val="28"/>
          <w:szCs w:val="28"/>
          <w:rtl/>
        </w:rPr>
        <w:footnoteReference w:id="16"/>
      </w:r>
      <w:r w:rsidRPr="003037AB">
        <w:rPr>
          <w:rFonts w:ascii="Simplified Arabic" w:hAnsi="Simplified Arabic" w:cs="Simplified Arabic"/>
          <w:color w:val="000000" w:themeColor="text1"/>
          <w:sz w:val="28"/>
          <w:szCs w:val="28"/>
          <w:vertAlign w:val="superscript"/>
          <w:rtl/>
        </w:rPr>
        <w:t>)</w:t>
      </w:r>
    </w:p>
    <w:p w14:paraId="5ADD1075" w14:textId="77777777" w:rsidR="004E7003"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lastRenderedPageBreak/>
        <w:t>إن عملية التنمية المستدامة تتطلب بشكل جوهري اشباع المطالب ومعالجة المستجدات الحديثة، وتعبئة الموارد البشرية والمادية لغرض اجراء التحولات الكبرى في المجتمع، وتأسيس بني اجتماعية سياسية مختصة وغير مختصة تسانده وتؤدي وظائفه، وإن هذه العمليات مصحوبة دائما بتوترات وتمزقات، أي أزمات يمر بها النظام السياسي تعرض جميعها بصورة مجتمعة وفي وقت واحد وبآثار مختلفة، ومن هذه الأزمات (ازمة الهوية، ازمة المشاركة، ازمة الشرعية، ازمة الاندماج، وازمة التغلغل</w:t>
      </w:r>
      <w:r>
        <w:rPr>
          <w:rFonts w:ascii="Simplified Arabic" w:hAnsi="Simplified Arabic" w:cs="Simplified Arabic" w:hint="cs"/>
          <w:color w:val="000000" w:themeColor="text1"/>
          <w:sz w:val="28"/>
          <w:szCs w:val="28"/>
          <w:rtl/>
        </w:rPr>
        <w:t>)</w:t>
      </w:r>
      <w:r w:rsidRPr="003037AB">
        <w:rPr>
          <w:rFonts w:ascii="Simplified Arabic" w:hAnsi="Simplified Arabic" w:cs="Simplified Arabic"/>
          <w:color w:val="000000" w:themeColor="text1"/>
          <w:sz w:val="28"/>
          <w:szCs w:val="28"/>
          <w:rtl/>
        </w:rPr>
        <w:t xml:space="preserve"> وغيرها من الأزمات، التي تؤثر في استقرار النظام السياسي، إذ يتطلب أن تعالج كلها على التعاقب لكي يصل المجتمع إلى اقامة النظام الديمقراطي الحديث، خصوصا الانظمة الجديدة ومنها النظام السياسي العراقي بعد عام 2003.</w:t>
      </w:r>
    </w:p>
    <w:p w14:paraId="5C0E7A32" w14:textId="77777777" w:rsidR="00A6221A" w:rsidRPr="003037AB" w:rsidRDefault="00A6221A" w:rsidP="00A6221A">
      <w:pPr>
        <w:bidi/>
        <w:spacing w:line="276" w:lineRule="auto"/>
        <w:jc w:val="both"/>
        <w:rPr>
          <w:rFonts w:ascii="Simplified Arabic" w:hAnsi="Simplified Arabic" w:cs="Simplified Arabic"/>
          <w:color w:val="000000" w:themeColor="text1"/>
          <w:sz w:val="28"/>
          <w:szCs w:val="28"/>
          <w:rtl/>
        </w:rPr>
      </w:pPr>
    </w:p>
    <w:p w14:paraId="7D7F5B26" w14:textId="1998A697" w:rsidR="00A6221A" w:rsidRPr="00A6221A" w:rsidRDefault="00A6221A" w:rsidP="00A6221A">
      <w:pPr>
        <w:bidi/>
        <w:spacing w:line="276" w:lineRule="auto"/>
        <w:rPr>
          <w:b/>
          <w:bCs/>
          <w:color w:val="000000" w:themeColor="text1"/>
          <w:sz w:val="28"/>
          <w:szCs w:val="28"/>
          <w:rtl/>
        </w:rPr>
      </w:pPr>
      <w:r w:rsidRPr="00A6221A">
        <w:rPr>
          <w:rFonts w:hint="cs"/>
          <w:b/>
          <w:bCs/>
          <w:color w:val="000000" w:themeColor="text1"/>
          <w:sz w:val="28"/>
          <w:szCs w:val="28"/>
          <w:rtl/>
        </w:rPr>
        <w:t>أ)خصائص التنمية المستدامة في العراق</w:t>
      </w:r>
    </w:p>
    <w:p w14:paraId="6DCD2EE5" w14:textId="6406B6EB" w:rsidR="004E7003" w:rsidRPr="003037AB" w:rsidRDefault="00A6221A" w:rsidP="00A6221A">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تتصف التنمية </w:t>
      </w:r>
      <w:r w:rsidR="00196AF4">
        <w:rPr>
          <w:rFonts w:ascii="Simplified Arabic" w:hAnsi="Simplified Arabic" w:cs="Simplified Arabic" w:hint="cs"/>
          <w:color w:val="000000" w:themeColor="text1"/>
          <w:sz w:val="28"/>
          <w:szCs w:val="28"/>
          <w:rtl/>
        </w:rPr>
        <w:t>المستدامة</w:t>
      </w:r>
      <w:r>
        <w:rPr>
          <w:rFonts w:ascii="Simplified Arabic" w:hAnsi="Simplified Arabic" w:cs="Simplified Arabic" w:hint="cs"/>
          <w:color w:val="000000" w:themeColor="text1"/>
          <w:sz w:val="28"/>
          <w:szCs w:val="28"/>
          <w:rtl/>
        </w:rPr>
        <w:t xml:space="preserve"> في العراق بعدة خصائص وهي:-</w:t>
      </w:r>
      <w:r w:rsidR="004E7003" w:rsidRPr="003037AB">
        <w:rPr>
          <w:rFonts w:ascii="Simplified Arabic" w:hAnsi="Simplified Arabic" w:cs="Simplified Arabic"/>
          <w:color w:val="000000" w:themeColor="text1"/>
          <w:sz w:val="28"/>
          <w:szCs w:val="28"/>
          <w:rtl/>
        </w:rPr>
        <w:t xml:space="preserve"> </w:t>
      </w:r>
    </w:p>
    <w:p w14:paraId="738CF196"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1) أن الاستدامة في العراق ما زالت رهينة بانطلاقة التنمية البشرية بمؤشراتها الصحية والتعليمية ... الخ. </w:t>
      </w:r>
    </w:p>
    <w:p w14:paraId="011D0500"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2) أن الاستدامة بحاجة إلى المزيد من الجهود التنظيرية والاحصائية، بهدف التأسيس لثقافة تنموية مستدامة</w:t>
      </w:r>
    </w:p>
    <w:p w14:paraId="51558E11"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قائمة على التخطيط والتحليل العلمي.</w:t>
      </w:r>
    </w:p>
    <w:p w14:paraId="5A37FD70"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 xml:space="preserve"> 3) لكون العراق يمثل ثاني خزان نفطي في العالم، فأن ذلك سيجعل من فرص تحقيق الاستدامة اكثر ضمانة،</w:t>
      </w:r>
    </w:p>
    <w:p w14:paraId="3102A022"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بالاعتماد على عوائد الصناعة النفطية في تنمية القطاعات المادية (الصناعة، والزراعة، والبنى التحتية) والقطاعات غير المادية (الخدمات).</w:t>
      </w:r>
    </w:p>
    <w:p w14:paraId="4CC60826" w14:textId="47DA94B9"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 xml:space="preserve">4) تتطلب </w:t>
      </w:r>
      <w:r w:rsidR="00196AF4">
        <w:rPr>
          <w:rFonts w:ascii="Simplified Arabic" w:hAnsi="Simplified Arabic" w:cs="Simplified Arabic"/>
          <w:color w:val="000000" w:themeColor="text1"/>
          <w:sz w:val="28"/>
          <w:szCs w:val="28"/>
          <w:rtl/>
        </w:rPr>
        <w:t>استدامة التنمية في العراق ادوا</w:t>
      </w:r>
      <w:r w:rsidR="00196AF4">
        <w:rPr>
          <w:rFonts w:ascii="Simplified Arabic" w:hAnsi="Simplified Arabic" w:cs="Simplified Arabic" w:hint="cs"/>
          <w:color w:val="000000" w:themeColor="text1"/>
          <w:sz w:val="28"/>
          <w:szCs w:val="28"/>
          <w:rtl/>
        </w:rPr>
        <w:t>ر</w:t>
      </w:r>
      <w:r w:rsidRPr="003037AB">
        <w:rPr>
          <w:rFonts w:ascii="Simplified Arabic" w:hAnsi="Simplified Arabic" w:cs="Simplified Arabic"/>
          <w:color w:val="000000" w:themeColor="text1"/>
          <w:sz w:val="28"/>
          <w:szCs w:val="28"/>
          <w:rtl/>
        </w:rPr>
        <w:t xml:space="preserve"> متعددة للدولة، لاسيما في المراحل الأولى، فالدولة وفقا للتجارب</w:t>
      </w:r>
    </w:p>
    <w:p w14:paraId="643384CD"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التاريخية، هي الأكثر قربا للأهداف الاجتماعية والصحية والتعليمية. </w:t>
      </w:r>
    </w:p>
    <w:p w14:paraId="277A9500"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5) لابد للاستدامة من تكنولوجيا وادارة معاصرة قادرة على تحريك مسارات التنمية باتجاه الأهداف، من خلال</w:t>
      </w:r>
    </w:p>
    <w:p w14:paraId="24B2E363"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الاستثمار الأكفأ للموردين البشري والمادي .</w:t>
      </w:r>
    </w:p>
    <w:p w14:paraId="7DCA2441" w14:textId="05CC6BFB" w:rsidR="004E7003" w:rsidRPr="003037AB" w:rsidRDefault="004E7003" w:rsidP="004E7003">
      <w:pPr>
        <w:bidi/>
        <w:spacing w:line="276" w:lineRule="auto"/>
        <w:jc w:val="both"/>
        <w:rPr>
          <w:rFonts w:ascii="Simplified Arabic" w:hAnsi="Simplified Arabic" w:cs="Simplified Arabic"/>
          <w:color w:val="000000" w:themeColor="text1"/>
          <w:sz w:val="28"/>
          <w:szCs w:val="28"/>
          <w:vertAlign w:val="superscript"/>
          <w:rtl/>
        </w:rPr>
      </w:pPr>
      <w:r w:rsidRPr="003037AB">
        <w:rPr>
          <w:rFonts w:ascii="Simplified Arabic" w:hAnsi="Simplified Arabic" w:cs="Simplified Arabic"/>
          <w:color w:val="000000" w:themeColor="text1"/>
          <w:sz w:val="28"/>
          <w:szCs w:val="28"/>
          <w:rtl/>
        </w:rPr>
        <w:lastRenderedPageBreak/>
        <w:t>ونجد أن هنالك مؤشرات متعددة المجالات التنمية المستدامة، منها في مجال الصحة لم تحقق الحكومة العراقية انجازات في البنى التحتية الصحية الأولية للسنوات من(</w:t>
      </w:r>
      <w:r w:rsidR="00114BEE">
        <w:rPr>
          <w:rFonts w:ascii="Simplified Arabic" w:hAnsi="Simplified Arabic" w:cs="Simplified Arabic" w:hint="cs"/>
          <w:color w:val="000000" w:themeColor="text1"/>
          <w:sz w:val="28"/>
          <w:szCs w:val="28"/>
          <w:rtl/>
        </w:rPr>
        <w:t>2010</w:t>
      </w:r>
      <w:r w:rsidRPr="003037AB">
        <w:rPr>
          <w:rFonts w:ascii="Simplified Arabic" w:hAnsi="Simplified Arabic" w:cs="Simplified Arabic"/>
          <w:color w:val="000000" w:themeColor="text1"/>
          <w:sz w:val="28"/>
          <w:szCs w:val="28"/>
          <w:rtl/>
        </w:rPr>
        <w:t xml:space="preserve">-2020) ، حيث بلغ عددها (2658) </w:t>
      </w:r>
      <w:proofErr w:type="spellStart"/>
      <w:r w:rsidRPr="003037AB">
        <w:rPr>
          <w:rFonts w:ascii="Simplified Arabic" w:hAnsi="Simplified Arabic" w:cs="Simplified Arabic"/>
          <w:color w:val="000000" w:themeColor="text1"/>
          <w:sz w:val="28"/>
          <w:szCs w:val="28"/>
          <w:rtl/>
        </w:rPr>
        <w:t>مرکز</w:t>
      </w:r>
      <w:proofErr w:type="spellEnd"/>
      <w:r w:rsidRPr="003037AB">
        <w:rPr>
          <w:rFonts w:ascii="Simplified Arabic" w:hAnsi="Simplified Arabic" w:cs="Simplified Arabic"/>
          <w:color w:val="000000" w:themeColor="text1"/>
          <w:sz w:val="28"/>
          <w:szCs w:val="28"/>
          <w:rtl/>
        </w:rPr>
        <w:t xml:space="preserve"> ورعاية صحي اولي</w:t>
      </w:r>
      <w:r>
        <w:rPr>
          <w:rFonts w:ascii="Simplified Arabic" w:hAnsi="Simplified Arabic" w:cs="Simplified Arabic" w:hint="cs"/>
          <w:color w:val="000000" w:themeColor="text1"/>
          <w:sz w:val="28"/>
          <w:szCs w:val="28"/>
          <w:rtl/>
        </w:rPr>
        <w:t>ة</w:t>
      </w:r>
      <w:r w:rsidRPr="003037AB">
        <w:rPr>
          <w:rFonts w:ascii="Simplified Arabic" w:hAnsi="Simplified Arabic" w:cs="Simplified Arabic"/>
          <w:color w:val="000000" w:themeColor="text1"/>
          <w:sz w:val="28"/>
          <w:szCs w:val="28"/>
          <w:rtl/>
        </w:rPr>
        <w:t xml:space="preserve"> في سنة </w:t>
      </w:r>
      <w:r w:rsidR="00114BEE">
        <w:rPr>
          <w:rFonts w:ascii="Simplified Arabic" w:hAnsi="Simplified Arabic" w:cs="Simplified Arabic" w:hint="cs"/>
          <w:color w:val="000000" w:themeColor="text1"/>
          <w:sz w:val="28"/>
          <w:szCs w:val="28"/>
          <w:rtl/>
        </w:rPr>
        <w:t>2010</w:t>
      </w:r>
      <w:r w:rsidRPr="003037AB">
        <w:rPr>
          <w:rFonts w:ascii="Simplified Arabic" w:hAnsi="Simplified Arabic" w:cs="Simplified Arabic"/>
          <w:color w:val="000000" w:themeColor="text1"/>
          <w:sz w:val="28"/>
          <w:szCs w:val="28"/>
          <w:rtl/>
        </w:rPr>
        <w:t xml:space="preserve"> في حين كان عدد المراكز في السنوات </w:t>
      </w:r>
      <w:r w:rsidR="00114BEE">
        <w:rPr>
          <w:rFonts w:ascii="Simplified Arabic" w:hAnsi="Simplified Arabic" w:cs="Simplified Arabic" w:hint="cs"/>
          <w:color w:val="000000" w:themeColor="text1"/>
          <w:sz w:val="28"/>
          <w:szCs w:val="28"/>
          <w:rtl/>
        </w:rPr>
        <w:t>2007-2009</w:t>
      </w:r>
      <w:r w:rsidRPr="003037AB">
        <w:rPr>
          <w:rFonts w:ascii="Simplified Arabic" w:hAnsi="Simplified Arabic" w:cs="Simplified Arabic"/>
          <w:color w:val="000000" w:themeColor="text1"/>
          <w:sz w:val="28"/>
          <w:szCs w:val="28"/>
          <w:rtl/>
        </w:rPr>
        <w:t xml:space="preserve"> (2680) مركز صحي اولي.</w:t>
      </w:r>
      <w:r w:rsidRPr="003037AB">
        <w:rPr>
          <w:rFonts w:ascii="Simplified Arabic" w:hAnsi="Simplified Arabic" w:cs="Simplified Arabic"/>
          <w:color w:val="000000" w:themeColor="text1"/>
          <w:sz w:val="28"/>
          <w:szCs w:val="28"/>
          <w:vertAlign w:val="superscript"/>
          <w:rtl/>
        </w:rPr>
        <w:t>(</w:t>
      </w:r>
      <w:r w:rsidRPr="003037AB">
        <w:rPr>
          <w:rStyle w:val="a7"/>
          <w:rFonts w:ascii="Simplified Arabic" w:hAnsi="Simplified Arabic" w:cs="Simplified Arabic"/>
          <w:color w:val="000000" w:themeColor="text1"/>
          <w:sz w:val="28"/>
          <w:szCs w:val="28"/>
          <w:rtl/>
        </w:rPr>
        <w:footnoteReference w:id="17"/>
      </w:r>
      <w:r w:rsidRPr="003037AB">
        <w:rPr>
          <w:rFonts w:ascii="Simplified Arabic" w:hAnsi="Simplified Arabic" w:cs="Simplified Arabic"/>
          <w:color w:val="000000" w:themeColor="text1"/>
          <w:sz w:val="28"/>
          <w:szCs w:val="28"/>
          <w:vertAlign w:val="superscript"/>
          <w:rtl/>
        </w:rPr>
        <w:t>)</w:t>
      </w:r>
    </w:p>
    <w:p w14:paraId="4EDDC2E7"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أما الاقتصاد، فجميع القطاعات الاقتصادية كالزراعة والصناعة والتجارة والسياسة والمواصلات والطرق قد تضررت بسبب الأزمات الاقتصادية وتراجع أسعار النفط، اضافة الى هجمات </w:t>
      </w:r>
      <w:proofErr w:type="spellStart"/>
      <w:r w:rsidRPr="003037AB">
        <w:rPr>
          <w:rFonts w:ascii="Simplified Arabic" w:hAnsi="Simplified Arabic" w:cs="Simplified Arabic"/>
          <w:color w:val="000000" w:themeColor="text1"/>
          <w:sz w:val="28"/>
          <w:szCs w:val="28"/>
          <w:rtl/>
        </w:rPr>
        <w:t>داعش</w:t>
      </w:r>
      <w:proofErr w:type="spellEnd"/>
      <w:r w:rsidRPr="003037AB">
        <w:rPr>
          <w:rFonts w:ascii="Simplified Arabic" w:hAnsi="Simplified Arabic" w:cs="Simplified Arabic"/>
          <w:color w:val="000000" w:themeColor="text1"/>
          <w:sz w:val="28"/>
          <w:szCs w:val="28"/>
          <w:rtl/>
        </w:rPr>
        <w:t xml:space="preserve"> الارهابية، حيث تم تدمير معظم مقومات الاقتصاد العراقي، </w:t>
      </w:r>
    </w:p>
    <w:p w14:paraId="6D1846BA"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و انخفضت مساهمة القطاع الزراعي الاجمالي الناتج المحلي من (4</w:t>
      </w:r>
      <w:r>
        <w:rPr>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9%) إلى ( %3</w:t>
      </w:r>
      <w:r>
        <w:rPr>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8 ) خلال الفترة 2014 - 2015، وفي نفس الوقت تشكل مساهمة قطاع الصناعة في الناتج المحلي الاجمالي لسنة 2016 (2%) فقط، وهي نسبة قليلة تعكس ضعف دور هذا القطاع في اقتصاد البلد، أما قطاع التجارة والذي كان يلعب دورا متميزة في الاقتصاد، فلا تزال مساهمته متواضعة، حيث يشكل (9</w:t>
      </w:r>
      <w:r>
        <w:rPr>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6%) فقط من الناتج المحلي الإجمالي لسنة 2016 .</w:t>
      </w:r>
    </w:p>
    <w:p w14:paraId="575E4455" w14:textId="4406930A" w:rsidR="004E7003" w:rsidRPr="00C31FF4" w:rsidRDefault="004E7003" w:rsidP="00C31FF4">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أما الفقر، </w:t>
      </w:r>
      <w:r w:rsidR="00C31FF4" w:rsidRPr="00C31FF4">
        <w:rPr>
          <w:rFonts w:ascii="Simplified Arabic" w:hAnsi="Simplified Arabic" w:cs="Simplified Arabic"/>
          <w:color w:val="000000" w:themeColor="text1"/>
          <w:sz w:val="28"/>
          <w:szCs w:val="28"/>
          <w:rtl/>
        </w:rPr>
        <w:t xml:space="preserve">يتمثل جوهر التنمية المستدامة في تزويد أفراد المجتمع بما يحتاجون إليه من أجل القضاء على جميع مظاهر الفقر أو الحد منها ، من خلال استراتيجية متماسكة ، بما في ذلك تعزيز أنظمة الحماية الاجتماعية ، وتوفير فرص العمل اللائق وبناء قدرة الفقراء على الصمود. </w:t>
      </w:r>
      <w:r w:rsidR="00C31FF4">
        <w:rPr>
          <w:rFonts w:ascii="Simplified Arabic" w:hAnsi="Simplified Arabic" w:cs="Simplified Arabic" w:hint="cs"/>
          <w:color w:val="000000" w:themeColor="text1"/>
          <w:sz w:val="28"/>
          <w:szCs w:val="28"/>
          <w:rtl/>
        </w:rPr>
        <w:t xml:space="preserve">وفي </w:t>
      </w:r>
      <w:r w:rsidRPr="003037AB">
        <w:rPr>
          <w:rFonts w:ascii="Simplified Arabic" w:hAnsi="Simplified Arabic" w:cs="Simplified Arabic"/>
          <w:color w:val="000000" w:themeColor="text1"/>
          <w:sz w:val="28"/>
          <w:szCs w:val="28"/>
          <w:rtl/>
        </w:rPr>
        <w:t>ضوء ذلك وضعت خطة وطنية لاستراتيجية التخفيف من الفقر في العراق (2018 - 2022)، تسعى إلى تحسين أوضاع الفقراء وانتشالهم من حالة الفقر سواء من خلال تحسين دخولهم او من خلال تحسين فرص وصولهم إلى الخدمات ذات النوعية المناسبة وتستهدف الاستراتيجية خفض نسبة الفقر في البلاد بمقدار (25%) حتى عام 2022، من خلال الاسهام في تحسين المستوى التعليمي والاوضاع الصحية والمعيشية والحماية من المخاطر والتمكين من اجل تخويل الفقراء إلى منتجين مندمجين اقتصادية واجتماعية.</w:t>
      </w:r>
      <w:r w:rsidRPr="003037AB">
        <w:rPr>
          <w:rFonts w:ascii="Simplified Arabic" w:hAnsi="Simplified Arabic" w:cs="Simplified Arabic"/>
          <w:color w:val="000000" w:themeColor="text1"/>
          <w:sz w:val="28"/>
          <w:szCs w:val="28"/>
          <w:vertAlign w:val="superscript"/>
          <w:rtl/>
        </w:rPr>
        <w:t>(</w:t>
      </w:r>
      <w:r w:rsidRPr="003037AB">
        <w:rPr>
          <w:rStyle w:val="a7"/>
          <w:rFonts w:ascii="Simplified Arabic" w:hAnsi="Simplified Arabic" w:cs="Simplified Arabic"/>
          <w:color w:val="000000" w:themeColor="text1"/>
          <w:sz w:val="28"/>
          <w:szCs w:val="28"/>
          <w:rtl/>
        </w:rPr>
        <w:footnoteReference w:id="18"/>
      </w:r>
      <w:r w:rsidRPr="003037AB">
        <w:rPr>
          <w:rFonts w:ascii="Simplified Arabic" w:hAnsi="Simplified Arabic" w:cs="Simplified Arabic"/>
          <w:color w:val="000000" w:themeColor="text1"/>
          <w:sz w:val="28"/>
          <w:szCs w:val="28"/>
          <w:vertAlign w:val="superscript"/>
          <w:rtl/>
        </w:rPr>
        <w:t>)</w:t>
      </w:r>
    </w:p>
    <w:p w14:paraId="567046F8"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vertAlign w:val="superscript"/>
        </w:rPr>
      </w:pPr>
      <w:r w:rsidRPr="003037AB">
        <w:rPr>
          <w:rFonts w:ascii="Simplified Arabic" w:hAnsi="Simplified Arabic" w:cs="Simplified Arabic"/>
          <w:color w:val="000000" w:themeColor="text1"/>
          <w:sz w:val="28"/>
          <w:szCs w:val="28"/>
          <w:rtl/>
        </w:rPr>
        <w:lastRenderedPageBreak/>
        <w:t>اما الحماية الاجتماعية، فبلغت نسبة نفقات الحماية الاجتماعية إلى الانفاق الجاري (1</w:t>
      </w:r>
      <w:r>
        <w:rPr>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0، 2</w:t>
      </w:r>
      <w:r>
        <w:rPr>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9%) للسنوات 2015 و 2016 على التوالي في حين بلغت نسبة نفقات الحماية الاجتماعية الى مجموع الانفاق (0</w:t>
      </w:r>
      <w:r>
        <w:rPr>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68 ،%2</w:t>
      </w:r>
      <w:r>
        <w:rPr>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20 ) لنفس السنوات، وبلغ عدد الرجال المشمولين بشبكة الحماية الاجتماعية (690120) والنساء المشمولات (414454) لسنة 2017 حسب بيانات وزارة العمل والشؤون الاجتماعية عن زيادة واضحة عن المشمولين في سنة 2016 للرجال (492202) مشمول وللنساء في نفس السنة (413571).</w:t>
      </w:r>
      <w:r w:rsidRPr="003037AB">
        <w:rPr>
          <w:rFonts w:ascii="Simplified Arabic" w:hAnsi="Simplified Arabic" w:cs="Simplified Arabic"/>
          <w:color w:val="000000" w:themeColor="text1"/>
          <w:sz w:val="28"/>
          <w:szCs w:val="28"/>
          <w:vertAlign w:val="superscript"/>
          <w:rtl/>
        </w:rPr>
        <w:t>(</w:t>
      </w:r>
      <w:r w:rsidRPr="003037AB">
        <w:rPr>
          <w:rStyle w:val="a7"/>
          <w:rFonts w:ascii="Simplified Arabic" w:hAnsi="Simplified Arabic" w:cs="Simplified Arabic"/>
          <w:color w:val="000000" w:themeColor="text1"/>
          <w:sz w:val="28"/>
          <w:szCs w:val="28"/>
          <w:rtl/>
        </w:rPr>
        <w:footnoteReference w:id="19"/>
      </w:r>
      <w:r w:rsidRPr="003037AB">
        <w:rPr>
          <w:rFonts w:ascii="Simplified Arabic" w:hAnsi="Simplified Arabic" w:cs="Simplified Arabic"/>
          <w:color w:val="000000" w:themeColor="text1"/>
          <w:sz w:val="28"/>
          <w:szCs w:val="28"/>
          <w:vertAlign w:val="superscript"/>
          <w:rtl/>
        </w:rPr>
        <w:t>)</w:t>
      </w:r>
    </w:p>
    <w:p w14:paraId="2C5F8CFC" w14:textId="77777777" w:rsidR="004E7003" w:rsidRDefault="004E7003" w:rsidP="004E7003">
      <w:pPr>
        <w:bidi/>
        <w:spacing w:line="276" w:lineRule="auto"/>
        <w:jc w:val="both"/>
        <w:rPr>
          <w:rFonts w:ascii="Simplified Arabic" w:hAnsi="Simplified Arabic" w:cs="Simplified Arabic"/>
          <w:color w:val="000000" w:themeColor="text1"/>
          <w:sz w:val="28"/>
          <w:szCs w:val="28"/>
          <w:vertAlign w:val="superscript"/>
          <w:rtl/>
        </w:rPr>
      </w:pPr>
      <w:r w:rsidRPr="003037AB">
        <w:rPr>
          <w:rFonts w:ascii="Simplified Arabic" w:hAnsi="Simplified Arabic" w:cs="Simplified Arabic"/>
          <w:color w:val="000000" w:themeColor="text1"/>
          <w:sz w:val="28"/>
          <w:szCs w:val="28"/>
          <w:rtl/>
        </w:rPr>
        <w:t xml:space="preserve">اما البيئة، فالوضع البيئة المتردي قد نتج عن تدمير متعمد من قبل تنظيمات </w:t>
      </w:r>
      <w:proofErr w:type="spellStart"/>
      <w:r w:rsidRPr="003037AB">
        <w:rPr>
          <w:rFonts w:ascii="Simplified Arabic" w:hAnsi="Simplified Arabic" w:cs="Simplified Arabic"/>
          <w:color w:val="000000" w:themeColor="text1"/>
          <w:sz w:val="28"/>
          <w:szCs w:val="28"/>
          <w:rtl/>
        </w:rPr>
        <w:t>داعش</w:t>
      </w:r>
      <w:proofErr w:type="spellEnd"/>
      <w:r w:rsidRPr="003037AB">
        <w:rPr>
          <w:rFonts w:ascii="Simplified Arabic" w:hAnsi="Simplified Arabic" w:cs="Simplified Arabic"/>
          <w:color w:val="000000" w:themeColor="text1"/>
          <w:sz w:val="28"/>
          <w:szCs w:val="28"/>
          <w:rtl/>
        </w:rPr>
        <w:t xml:space="preserve"> الارهابية، والذي شمل تدمير البنية التحتية لقطاع البيئة، بما في ذلك طمر النفايات الخطرة والسامة في الاراضي العراقية، نتيجة العمليات العسكرية المتكررة في داخل الأراضي العراقية وتدمير شبكات واحواض الصرف الصحي وشبكات وابار المياه، اضافة الى الاستنزاف المستمر للمصادر الطبيعية، وخصوصا المياه، مما ادى الى انخفاض متوسط نصيب الفرد </w:t>
      </w:r>
      <w:proofErr w:type="spellStart"/>
      <w:r w:rsidRPr="003037AB">
        <w:rPr>
          <w:rFonts w:ascii="Simplified Arabic" w:hAnsi="Simplified Arabic" w:cs="Simplified Arabic"/>
          <w:color w:val="000000" w:themeColor="text1"/>
          <w:sz w:val="28"/>
          <w:szCs w:val="28"/>
          <w:rtl/>
        </w:rPr>
        <w:t>للمياة</w:t>
      </w:r>
      <w:proofErr w:type="spellEnd"/>
      <w:r w:rsidRPr="003037AB">
        <w:rPr>
          <w:rFonts w:ascii="Simplified Arabic" w:hAnsi="Simplified Arabic" w:cs="Simplified Arabic"/>
          <w:color w:val="000000" w:themeColor="text1"/>
          <w:sz w:val="28"/>
          <w:szCs w:val="28"/>
          <w:rtl/>
        </w:rPr>
        <w:t xml:space="preserve"> الى (374 لتر يوم) لسنة 2015، وعاد وارتفع سنة 2016 إلى (379 لتر / يوم)، حيث أن توفير </w:t>
      </w:r>
      <w:proofErr w:type="spellStart"/>
      <w:r w:rsidRPr="003037AB">
        <w:rPr>
          <w:rFonts w:ascii="Simplified Arabic" w:hAnsi="Simplified Arabic" w:cs="Simplified Arabic"/>
          <w:color w:val="000000" w:themeColor="text1"/>
          <w:sz w:val="28"/>
          <w:szCs w:val="28"/>
          <w:rtl/>
        </w:rPr>
        <w:t>المياة</w:t>
      </w:r>
      <w:proofErr w:type="spellEnd"/>
      <w:r w:rsidRPr="003037AB">
        <w:rPr>
          <w:rFonts w:ascii="Simplified Arabic" w:hAnsi="Simplified Arabic" w:cs="Simplified Arabic"/>
          <w:color w:val="000000" w:themeColor="text1"/>
          <w:sz w:val="28"/>
          <w:szCs w:val="28"/>
          <w:rtl/>
        </w:rPr>
        <w:t xml:space="preserve"> له آثار على الصحة العامة والتنوع الحيوي في العراق.</w:t>
      </w:r>
      <w:r w:rsidRPr="003037AB">
        <w:rPr>
          <w:rFonts w:ascii="Simplified Arabic" w:hAnsi="Simplified Arabic" w:cs="Simplified Arabic"/>
          <w:color w:val="000000" w:themeColor="text1"/>
          <w:sz w:val="28"/>
          <w:szCs w:val="28"/>
          <w:vertAlign w:val="superscript"/>
          <w:rtl/>
        </w:rPr>
        <w:t>(</w:t>
      </w:r>
      <w:r w:rsidRPr="003037AB">
        <w:rPr>
          <w:rStyle w:val="a7"/>
          <w:rFonts w:ascii="Simplified Arabic" w:hAnsi="Simplified Arabic" w:cs="Simplified Arabic"/>
          <w:color w:val="000000" w:themeColor="text1"/>
          <w:sz w:val="28"/>
          <w:szCs w:val="28"/>
          <w:rtl/>
        </w:rPr>
        <w:footnoteReference w:id="20"/>
      </w:r>
      <w:r w:rsidRPr="003037AB">
        <w:rPr>
          <w:rFonts w:ascii="Simplified Arabic" w:hAnsi="Simplified Arabic" w:cs="Simplified Arabic"/>
          <w:color w:val="000000" w:themeColor="text1"/>
          <w:sz w:val="28"/>
          <w:szCs w:val="28"/>
          <w:vertAlign w:val="superscript"/>
          <w:rtl/>
        </w:rPr>
        <w:t>)</w:t>
      </w:r>
    </w:p>
    <w:p w14:paraId="17D75B8E" w14:textId="77777777" w:rsidR="00A6221A" w:rsidRPr="003037AB" w:rsidRDefault="00A6221A" w:rsidP="00A6221A">
      <w:pPr>
        <w:bidi/>
        <w:spacing w:line="276" w:lineRule="auto"/>
        <w:jc w:val="both"/>
        <w:rPr>
          <w:rFonts w:ascii="Simplified Arabic" w:hAnsi="Simplified Arabic" w:cs="Simplified Arabic"/>
          <w:color w:val="000000" w:themeColor="text1"/>
          <w:sz w:val="28"/>
          <w:szCs w:val="28"/>
          <w:vertAlign w:val="superscript"/>
          <w:rtl/>
        </w:rPr>
      </w:pPr>
    </w:p>
    <w:p w14:paraId="1F972FEB" w14:textId="77777777" w:rsidR="00A6221A" w:rsidRPr="00A6221A" w:rsidRDefault="00A6221A" w:rsidP="004E7003">
      <w:pPr>
        <w:bidi/>
        <w:spacing w:line="276" w:lineRule="auto"/>
        <w:jc w:val="both"/>
        <w:rPr>
          <w:rFonts w:ascii="Simplified Arabic" w:hAnsi="Simplified Arabic" w:cs="Simplified Arabic"/>
          <w:b/>
          <w:bCs/>
          <w:color w:val="000000" w:themeColor="text1"/>
          <w:sz w:val="28"/>
          <w:szCs w:val="28"/>
          <w:rtl/>
        </w:rPr>
      </w:pPr>
      <w:r w:rsidRPr="00A6221A">
        <w:rPr>
          <w:rFonts w:ascii="Simplified Arabic" w:hAnsi="Simplified Arabic" w:cs="Simplified Arabic" w:hint="cs"/>
          <w:b/>
          <w:bCs/>
          <w:color w:val="000000" w:themeColor="text1"/>
          <w:sz w:val="28"/>
          <w:szCs w:val="28"/>
          <w:rtl/>
        </w:rPr>
        <w:t>ب)تحديات التنمية المستدامة في العراق</w:t>
      </w:r>
    </w:p>
    <w:p w14:paraId="68B060CF" w14:textId="3CCD0074" w:rsidR="004E7003" w:rsidRPr="003037AB" w:rsidRDefault="004E7003" w:rsidP="00A6221A">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ان دراسة وتحليل واقع التنمية المستدامة في العراق يتطلب التمعن بطبيعة الظروف والمشكلات التي يعانيها العراق في مختلف الجوانب، إذ تواجه التنمية المستدامة في العراق مجموعة من التحديات التي تمثل كوابح بوجه النهوض بواقعها، واهمها</w:t>
      </w:r>
      <w:r w:rsidRPr="003037AB">
        <w:rPr>
          <w:rFonts w:ascii="Simplified Arabic" w:hAnsi="Simplified Arabic" w:cs="Simplified Arabic"/>
          <w:color w:val="000000" w:themeColor="text1"/>
          <w:sz w:val="28"/>
          <w:szCs w:val="28"/>
          <w:vertAlign w:val="superscript"/>
          <w:rtl/>
        </w:rPr>
        <w:t>(</w:t>
      </w:r>
      <w:r w:rsidRPr="003037AB">
        <w:rPr>
          <w:rStyle w:val="a7"/>
          <w:rFonts w:ascii="Simplified Arabic" w:hAnsi="Simplified Arabic" w:cs="Simplified Arabic"/>
          <w:color w:val="000000" w:themeColor="text1"/>
          <w:sz w:val="28"/>
          <w:szCs w:val="28"/>
          <w:rtl/>
        </w:rPr>
        <w:footnoteReference w:id="21"/>
      </w:r>
      <w:r w:rsidRPr="003037AB">
        <w:rPr>
          <w:rFonts w:ascii="Simplified Arabic" w:hAnsi="Simplified Arabic" w:cs="Simplified Arabic"/>
          <w:color w:val="000000" w:themeColor="text1"/>
          <w:sz w:val="28"/>
          <w:szCs w:val="28"/>
          <w:vertAlign w:val="superscript"/>
          <w:rtl/>
        </w:rPr>
        <w:t>)</w:t>
      </w:r>
      <w:r w:rsidRPr="003037AB">
        <w:rPr>
          <w:rFonts w:ascii="Simplified Arabic" w:hAnsi="Simplified Arabic" w:cs="Simplified Arabic"/>
          <w:color w:val="000000" w:themeColor="text1"/>
          <w:sz w:val="28"/>
          <w:szCs w:val="28"/>
          <w:rtl/>
        </w:rPr>
        <w:t>:</w:t>
      </w:r>
    </w:p>
    <w:p w14:paraId="517EC70E"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1. إن معضلات الواقع السياسي والأمني، لا زالت تحتل موقع الصدارة من بين المعوقات الأخرى، وما تعززه</w:t>
      </w:r>
    </w:p>
    <w:p w14:paraId="07A74678"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هذه المعضلات من مشاكل تعرقل أي خطوات اصلاحية.</w:t>
      </w:r>
    </w:p>
    <w:p w14:paraId="37473007"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lastRenderedPageBreak/>
        <w:t>2. الخلافات المتواصلة على تولي السلطة في العراق، وعدم نضوج القرار السياسي الذي يخدم متطلبات خلق</w:t>
      </w:r>
    </w:p>
    <w:p w14:paraId="410A4C7E"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القيادات الحكومية التي تتولى مهمة خدمة مصالح المجتمع العراقي بعيدا عن قضايا التحزب والديكتاتورية</w:t>
      </w:r>
    </w:p>
    <w:p w14:paraId="43255058"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وحب الذات.</w:t>
      </w:r>
    </w:p>
    <w:p w14:paraId="09882041"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3. عدم الاستقرار الأمني في العراق، وهذا بحد ذاته يمثل احد اهم التحديات الاساسية للتنمية المستدامة.</w:t>
      </w:r>
    </w:p>
    <w:p w14:paraId="464A20C0"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4. الفساد الاداري والمالي وضعف الاصلاح الاداري وسوء استخدام الموارد المالية وهدرها.</w:t>
      </w:r>
    </w:p>
    <w:p w14:paraId="24D73600"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 xml:space="preserve"> 5. عدم استكمال مؤسسات الدولة الأمنية والقانونية والعسكرية والسياسية بفعل تراكمات التجارب الخاطئة</w:t>
      </w:r>
    </w:p>
    <w:p w14:paraId="6F3F6614"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السابقة.</w:t>
      </w:r>
    </w:p>
    <w:p w14:paraId="6E3C036D"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6. إن السمة الريعية التي يتسم بها الاقتصاد العراقي والمتأتية من استحواذ القطاع النفطي على الحصة الاكبر في تكوين الناتج المحلي الإجمالي مقارنة بالقطاعات الأخرى، قد عمق من الاختلالات البنيوية في الاقتصاد العراقي، وهذه الحقيقة تعد امرة بديهية يعكس واقع هذا الاقتصاد حتى بالنسبة لعموم الناس من غير المختصين.</w:t>
      </w:r>
    </w:p>
    <w:p w14:paraId="0F5C57AC"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7. انهيار القطاع الصناعي والصناعات التحويلية وعدم وجود صناعات تحويلية اضافة الى تأخر وضعف الصناعات الزراعية.</w:t>
      </w:r>
    </w:p>
    <w:p w14:paraId="649C2AB0"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8. الاختلال الكبير بين بنية الاقتصاد والمجتمع والتخلف الواسع في جميع مفاصل الاقتصاد، اضافة الى تفكك وانهيار البنى التحتية لهذا الاقتصاد.</w:t>
      </w:r>
    </w:p>
    <w:p w14:paraId="561E8D89"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9. غياب سياسة تخطيطية واضحة للاستثمارات العقلانية للموارد الاقتصادية بما فيها المائية والسياحية والمواد الخام.</w:t>
      </w:r>
    </w:p>
    <w:p w14:paraId="6D289450"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10. هدر استخدام الكفاءات التقنية البشرية العراقية.</w:t>
      </w:r>
    </w:p>
    <w:p w14:paraId="48CEAF35"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lastRenderedPageBreak/>
        <w:t xml:space="preserve">11- البطالة بكل أشكالها حيث تمتلك تأثيرات واضحة على تشكيل ذهنية المواطن وبناء سلوكه السياسي والأخلاقي. </w:t>
      </w:r>
    </w:p>
    <w:p w14:paraId="3C245EB1"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12</w:t>
      </w:r>
      <w:r>
        <w:rPr>
          <w:rFonts w:ascii="Simplified Arabic" w:hAnsi="Simplified Arabic" w:cs="Simplified Arabic" w:hint="cs"/>
          <w:color w:val="000000" w:themeColor="text1"/>
          <w:sz w:val="28"/>
          <w:szCs w:val="28"/>
          <w:rtl/>
        </w:rPr>
        <w:t>.</w:t>
      </w:r>
      <w:r w:rsidRPr="003037AB">
        <w:rPr>
          <w:rFonts w:ascii="Simplified Arabic" w:hAnsi="Simplified Arabic" w:cs="Simplified Arabic"/>
          <w:color w:val="000000" w:themeColor="text1"/>
          <w:sz w:val="28"/>
          <w:szCs w:val="28"/>
          <w:rtl/>
        </w:rPr>
        <w:t xml:space="preserve"> انهيار القطاع الخاص والاستثمارات المحلية في عملية التنمية البشرية والاجتماعية والاقتصادية، وعدم نجاحها في القيام بأي دور يذكر بتصحيح واقع الاقتصاد العراقي.</w:t>
      </w:r>
    </w:p>
    <w:p w14:paraId="5A518F5B"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13.ضعف مستوى المعيشة الأغلبية السكان وتفكك الفئات الوسطى من المجتمع وانخفاض نصيب الفرد الواحد سنوية من الدخل القومي، حيث أكدت احدث التقارير الصادرة عن الامم المتحدة بأن اكثر من ربع سكان العراق يعيشون تحت خط الفقر.</w:t>
      </w:r>
    </w:p>
    <w:p w14:paraId="05F574D9"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14. عدم وجود تبادل تجاري بين المحافظات العراقية ما يتسبب في عدم تطور الديناميكية الداخلية للاقتصاد</w:t>
      </w:r>
    </w:p>
    <w:p w14:paraId="349053B1"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العراقي.</w:t>
      </w:r>
    </w:p>
    <w:p w14:paraId="1FE7833F"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15</w:t>
      </w:r>
      <w:r>
        <w:rPr>
          <w:rFonts w:ascii="Simplified Arabic" w:hAnsi="Simplified Arabic" w:cs="Simplified Arabic" w:hint="cs"/>
          <w:color w:val="000000" w:themeColor="text1"/>
          <w:sz w:val="28"/>
          <w:szCs w:val="28"/>
          <w:rtl/>
        </w:rPr>
        <w:t>.</w:t>
      </w:r>
      <w:r w:rsidRPr="003037AB">
        <w:rPr>
          <w:rFonts w:ascii="Simplified Arabic" w:hAnsi="Simplified Arabic" w:cs="Simplified Arabic"/>
          <w:color w:val="000000" w:themeColor="text1"/>
          <w:sz w:val="28"/>
          <w:szCs w:val="28"/>
          <w:rtl/>
        </w:rPr>
        <w:t xml:space="preserve">ضعف التراكمات الرأسمالية وعدم التفاعل مع الاقتصاد الدولي وهبوط معدلات النمو الاقتصادي. </w:t>
      </w:r>
    </w:p>
    <w:p w14:paraId="0FA2C87A"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16</w:t>
      </w:r>
      <w:r>
        <w:rPr>
          <w:rFonts w:ascii="Simplified Arabic" w:hAnsi="Simplified Arabic" w:cs="Simplified Arabic" w:hint="cs"/>
          <w:color w:val="000000" w:themeColor="text1"/>
          <w:sz w:val="28"/>
          <w:szCs w:val="28"/>
          <w:rtl/>
        </w:rPr>
        <w:t>.</w:t>
      </w:r>
      <w:r w:rsidRPr="003037AB">
        <w:rPr>
          <w:rFonts w:ascii="Simplified Arabic" w:hAnsi="Simplified Arabic" w:cs="Simplified Arabic"/>
          <w:color w:val="000000" w:themeColor="text1"/>
          <w:sz w:val="28"/>
          <w:szCs w:val="28"/>
          <w:rtl/>
        </w:rPr>
        <w:t>تخلف وضعف الحلقات الأساسية للصناعات الحديثة وبدائية الانتاج الزراعي.</w:t>
      </w:r>
    </w:p>
    <w:p w14:paraId="72F1B9D2"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17</w:t>
      </w:r>
      <w:r>
        <w:rPr>
          <w:rFonts w:ascii="Simplified Arabic" w:hAnsi="Simplified Arabic" w:cs="Simplified Arabic" w:hint="cs"/>
          <w:color w:val="000000" w:themeColor="text1"/>
          <w:sz w:val="28"/>
          <w:szCs w:val="28"/>
          <w:rtl/>
        </w:rPr>
        <w:t>.</w:t>
      </w:r>
      <w:r w:rsidRPr="003037AB">
        <w:rPr>
          <w:rFonts w:ascii="Simplified Arabic" w:hAnsi="Simplified Arabic" w:cs="Simplified Arabic"/>
          <w:color w:val="000000" w:themeColor="text1"/>
          <w:sz w:val="28"/>
          <w:szCs w:val="28"/>
          <w:rtl/>
        </w:rPr>
        <w:t xml:space="preserve"> عدم تقديم الدعم المالي والفني والتقني للملاكات الوسطية من قبل الدولة لتنمية المبادرة الشخصية في</w:t>
      </w:r>
    </w:p>
    <w:p w14:paraId="3E72B4C3"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إقامة المشاريع وضعف التدريب والتأهيل للملاكات الوسطى والقيادية.</w:t>
      </w:r>
    </w:p>
    <w:p w14:paraId="518D5FE6"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18. صعوبة التنسيق بين المصالح الوطنية وقوانين منظمة التجارة العالمية، والتعامل الحذر مع سياسات</w:t>
      </w:r>
    </w:p>
    <w:p w14:paraId="37A4EA33"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التكيف الهيكلي والتحرر الاقتصادي. </w:t>
      </w:r>
    </w:p>
    <w:p w14:paraId="4CB972BB"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19</w:t>
      </w:r>
      <w:r>
        <w:rPr>
          <w:rFonts w:ascii="Simplified Arabic" w:hAnsi="Simplified Arabic" w:cs="Simplified Arabic" w:hint="cs"/>
          <w:color w:val="000000" w:themeColor="text1"/>
          <w:sz w:val="28"/>
          <w:szCs w:val="28"/>
          <w:rtl/>
        </w:rPr>
        <w:t>.</w:t>
      </w:r>
      <w:r w:rsidRPr="003037AB">
        <w:rPr>
          <w:rFonts w:ascii="Simplified Arabic" w:hAnsi="Simplified Arabic" w:cs="Simplified Arabic"/>
          <w:color w:val="000000" w:themeColor="text1"/>
          <w:sz w:val="28"/>
          <w:szCs w:val="28"/>
          <w:rtl/>
        </w:rPr>
        <w:t xml:space="preserve"> عدم كفاءة وفعالية السياسات الاقتصادية الكلية التي تم اعتمادها فضلا عن التشوهات التي تنتاب السوق</w:t>
      </w:r>
    </w:p>
    <w:p w14:paraId="01733F5D"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وعدم كفاءة قدراتها التنافسية في السوق العالمية، كانت قد ولدت في مجملها عدم كفاءة ومقدرة النمو الاقتصادي العراقي في تفعيل وتطويع متغيرات هذه السياسات الاقتصادية لتحقيق تأثير ايجابي في النمو الاقتصادي.</w:t>
      </w:r>
    </w:p>
    <w:p w14:paraId="3D527494"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lastRenderedPageBreak/>
        <w:t xml:space="preserve">20. تحتل مشكلة الفقر </w:t>
      </w:r>
      <w:proofErr w:type="spellStart"/>
      <w:r w:rsidRPr="003037AB">
        <w:rPr>
          <w:rFonts w:ascii="Simplified Arabic" w:hAnsi="Simplified Arabic" w:cs="Simplified Arabic"/>
          <w:color w:val="000000" w:themeColor="text1"/>
          <w:sz w:val="28"/>
          <w:szCs w:val="28"/>
          <w:rtl/>
        </w:rPr>
        <w:t>حيزة</w:t>
      </w:r>
      <w:proofErr w:type="spellEnd"/>
      <w:r w:rsidRPr="003037AB">
        <w:rPr>
          <w:rFonts w:ascii="Simplified Arabic" w:hAnsi="Simplified Arabic" w:cs="Simplified Arabic"/>
          <w:color w:val="000000" w:themeColor="text1"/>
          <w:sz w:val="28"/>
          <w:szCs w:val="28"/>
          <w:rtl/>
        </w:rPr>
        <w:t xml:space="preserve"> واسعة في الاقتصاد العراقي نتيجة الاخفاق في اشباع الحاجات الأساسية لغالبية</w:t>
      </w:r>
    </w:p>
    <w:p w14:paraId="1F4F2889"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السكان، خصوصا وان هذه الحاجات اصبحت قابلة للزيادة وخاضعة للتطور مع تطور الحياة الاجتماعية</w:t>
      </w:r>
    </w:p>
    <w:p w14:paraId="3AD2DBBF"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متطلباتها المعاصرة.</w:t>
      </w:r>
    </w:p>
    <w:p w14:paraId="46450F45"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21. ان السياسات الاقتصادية والاجتماعية المعتمدة والمطروحة لم تزل دون المستوى المطلوب، فانخفاض</w:t>
      </w:r>
    </w:p>
    <w:p w14:paraId="62679E95"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مستوى الدخل وعدم العدالة في توزيعه، وكذلك الزيادة في النمو السكاني، وتدهور بشروط السكن، والانخفاض في نسبة التعليم وتفشي الأمية وسوء الأوضاع الصحية والخدمات الضرورية، وقصور انظمة الحماية والتأمين الاجتماعي وصولا إلى مشكلات التفكك الاجتماعي، كلها تعتبر بمثابة مؤشر على الفشل المتواصل في السياسات المذكرة.</w:t>
      </w:r>
    </w:p>
    <w:p w14:paraId="3C3BB623"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22</w:t>
      </w:r>
      <w:r>
        <w:rPr>
          <w:rFonts w:ascii="Simplified Arabic" w:hAnsi="Simplified Arabic" w:cs="Simplified Arabic" w:hint="cs"/>
          <w:color w:val="000000" w:themeColor="text1"/>
          <w:sz w:val="28"/>
          <w:szCs w:val="28"/>
          <w:rtl/>
        </w:rPr>
        <w:t>.</w:t>
      </w:r>
      <w:r w:rsidRPr="003037AB">
        <w:rPr>
          <w:rFonts w:ascii="Simplified Arabic" w:hAnsi="Simplified Arabic" w:cs="Simplified Arabic"/>
          <w:color w:val="000000" w:themeColor="text1"/>
          <w:sz w:val="28"/>
          <w:szCs w:val="28"/>
          <w:rtl/>
        </w:rPr>
        <w:t xml:space="preserve"> التدهور المستمر في كافة القطاعات الاقتصادية وخاصة القطاع الزراعي والانتاج الغذائي وما نتج عنه</w:t>
      </w:r>
    </w:p>
    <w:p w14:paraId="59C727CB"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من اضرار اقتصادية انعكست سلبا على الموارد البيئية.</w:t>
      </w:r>
    </w:p>
    <w:p w14:paraId="484E70BC"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23. تنامي التحديات البيئية المتعلقة بمشكلة التصحر، ومشكلة ندرة المياه وما تمخض عنها من مضار تمس ديمومة الحياة البشرية. </w:t>
      </w:r>
    </w:p>
    <w:p w14:paraId="0447BBE9"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24. عدم توفر السكن الملائم صحية بغالبية العوائل الفقيرة وظهور الوحدات السكنية العشوائية.</w:t>
      </w:r>
    </w:p>
    <w:p w14:paraId="4F00846E"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25.تردي الكثير من الخدمات بما فيها خدمات الصرف الصحي وما نجم عنها من مخاطر التلوث البيئي. </w:t>
      </w:r>
    </w:p>
    <w:p w14:paraId="61E53EEF"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26. مخلفات الحروب المتعاقبة والصناعة وما نجم عنها من مخاطر لا تقل عن سابقتها بل اخطر منها بكثير.</w:t>
      </w:r>
    </w:p>
    <w:p w14:paraId="32AC41E6"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27.تردي خدمة توليد الطاقة الكهربائية منذ أمد بعيد دون محاولة ايجاد الحلول الملائمة، الأمر الذي تمخض</w:t>
      </w:r>
    </w:p>
    <w:p w14:paraId="1568DDB0"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عنه مشاكل لا تعد ولا تحصى، خصوصا وان هذه الخدمة قد ترتب على ترديها تردية اكبر في مفاصل</w:t>
      </w:r>
    </w:p>
    <w:p w14:paraId="730D6733"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lastRenderedPageBreak/>
        <w:t>الحياة اليومية للمجتمع العراقي.</w:t>
      </w:r>
    </w:p>
    <w:p w14:paraId="643D0D8E"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28. عدم وجود سياسة متكاملة في مسألة البعثات الدراسية، إلى جانب عدم ارتباطها بشكل اساسي بالحاجات</w:t>
      </w:r>
    </w:p>
    <w:p w14:paraId="153DEE82"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المحلية الفعلية للبلد.</w:t>
      </w:r>
    </w:p>
    <w:p w14:paraId="03F3B69D"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29. وجود تشريعات وقوانين تشكل قوة اعاقة لتطوير الملاكات العلمية والتقنية وتطور العمليات التربوية الأكاديمية.</w:t>
      </w:r>
    </w:p>
    <w:p w14:paraId="37B16028"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Pr>
      </w:pPr>
      <w:r w:rsidRPr="003037AB">
        <w:rPr>
          <w:rFonts w:ascii="Simplified Arabic" w:hAnsi="Simplified Arabic" w:cs="Simplified Arabic"/>
          <w:color w:val="000000" w:themeColor="text1"/>
          <w:sz w:val="28"/>
          <w:szCs w:val="28"/>
          <w:rtl/>
        </w:rPr>
        <w:t>30. قلة الاكاديميات المهنية والفنية والتطبيقية ومراكز البحوث والاقتصار الى المناهج العلمية الحديثة في</w:t>
      </w:r>
    </w:p>
    <w:p w14:paraId="2AC29E12"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التربية والأساليب والطرائق واعتماد اسلوب الحشد الذهني.</w:t>
      </w:r>
    </w:p>
    <w:p w14:paraId="0736F395"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31.ضعف المناهج التقنية والعلمية وعدم استجابتها للتحديات المعاصرة وعناصر التنمية المستدامة. </w:t>
      </w:r>
    </w:p>
    <w:p w14:paraId="622B42D7"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32. هجرة الكفاءات والملاكات العلمية الكبيرة الى خارج البلد لأسباب عديدة اهمها الظروف الأمنية والاقتصادية والمهنية والعلمية.</w:t>
      </w:r>
    </w:p>
    <w:p w14:paraId="30B01649"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33.ضعف المعرفة الحديثة ووسائل الاتصالات في الجامعات والاكاديميات العراقية.</w:t>
      </w:r>
    </w:p>
    <w:p w14:paraId="6E53C2BD" w14:textId="77777777" w:rsidR="004E7003" w:rsidRPr="003037AB" w:rsidRDefault="004E7003" w:rsidP="004E7003">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34. التهميش المزمن للمراءة والشباب المثقف في المجتمع وتراجع فرص الحصول على العمل المناسب وما يتمخض عنه من اهدار الطاقات البشرية والكفاءات لرفد الحركة التنموية في العراق.</w:t>
      </w:r>
    </w:p>
    <w:p w14:paraId="66E41A60" w14:textId="77777777" w:rsidR="003037AB" w:rsidRPr="004E7003" w:rsidRDefault="003037AB" w:rsidP="003037AB">
      <w:pPr>
        <w:bidi/>
        <w:spacing w:line="276" w:lineRule="auto"/>
        <w:jc w:val="both"/>
        <w:rPr>
          <w:rFonts w:ascii="Simplified Arabic" w:hAnsi="Simplified Arabic" w:cs="Simplified Arabic"/>
          <w:color w:val="000000" w:themeColor="text1"/>
          <w:sz w:val="28"/>
          <w:szCs w:val="28"/>
          <w:rtl/>
        </w:rPr>
      </w:pPr>
    </w:p>
    <w:p w14:paraId="1D75B349" w14:textId="77777777" w:rsidR="00A6221A" w:rsidRPr="003037AB" w:rsidRDefault="00A6221A" w:rsidP="00A6221A">
      <w:pPr>
        <w:bidi/>
        <w:spacing w:line="276" w:lineRule="auto"/>
        <w:rPr>
          <w:rFonts w:ascii="Simplified Arabic" w:hAnsi="Simplified Arabic" w:cs="Simplified Arabic"/>
          <w:b/>
          <w:bCs/>
          <w:color w:val="000000" w:themeColor="text1"/>
          <w:sz w:val="32"/>
          <w:szCs w:val="32"/>
          <w:rtl/>
        </w:rPr>
      </w:pPr>
      <w:r w:rsidRPr="003037AB">
        <w:rPr>
          <w:rFonts w:ascii="Simplified Arabic" w:hAnsi="Simplified Arabic" w:cs="Simplified Arabic" w:hint="cs"/>
          <w:b/>
          <w:bCs/>
          <w:color w:val="000000" w:themeColor="text1"/>
          <w:sz w:val="32"/>
          <w:szCs w:val="32"/>
          <w:rtl/>
        </w:rPr>
        <w:t>ثالثا</w:t>
      </w:r>
      <w:r w:rsidRPr="003037AB">
        <w:rPr>
          <w:rFonts w:ascii="Simplified Arabic" w:hAnsi="Simplified Arabic" w:cs="Simplified Arabic"/>
          <w:b/>
          <w:bCs/>
          <w:color w:val="000000" w:themeColor="text1"/>
          <w:sz w:val="32"/>
          <w:szCs w:val="32"/>
          <w:rtl/>
        </w:rPr>
        <w:t xml:space="preserve">: </w:t>
      </w:r>
      <w:bookmarkStart w:id="8" w:name="_Hlk130245591"/>
      <w:r w:rsidRPr="003037AB">
        <w:rPr>
          <w:rFonts w:ascii="Simplified Arabic" w:hAnsi="Simplified Arabic" w:cs="Simplified Arabic"/>
          <w:b/>
          <w:bCs/>
          <w:color w:val="000000" w:themeColor="text1"/>
          <w:sz w:val="32"/>
          <w:szCs w:val="32"/>
          <w:rtl/>
        </w:rPr>
        <w:t>واقع التمية المستدامة في سوريا</w:t>
      </w:r>
      <w:bookmarkEnd w:id="8"/>
    </w:p>
    <w:p w14:paraId="476BAD3E" w14:textId="52E7855F" w:rsidR="00A6221A" w:rsidRPr="00C31FF4" w:rsidRDefault="00C31FF4" w:rsidP="00C31FF4">
      <w:pPr>
        <w:bidi/>
        <w:spacing w:line="276" w:lineRule="auto"/>
        <w:jc w:val="both"/>
        <w:rPr>
          <w:rFonts w:ascii="Simplified Arabic" w:hAnsi="Simplified Arabic" w:cs="Simplified Arabic"/>
          <w:color w:val="000000" w:themeColor="text1"/>
          <w:sz w:val="28"/>
          <w:szCs w:val="28"/>
          <w:rtl/>
        </w:rPr>
      </w:pPr>
      <w:r w:rsidRPr="00C31FF4">
        <w:rPr>
          <w:rFonts w:ascii="Simplified Arabic" w:hAnsi="Simplified Arabic" w:cs="Simplified Arabic"/>
          <w:color w:val="000000" w:themeColor="text1"/>
          <w:sz w:val="28"/>
          <w:szCs w:val="28"/>
          <w:rtl/>
        </w:rPr>
        <w:t>تعتبر سورية من الدول النامية بحسب قوائم التصنيف التي تصنف دول العالم إلى دول متقدمة ونامية</w:t>
      </w:r>
      <w:r>
        <w:rPr>
          <w:rFonts w:ascii="Simplified Arabic" w:hAnsi="Simplified Arabic" w:cs="Simplified Arabic" w:hint="cs"/>
          <w:color w:val="000000" w:themeColor="text1"/>
          <w:sz w:val="28"/>
          <w:szCs w:val="28"/>
          <w:rtl/>
        </w:rPr>
        <w:t>،</w:t>
      </w:r>
      <w:r w:rsidRPr="00C31FF4">
        <w:rPr>
          <w:rFonts w:ascii="Simplified Arabic" w:hAnsi="Simplified Arabic" w:cs="Simplified Arabic"/>
          <w:color w:val="000000" w:themeColor="text1"/>
          <w:sz w:val="28"/>
          <w:szCs w:val="28"/>
          <w:rtl/>
        </w:rPr>
        <w:t xml:space="preserve"> بالمقارنة مع العديد من الدول النامية ، تحتل سوريا موقعًا متقدمًا من حيث البنية التحتية والخدمات الاجتماعية</w:t>
      </w:r>
      <w:r>
        <w:rPr>
          <w:rFonts w:ascii="Simplified Arabic" w:hAnsi="Simplified Arabic" w:cs="Simplified Arabic" w:hint="cs"/>
          <w:color w:val="000000" w:themeColor="text1"/>
          <w:sz w:val="28"/>
          <w:szCs w:val="28"/>
          <w:rtl/>
        </w:rPr>
        <w:t>،</w:t>
      </w:r>
      <w:r w:rsidRPr="00C31FF4">
        <w:rPr>
          <w:rFonts w:ascii="Simplified Arabic" w:hAnsi="Simplified Arabic" w:cs="Simplified Arabic"/>
          <w:color w:val="000000" w:themeColor="text1"/>
          <w:sz w:val="28"/>
          <w:szCs w:val="28"/>
          <w:rtl/>
        </w:rPr>
        <w:t xml:space="preserve"> ومع ذلك ، فإن الموارد الطبيعية والبشرية التي تمتلكها تؤهلها لوضع اقتصادي أفضل بكثير. نمو سلبي طيلة التسعينيات من القرن الماضي واختلال في الميزان التجاري وتراجع في الموارد النفطية</w:t>
      </w:r>
      <w:r>
        <w:rPr>
          <w:rFonts w:ascii="Simplified Arabic" w:hAnsi="Simplified Arabic" w:cs="Simplified Arabic" w:hint="cs"/>
          <w:color w:val="000000" w:themeColor="text1"/>
          <w:sz w:val="28"/>
          <w:szCs w:val="28"/>
          <w:rtl/>
        </w:rPr>
        <w:t>،</w:t>
      </w:r>
      <w:r w:rsidRPr="00C31FF4">
        <w:rPr>
          <w:rFonts w:ascii="Simplified Arabic" w:hAnsi="Simplified Arabic" w:cs="Simplified Arabic"/>
          <w:color w:val="000000" w:themeColor="text1"/>
          <w:sz w:val="28"/>
          <w:szCs w:val="28"/>
          <w:rtl/>
        </w:rPr>
        <w:t xml:space="preserve"> كما </w:t>
      </w:r>
      <w:r w:rsidRPr="00C31FF4">
        <w:rPr>
          <w:rFonts w:ascii="Simplified Arabic" w:hAnsi="Simplified Arabic" w:cs="Simplified Arabic"/>
          <w:color w:val="000000" w:themeColor="text1"/>
          <w:sz w:val="28"/>
          <w:szCs w:val="28"/>
          <w:rtl/>
        </w:rPr>
        <w:lastRenderedPageBreak/>
        <w:t>شهد الاقتصاد السوري تضخمًا كبيرًا في أسعار السلع والخدمات المختلفة قبل عام 2011 ، بالإضافة إلى ارتفاع كبير في معدلات البطالة وتراجع الإنفاق الاستثماري الحكومي</w:t>
      </w:r>
      <w:r>
        <w:rPr>
          <w:rFonts w:ascii="Simplified Arabic" w:hAnsi="Simplified Arabic" w:cs="Simplified Arabic" w:hint="cs"/>
          <w:color w:val="000000" w:themeColor="text1"/>
          <w:sz w:val="28"/>
          <w:szCs w:val="28"/>
          <w:rtl/>
        </w:rPr>
        <w:t xml:space="preserve">، </w:t>
      </w:r>
      <w:r w:rsidR="00A6221A" w:rsidRPr="003037AB">
        <w:rPr>
          <w:rFonts w:ascii="Simplified Arabic" w:hAnsi="Simplified Arabic" w:cs="Simplified Arabic"/>
          <w:color w:val="000000" w:themeColor="text1"/>
          <w:sz w:val="28"/>
          <w:szCs w:val="28"/>
          <w:rtl/>
        </w:rPr>
        <w:t xml:space="preserve">حتى أن أعين الشباب السوري لسنوات طويلة بقيت معلقة على آمال العمل خارج البلد في دول الخليج العربي أو غيرها من دول العالم نظرا للظروف الاقتصادية الصعبة داخل السوريا، مما نتج عنه هجرة آلاف الخبرات السوريا. </w:t>
      </w:r>
      <w:r w:rsidR="00A6221A" w:rsidRPr="007119CD">
        <w:rPr>
          <w:rFonts w:ascii="Simplified Arabic" w:hAnsi="Simplified Arabic" w:cs="Simplified Arabic"/>
          <w:color w:val="000000" w:themeColor="text1"/>
          <w:sz w:val="28"/>
          <w:szCs w:val="28"/>
          <w:rtl/>
        </w:rPr>
        <w:t xml:space="preserve">كما ان الواقع الاقتصادي المتأزم نتيجة لسيطرة بعض المقربين من اصحاب القرار على الاقتصاد بشكل عام والذي شكل فجوة كبيرة بين طبقات الفرد السوري، وازدياد حدة الفقر وتدهور اوضاع العنصر البشري بشكل كبير </w:t>
      </w:r>
      <w:proofErr w:type="spellStart"/>
      <w:r w:rsidR="00A6221A" w:rsidRPr="007119CD">
        <w:rPr>
          <w:rFonts w:ascii="Simplified Arabic" w:hAnsi="Simplified Arabic" w:cs="Simplified Arabic"/>
          <w:color w:val="000000" w:themeColor="text1"/>
          <w:sz w:val="28"/>
          <w:szCs w:val="28"/>
          <w:rtl/>
        </w:rPr>
        <w:t>والاستغال</w:t>
      </w:r>
      <w:proofErr w:type="spellEnd"/>
      <w:r w:rsidR="00A6221A" w:rsidRPr="007119CD">
        <w:rPr>
          <w:rFonts w:ascii="Simplified Arabic" w:hAnsi="Simplified Arabic" w:cs="Simplified Arabic"/>
          <w:color w:val="000000" w:themeColor="text1"/>
          <w:sz w:val="28"/>
          <w:szCs w:val="28"/>
          <w:rtl/>
        </w:rPr>
        <w:t xml:space="preserve"> وغياب عدالة توزيع الموارد كانت من جملة الاسباب الرئيسية التي ادت الى اندلاع الحراك ضد النظام في سوريا عام 2011 </w:t>
      </w:r>
      <w:r w:rsidR="00A6221A" w:rsidRPr="003037AB">
        <w:rPr>
          <w:rFonts w:ascii="Simplified Arabic" w:hAnsi="Simplified Arabic" w:cs="Simplified Arabic"/>
          <w:color w:val="000000" w:themeColor="text1"/>
          <w:sz w:val="28"/>
          <w:szCs w:val="28"/>
          <w:vertAlign w:val="superscript"/>
          <w:rtl/>
        </w:rPr>
        <w:t>(</w:t>
      </w:r>
      <w:r w:rsidR="00A6221A" w:rsidRPr="003037AB">
        <w:rPr>
          <w:rStyle w:val="a7"/>
          <w:rFonts w:ascii="Simplified Arabic" w:hAnsi="Simplified Arabic" w:cs="Simplified Arabic"/>
          <w:color w:val="000000" w:themeColor="text1"/>
          <w:sz w:val="28"/>
          <w:szCs w:val="28"/>
          <w:rtl/>
        </w:rPr>
        <w:footnoteReference w:id="22"/>
      </w:r>
      <w:r w:rsidR="00A6221A" w:rsidRPr="003037AB">
        <w:rPr>
          <w:rFonts w:ascii="Simplified Arabic" w:hAnsi="Simplified Arabic" w:cs="Simplified Arabic"/>
          <w:color w:val="000000" w:themeColor="text1"/>
          <w:sz w:val="28"/>
          <w:szCs w:val="28"/>
          <w:vertAlign w:val="superscript"/>
          <w:rtl/>
        </w:rPr>
        <w:t>)</w:t>
      </w:r>
    </w:p>
    <w:p w14:paraId="08E2066F" w14:textId="77777777" w:rsidR="00A6221A" w:rsidRPr="003037AB" w:rsidRDefault="00A6221A" w:rsidP="00A6221A">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جرى الحديث كثيرا - قبل وبعد 2011- عن التنمية المستدامة في سوريا وسبل الوصول إليها إلا أن معوقات كثيرة وقفت في وجه انتقال هذا الحديث إلى إجراءات عملية تترجم على أرض الواقع، وعلى الرغم من عدم انتفاء كثير من هذه المعوقات إلا أن هذا لا يشكل عذرة كافية للعزوف عن البحث في عملية التنمية الاقتصادية وسبل الوصول إليها وأولوياتها، فاليوم لدينا مساحات جغرافية يمكن العمل ضمنها بحرية، وكذلك لدينا مساحات فكرية واسعة أيضا تحررنا من الشروط والقيود اتجاه البحث في مسائل التنمية، ويأتي هذا البحث كمحاولة أولية لإيجاد وسائل التنمية الاقتصادية في سوريا وأولوياتها، وكذلك يحاول البحث أن يضع خطوات عملية لرسم هذه الأولويات في سوريا، إضافة لتسليط الضوء على بعض التجارب المشابهة في دول العالم.</w:t>
      </w:r>
    </w:p>
    <w:p w14:paraId="621D7ACF" w14:textId="77777777" w:rsidR="00A6221A" w:rsidRPr="003037AB" w:rsidRDefault="00A6221A" w:rsidP="00A6221A">
      <w:pPr>
        <w:bidi/>
        <w:spacing w:line="276" w:lineRule="auto"/>
        <w:jc w:val="both"/>
        <w:rPr>
          <w:rFonts w:ascii="Simplified Arabic" w:hAnsi="Simplified Arabic" w:cs="Simplified Arabic"/>
          <w:color w:val="000000" w:themeColor="text1"/>
          <w:sz w:val="28"/>
          <w:szCs w:val="28"/>
          <w:shd w:val="clear" w:color="auto" w:fill="FFFFFF"/>
          <w:rtl/>
        </w:rPr>
      </w:pPr>
      <w:r w:rsidRPr="003037AB">
        <w:rPr>
          <w:rFonts w:ascii="Simplified Arabic" w:hAnsi="Simplified Arabic" w:cs="Simplified Arabic"/>
          <w:color w:val="000000" w:themeColor="text1"/>
          <w:sz w:val="28"/>
          <w:szCs w:val="28"/>
          <w:shd w:val="clear" w:color="auto" w:fill="FFFFFF"/>
        </w:rPr>
        <w:t> </w:t>
      </w:r>
      <w:r w:rsidRPr="003037AB">
        <w:rPr>
          <w:rFonts w:ascii="Simplified Arabic" w:hAnsi="Simplified Arabic" w:cs="Simplified Arabic"/>
          <w:color w:val="000000" w:themeColor="text1"/>
          <w:sz w:val="28"/>
          <w:szCs w:val="28"/>
          <w:shd w:val="clear" w:color="auto" w:fill="FFFFFF"/>
          <w:rtl/>
        </w:rPr>
        <w:t xml:space="preserve">ومن المفروض أن تسعى التنمية المستدامة إلى التوفيق بين الأبعاد الثلاثة: الاقتصادية والاجتماعية والبيئية. وقد وضع قادة العالم، في قمة أممية تاريخية في أيلول/ سبتمبر 2015، سبعة عشر هدفًا للتنمية المستدامة، بدأت بالقضاء على الفقر، وانتهت بعقد الشراكات لتحقيق الأهداف، مارّة بقضايا البيئة والتعليم ونمو الاقتصاد والمناخ والطاقة النظيفة، وغير ذلك من القضايا التي تطمح كل الشعوب إلى حل مشكلاتها. وتحتل البيئة مكانة مهمة ضمن الأهداف السبعة عشر للتنمية المستدامة، ولا يمكن أن تحرز الدول تقدمًا في </w:t>
      </w:r>
      <w:r w:rsidRPr="003037AB">
        <w:rPr>
          <w:rFonts w:ascii="Simplified Arabic" w:hAnsi="Simplified Arabic" w:cs="Simplified Arabic"/>
          <w:color w:val="000000" w:themeColor="text1"/>
          <w:sz w:val="28"/>
          <w:szCs w:val="28"/>
          <w:shd w:val="clear" w:color="auto" w:fill="FFFFFF"/>
          <w:rtl/>
        </w:rPr>
        <w:lastRenderedPageBreak/>
        <w:t>موضوع البيئة، ما لم يكن للجهود المجتمعية دور فاعل فيها، وإن أي خلل في نظام البيئة يعود بالضرر على الإنسان نفسه، وعلى تحقيق حقوقه الأساسية في الحياة الكريمة</w:t>
      </w:r>
      <w:r w:rsidRPr="003037AB">
        <w:rPr>
          <w:rFonts w:ascii="Simplified Arabic" w:hAnsi="Simplified Arabic" w:cs="Simplified Arabic"/>
          <w:color w:val="000000" w:themeColor="text1"/>
          <w:sz w:val="28"/>
          <w:szCs w:val="28"/>
          <w:shd w:val="clear" w:color="auto" w:fill="FFFFFF"/>
        </w:rPr>
        <w:t>.</w:t>
      </w:r>
    </w:p>
    <w:p w14:paraId="1FFD30AA" w14:textId="73B6DCB2" w:rsidR="00A6221A" w:rsidRPr="003037AB" w:rsidRDefault="006947A7" w:rsidP="00A6221A">
      <w:pPr>
        <w:shd w:val="clear" w:color="auto" w:fill="FFFFFF"/>
        <w:bidi/>
        <w:spacing w:after="150" w:line="276" w:lineRule="auto"/>
        <w:jc w:val="both"/>
        <w:outlineLvl w:val="5"/>
        <w:rPr>
          <w:rFonts w:ascii="Simplified Arabic" w:eastAsia="Times New Roman" w:hAnsi="Simplified Arabic" w:cs="Simplified Arabic"/>
          <w:color w:val="000000" w:themeColor="text1"/>
          <w:sz w:val="28"/>
          <w:szCs w:val="28"/>
        </w:rPr>
      </w:pPr>
      <w:r w:rsidRPr="006947A7">
        <w:rPr>
          <w:rFonts w:ascii="Simplified Arabic" w:eastAsia="Times New Roman" w:hAnsi="Simplified Arabic" w:cs="Simplified Arabic"/>
          <w:color w:val="000000" w:themeColor="text1"/>
          <w:sz w:val="28"/>
          <w:szCs w:val="28"/>
          <w:rtl/>
        </w:rPr>
        <w:t>كما أثرت الحرب في سوريا سلبًا على البيئة وخلقت اختلالًا في جميع الظروف المحيطة بالكائنات الحية. لم تسلم البيئة الطبيعية والثقافية من أعمال العنف المسلح في السنوات الأخيرة. سبع سنوات مضت منذ أن كان لسوريا تأثير فظيع على البيئة البيئية الحيوية ، وتهديد الحياة البرية وكذلك الحياة البحرية التي تتميز بثرائها. تم تدمير الموائل الطبيعية ، وحرق الغابات ، ونهب الاحتياطيات ، وتآكلت التربة ، وتدهورت جودة المياه ، وتلوث الهواء. كما أن الكميات الهائلة من المخلفات والمخلفات التي ستخلفها الحرب سيكون لها دور كبير في تدمير البيئة البيئية ، بالإضافة إلى النفايات الصلبة لبقايا القذائف وأغلفة الخراطيش ومخلفات الصواريخ والمدفعية والطائرات والدبابات</w:t>
      </w:r>
      <w:r>
        <w:rPr>
          <w:rFonts w:ascii="Simplified Arabic" w:eastAsia="Times New Roman" w:hAnsi="Simplified Arabic" w:cs="Simplified Arabic" w:hint="cs"/>
          <w:color w:val="000000" w:themeColor="text1"/>
          <w:sz w:val="28"/>
          <w:szCs w:val="28"/>
          <w:rtl/>
        </w:rPr>
        <w:t xml:space="preserve">، </w:t>
      </w:r>
      <w:r w:rsidR="00A6221A" w:rsidRPr="003037AB">
        <w:rPr>
          <w:rFonts w:ascii="Simplified Arabic" w:eastAsia="Times New Roman" w:hAnsi="Simplified Arabic" w:cs="Simplified Arabic"/>
          <w:color w:val="000000" w:themeColor="text1"/>
          <w:sz w:val="28"/>
          <w:szCs w:val="28"/>
          <w:rtl/>
        </w:rPr>
        <w:t>وملايين الأطنان من الحديد والنحاس والألمنيوم والنفايات السائلة والغازية التي اختلطت بالتراب والماء والهواء، ثمّة نفايات أخرى ناتجة عن سرقة وتفجير معامل الغاز السائل ومحطات الوقود، وتلك التي نتجت عن حرق معامل الأدوية، والتي ستدمر الموارد الطبيعية والبيئية</w:t>
      </w:r>
      <w:r w:rsidR="00A6221A" w:rsidRPr="003037AB">
        <w:rPr>
          <w:rFonts w:ascii="Simplified Arabic" w:eastAsia="Times New Roman" w:hAnsi="Simplified Arabic" w:cs="Simplified Arabic"/>
          <w:color w:val="000000" w:themeColor="text1"/>
          <w:sz w:val="28"/>
          <w:szCs w:val="28"/>
          <w:vertAlign w:val="superscript"/>
          <w:rtl/>
        </w:rPr>
        <w:t>(</w:t>
      </w:r>
      <w:r w:rsidR="00A6221A" w:rsidRPr="003037AB">
        <w:rPr>
          <w:rStyle w:val="a7"/>
          <w:rFonts w:ascii="Simplified Arabic" w:hAnsi="Simplified Arabic" w:cs="Simplified Arabic"/>
          <w:color w:val="000000" w:themeColor="text1"/>
          <w:sz w:val="28"/>
          <w:szCs w:val="28"/>
          <w:rtl/>
        </w:rPr>
        <w:footnoteReference w:id="23"/>
      </w:r>
      <w:r w:rsidR="00A6221A" w:rsidRPr="003037AB">
        <w:rPr>
          <w:rFonts w:ascii="Simplified Arabic" w:eastAsia="Times New Roman" w:hAnsi="Simplified Arabic" w:cs="Simplified Arabic"/>
          <w:color w:val="000000" w:themeColor="text1"/>
          <w:sz w:val="28"/>
          <w:szCs w:val="28"/>
          <w:vertAlign w:val="superscript"/>
          <w:rtl/>
        </w:rPr>
        <w:t>)</w:t>
      </w:r>
      <w:r w:rsidR="00A6221A" w:rsidRPr="003037AB">
        <w:rPr>
          <w:rFonts w:ascii="Simplified Arabic" w:eastAsia="Times New Roman" w:hAnsi="Simplified Arabic" w:cs="Simplified Arabic"/>
          <w:color w:val="000000" w:themeColor="text1"/>
          <w:sz w:val="28"/>
          <w:szCs w:val="28"/>
          <w:rtl/>
        </w:rPr>
        <w:t>.</w:t>
      </w:r>
    </w:p>
    <w:p w14:paraId="4F40BEF3" w14:textId="77777777" w:rsidR="00A6221A" w:rsidRPr="003037AB" w:rsidRDefault="00A6221A" w:rsidP="00A6221A">
      <w:pPr>
        <w:shd w:val="clear" w:color="auto" w:fill="FFFFFF"/>
        <w:bidi/>
        <w:spacing w:after="150" w:line="276" w:lineRule="auto"/>
        <w:jc w:val="both"/>
        <w:outlineLvl w:val="5"/>
        <w:rPr>
          <w:rFonts w:ascii="Simplified Arabic" w:eastAsia="Times New Roman" w:hAnsi="Simplified Arabic" w:cs="Simplified Arabic"/>
          <w:color w:val="000000" w:themeColor="text1"/>
          <w:sz w:val="28"/>
          <w:szCs w:val="28"/>
          <w:rtl/>
        </w:rPr>
      </w:pPr>
      <w:r w:rsidRPr="003037AB">
        <w:rPr>
          <w:rFonts w:ascii="Simplified Arabic" w:eastAsia="Times New Roman" w:hAnsi="Simplified Arabic" w:cs="Simplified Arabic"/>
          <w:color w:val="000000" w:themeColor="text1"/>
          <w:sz w:val="28"/>
          <w:szCs w:val="28"/>
          <w:rtl/>
        </w:rPr>
        <w:t>وفي حين يعتمد السوريون على الزراعة، كمورد لكسب عيشهم، تعرض الإنتاج الزراعي في البلاد لضرر بالغ لأسباب عدة، من بينها انتشار الألغام والذخائر غير المنفجرة في الحقول، ونزوح المزارعين عن أراضيهم، وسرقة وحرق صوامع الغلال ومخازن المحاصيل، وندرة الأسمدة والبذور، ومحدودية مصادر الطاقة والمياه، وغياب الدعم الحكومي. كما عانى الإنتاج الحيواني كثيرًا من ظروف قاسية مشابهة، كان من نتائجها خسارة ثلاثة أرباع قطعان المواشي من بقر وخراف وماعز وجواميس.</w:t>
      </w:r>
    </w:p>
    <w:p w14:paraId="01EA5E47" w14:textId="77777777" w:rsidR="00A6221A" w:rsidRDefault="00A6221A" w:rsidP="00A6221A">
      <w:pPr>
        <w:shd w:val="clear" w:color="auto" w:fill="FFFFFF"/>
        <w:bidi/>
        <w:spacing w:after="150" w:line="276" w:lineRule="auto"/>
        <w:jc w:val="both"/>
        <w:outlineLvl w:val="5"/>
        <w:rPr>
          <w:rFonts w:ascii="Simplified Arabic" w:eastAsia="Times New Roman" w:hAnsi="Simplified Arabic" w:cs="Simplified Arabic"/>
          <w:color w:val="000000" w:themeColor="text1"/>
          <w:sz w:val="28"/>
          <w:szCs w:val="28"/>
          <w:vertAlign w:val="superscript"/>
          <w:rtl/>
        </w:rPr>
      </w:pPr>
      <w:r w:rsidRPr="003037AB">
        <w:rPr>
          <w:rFonts w:ascii="Simplified Arabic" w:eastAsia="Times New Roman" w:hAnsi="Simplified Arabic" w:cs="Simplified Arabic"/>
          <w:color w:val="000000" w:themeColor="text1"/>
          <w:sz w:val="28"/>
          <w:szCs w:val="28"/>
          <w:rtl/>
        </w:rPr>
        <w:t>أصدر برنامج الأمم المتحدة للبيئة (</w:t>
      </w:r>
      <w:proofErr w:type="spellStart"/>
      <w:r w:rsidRPr="003037AB">
        <w:rPr>
          <w:rFonts w:ascii="Simplified Arabic" w:eastAsia="Times New Roman" w:hAnsi="Simplified Arabic" w:cs="Simplified Arabic"/>
          <w:color w:val="000000" w:themeColor="text1"/>
          <w:sz w:val="28"/>
          <w:szCs w:val="28"/>
          <w:rtl/>
        </w:rPr>
        <w:t>يونيب</w:t>
      </w:r>
      <w:proofErr w:type="spellEnd"/>
      <w:r w:rsidRPr="003037AB">
        <w:rPr>
          <w:rFonts w:ascii="Simplified Arabic" w:eastAsia="Times New Roman" w:hAnsi="Simplified Arabic" w:cs="Simplified Arabic"/>
          <w:color w:val="000000" w:themeColor="text1"/>
          <w:sz w:val="28"/>
          <w:szCs w:val="28"/>
          <w:rtl/>
        </w:rPr>
        <w:t>) تقريرًا، حول القضايا البيئية في المناطق التي استردها (</w:t>
      </w:r>
      <w:proofErr w:type="spellStart"/>
      <w:r w:rsidRPr="003037AB">
        <w:rPr>
          <w:rFonts w:ascii="Simplified Arabic" w:eastAsia="Times New Roman" w:hAnsi="Simplified Arabic" w:cs="Simplified Arabic"/>
          <w:color w:val="000000" w:themeColor="text1"/>
          <w:sz w:val="28"/>
          <w:szCs w:val="28"/>
          <w:rtl/>
        </w:rPr>
        <w:t>داعش</w:t>
      </w:r>
      <w:proofErr w:type="spellEnd"/>
      <w:r w:rsidRPr="003037AB">
        <w:rPr>
          <w:rFonts w:ascii="Simplified Arabic" w:eastAsia="Times New Roman" w:hAnsi="Simplified Arabic" w:cs="Simplified Arabic"/>
          <w:color w:val="000000" w:themeColor="text1"/>
          <w:sz w:val="28"/>
          <w:szCs w:val="28"/>
          <w:rtl/>
        </w:rPr>
        <w:t>). وكان فريق من شعبة ما بعد النزاعات في (</w:t>
      </w:r>
      <w:proofErr w:type="spellStart"/>
      <w:r w:rsidRPr="003037AB">
        <w:rPr>
          <w:rFonts w:ascii="Simplified Arabic" w:eastAsia="Times New Roman" w:hAnsi="Simplified Arabic" w:cs="Simplified Arabic"/>
          <w:color w:val="000000" w:themeColor="text1"/>
          <w:sz w:val="28"/>
          <w:szCs w:val="28"/>
          <w:rtl/>
        </w:rPr>
        <w:t>يونيب</w:t>
      </w:r>
      <w:proofErr w:type="spellEnd"/>
      <w:r w:rsidRPr="003037AB">
        <w:rPr>
          <w:rFonts w:ascii="Simplified Arabic" w:eastAsia="Times New Roman" w:hAnsi="Simplified Arabic" w:cs="Simplified Arabic"/>
          <w:color w:val="000000" w:themeColor="text1"/>
          <w:sz w:val="28"/>
          <w:szCs w:val="28"/>
          <w:rtl/>
        </w:rPr>
        <w:t xml:space="preserve">) أجرى مسحًا ميدانيًا ركز على التلوث الناتج من إشعال النيران في آبار النفط، وإحراق المعامل، إضافة إلى تسرب المركبات العضوية الثابتة المستخدمة، كعوازل </w:t>
      </w:r>
      <w:r w:rsidRPr="003037AB">
        <w:rPr>
          <w:rFonts w:ascii="Simplified Arabic" w:eastAsia="Times New Roman" w:hAnsi="Simplified Arabic" w:cs="Simplified Arabic"/>
          <w:color w:val="000000" w:themeColor="text1"/>
          <w:sz w:val="28"/>
          <w:szCs w:val="28"/>
          <w:rtl/>
        </w:rPr>
        <w:lastRenderedPageBreak/>
        <w:t>ومواد تبريد في منشآت الطاقة الكهربائية. كما تعرض التقرير للتحديات البيئية التي تفرضها كميات الأنقاض والنفايات الهائلة، ومن ضمنها الأسبستوس الذي لوحظ في أكثر من موقع.</w:t>
      </w:r>
      <w:r w:rsidRPr="003037AB">
        <w:rPr>
          <w:rFonts w:ascii="Simplified Arabic" w:eastAsia="Times New Roman" w:hAnsi="Simplified Arabic" w:cs="Simplified Arabic"/>
          <w:color w:val="000000" w:themeColor="text1"/>
          <w:sz w:val="28"/>
          <w:szCs w:val="28"/>
          <w:vertAlign w:val="superscript"/>
          <w:rtl/>
        </w:rPr>
        <w:t>(</w:t>
      </w:r>
      <w:r w:rsidRPr="003037AB">
        <w:rPr>
          <w:rStyle w:val="a7"/>
          <w:rFonts w:ascii="Simplified Arabic" w:hAnsi="Simplified Arabic" w:cs="Simplified Arabic"/>
          <w:color w:val="000000" w:themeColor="text1"/>
          <w:sz w:val="28"/>
          <w:szCs w:val="28"/>
          <w:rtl/>
        </w:rPr>
        <w:footnoteReference w:id="24"/>
      </w:r>
      <w:r w:rsidRPr="003037AB">
        <w:rPr>
          <w:rFonts w:ascii="Simplified Arabic" w:eastAsia="Times New Roman" w:hAnsi="Simplified Arabic" w:cs="Simplified Arabic"/>
          <w:color w:val="000000" w:themeColor="text1"/>
          <w:sz w:val="28"/>
          <w:szCs w:val="28"/>
          <w:vertAlign w:val="superscript"/>
          <w:rtl/>
        </w:rPr>
        <w:t>)</w:t>
      </w:r>
    </w:p>
    <w:p w14:paraId="172F6FC9" w14:textId="77777777" w:rsidR="00A6221A" w:rsidRDefault="00A6221A" w:rsidP="00A6221A">
      <w:pPr>
        <w:shd w:val="clear" w:color="auto" w:fill="FFFFFF"/>
        <w:bidi/>
        <w:spacing w:after="150" w:line="276" w:lineRule="auto"/>
        <w:jc w:val="both"/>
        <w:outlineLvl w:val="5"/>
        <w:rPr>
          <w:rFonts w:ascii="Simplified Arabic" w:hAnsi="Simplified Arabic" w:cs="Simplified Arabic"/>
          <w:color w:val="000000" w:themeColor="text1"/>
          <w:sz w:val="28"/>
          <w:szCs w:val="28"/>
          <w:rtl/>
        </w:rPr>
      </w:pPr>
      <w:r>
        <w:rPr>
          <w:rFonts w:ascii="Simplified Arabic" w:eastAsia="Times New Roman" w:hAnsi="Simplified Arabic" w:cs="Simplified Arabic" w:hint="cs"/>
          <w:color w:val="000000" w:themeColor="text1"/>
          <w:sz w:val="28"/>
          <w:szCs w:val="28"/>
          <w:rtl/>
        </w:rPr>
        <w:t>و</w:t>
      </w:r>
      <w:r w:rsidRPr="003037AB">
        <w:rPr>
          <w:rFonts w:ascii="Simplified Arabic" w:hAnsi="Simplified Arabic" w:cs="Simplified Arabic"/>
          <w:color w:val="000000" w:themeColor="text1"/>
          <w:sz w:val="28"/>
          <w:szCs w:val="28"/>
          <w:rtl/>
        </w:rPr>
        <w:t xml:space="preserve">يهدف القانون الدولي الإنساني إلى حماية السكان المدنيين خلال النزاعات المسلحة، وضمان بقائهم على قيد الحياة. ومن ثم، يسعى إلى حماية البيئة الطبيعية التي من دونها تكون الحياة البشرية مستحيلة. وقد اعتمد المجتمع الدولي عام 1977 اتفاقية، بشأن حظر استخدام تقنيات التغيير في البيئة لأغراض عسكرية أو لأي أغراض عدائية أخرى. وغالبًا ما يشار إلى هذه الاتفاقية بمعاهدة (التغيير البيئي). وتشمل التقنيات المنصوص عليها في الاتفاقية كل أسلوب يُستخدَم لإحداث تغيير “عن طريق التحكم عن قصد بالعمليات الطبيعية أو </w:t>
      </w:r>
      <w:proofErr w:type="spellStart"/>
      <w:r w:rsidRPr="003037AB">
        <w:rPr>
          <w:rFonts w:ascii="Simplified Arabic" w:hAnsi="Simplified Arabic" w:cs="Simplified Arabic"/>
          <w:color w:val="000000" w:themeColor="text1"/>
          <w:sz w:val="28"/>
          <w:szCs w:val="28"/>
          <w:rtl/>
        </w:rPr>
        <w:t>ديناميات</w:t>
      </w:r>
      <w:proofErr w:type="spellEnd"/>
      <w:r w:rsidRPr="003037AB">
        <w:rPr>
          <w:rFonts w:ascii="Simplified Arabic" w:hAnsi="Simplified Arabic" w:cs="Simplified Arabic"/>
          <w:color w:val="000000" w:themeColor="text1"/>
          <w:sz w:val="28"/>
          <w:szCs w:val="28"/>
          <w:rtl/>
        </w:rPr>
        <w:t xml:space="preserve"> الأرض أو تركيبها أو بنيتها</w:t>
      </w:r>
      <w:r>
        <w:rPr>
          <w:rFonts w:ascii="Simplified Arabic" w:hAnsi="Simplified Arabic" w:cs="Simplified Arabic" w:hint="cs"/>
          <w:color w:val="000000" w:themeColor="text1"/>
          <w:sz w:val="28"/>
          <w:szCs w:val="28"/>
          <w:rtl/>
        </w:rPr>
        <w:t>.</w:t>
      </w:r>
    </w:p>
    <w:p w14:paraId="11E02906" w14:textId="77777777" w:rsidR="00A6221A" w:rsidRPr="003037AB" w:rsidRDefault="00A6221A" w:rsidP="00A6221A">
      <w:pPr>
        <w:pStyle w:val="6"/>
        <w:shd w:val="clear" w:color="auto" w:fill="FFFFFF"/>
        <w:bidi/>
        <w:spacing w:before="0" w:after="150" w:line="276" w:lineRule="auto"/>
        <w:jc w:val="both"/>
        <w:rPr>
          <w:rFonts w:ascii="Simplified Arabic" w:hAnsi="Simplified Arabic" w:cs="Simplified Arabic"/>
          <w:b/>
          <w:bCs/>
          <w:color w:val="000000" w:themeColor="text1"/>
          <w:sz w:val="28"/>
          <w:szCs w:val="28"/>
        </w:rPr>
      </w:pPr>
      <w:r w:rsidRPr="003037AB">
        <w:rPr>
          <w:rFonts w:ascii="Simplified Arabic" w:hAnsi="Simplified Arabic" w:cs="Simplified Arabic"/>
          <w:color w:val="000000" w:themeColor="text1"/>
          <w:sz w:val="28"/>
          <w:szCs w:val="28"/>
          <w:rtl/>
        </w:rPr>
        <w:lastRenderedPageBreak/>
        <w:t xml:space="preserve"> كما أعلنت الجمعية العامة، بموجب قراراها </w:t>
      </w:r>
      <w:r w:rsidRPr="003037AB">
        <w:rPr>
          <w:rFonts w:ascii="Simplified Arabic" w:hAnsi="Simplified Arabic" w:cs="Simplified Arabic"/>
          <w:color w:val="000000" w:themeColor="text1"/>
          <w:sz w:val="28"/>
          <w:szCs w:val="28"/>
        </w:rPr>
        <w:t>A/RES/56/4</w:t>
      </w:r>
      <w:r w:rsidRPr="003037AB">
        <w:rPr>
          <w:rFonts w:ascii="Simplified Arabic" w:hAnsi="Simplified Arabic" w:cs="Simplified Arabic"/>
          <w:color w:val="000000" w:themeColor="text1"/>
          <w:sz w:val="28"/>
          <w:szCs w:val="28"/>
          <w:rtl/>
        </w:rPr>
        <w:t xml:space="preserve"> المؤرخ 5 تشرين الثاني/ نوفمبر 2001، يوم 6 تشرين الثاني من كل عام، بوصفه اليوم الدولي لمنع استخدام البيئة في الحروب والصراعات العسكرية.</w:t>
      </w:r>
    </w:p>
    <w:p w14:paraId="5F927BBB" w14:textId="77777777" w:rsidR="00A6221A" w:rsidRPr="003037AB" w:rsidRDefault="00A6221A" w:rsidP="00A6221A">
      <w:pPr>
        <w:pStyle w:val="6"/>
        <w:shd w:val="clear" w:color="auto" w:fill="FFFFFF"/>
        <w:bidi/>
        <w:spacing w:before="0" w:after="150" w:line="276" w:lineRule="auto"/>
        <w:jc w:val="both"/>
        <w:rPr>
          <w:rFonts w:ascii="Simplified Arabic" w:hAnsi="Simplified Arabic" w:cs="Simplified Arabic"/>
          <w:b/>
          <w:bCs/>
          <w:color w:val="000000" w:themeColor="text1"/>
          <w:sz w:val="28"/>
          <w:szCs w:val="28"/>
          <w:rtl/>
        </w:rPr>
      </w:pPr>
      <w:r w:rsidRPr="003037AB">
        <w:rPr>
          <w:rFonts w:ascii="Simplified Arabic" w:hAnsi="Simplified Arabic" w:cs="Simplified Arabic"/>
          <w:color w:val="000000" w:themeColor="text1"/>
          <w:sz w:val="28"/>
          <w:szCs w:val="28"/>
          <w:rtl/>
        </w:rPr>
        <w:t>ولك</w:t>
      </w:r>
      <w:r>
        <w:rPr>
          <w:rFonts w:ascii="Simplified Arabic" w:hAnsi="Simplified Arabic" w:cs="Simplified Arabic" w:hint="cs"/>
          <w:color w:val="000000" w:themeColor="text1"/>
          <w:sz w:val="28"/>
          <w:szCs w:val="28"/>
          <w:rtl/>
        </w:rPr>
        <w:t>ن</w:t>
      </w:r>
      <w:r w:rsidRPr="003037AB">
        <w:rPr>
          <w:rFonts w:ascii="Simplified Arabic" w:hAnsi="Simplified Arabic" w:cs="Simplified Arabic"/>
          <w:color w:val="000000" w:themeColor="text1"/>
          <w:sz w:val="28"/>
          <w:szCs w:val="28"/>
          <w:rtl/>
        </w:rPr>
        <w:t xml:space="preserve"> لم تهتم الأمم المتحدة للبيئة في سوريا، ولم تحاول القيام بأي عمل لحمايتها وحماية المدنيين ومستقبل الأجيال القادمة، على الرغم من أن تدمير البيئة وتلوثها لا يؤثر في سوريا فحسب، بل في كافة المنطقة والعالم.</w:t>
      </w:r>
    </w:p>
    <w:p w14:paraId="11A1A9C0" w14:textId="77777777" w:rsidR="00A6221A" w:rsidRPr="003037AB" w:rsidRDefault="00A6221A" w:rsidP="00A6221A">
      <w:pPr>
        <w:pStyle w:val="6"/>
        <w:shd w:val="clear" w:color="auto" w:fill="FFFFFF"/>
        <w:bidi/>
        <w:spacing w:before="0" w:after="150" w:line="276" w:lineRule="auto"/>
        <w:jc w:val="both"/>
        <w:rPr>
          <w:rFonts w:ascii="Simplified Arabic" w:hAnsi="Simplified Arabic" w:cs="Simplified Arabic"/>
          <w:b/>
          <w:bCs/>
          <w:color w:val="000000" w:themeColor="text1"/>
          <w:sz w:val="28"/>
          <w:szCs w:val="28"/>
        </w:rPr>
      </w:pPr>
      <w:r w:rsidRPr="003037AB">
        <w:rPr>
          <w:rFonts w:ascii="Simplified Arabic" w:hAnsi="Simplified Arabic" w:cs="Simplified Arabic"/>
          <w:color w:val="000000" w:themeColor="text1"/>
          <w:sz w:val="28"/>
          <w:szCs w:val="28"/>
          <w:rtl/>
        </w:rPr>
        <w:t>يمكن إدماج موضوع التنمية والبيئة في المناهج التربوية؛ لتمكين الطلاب من المشاركة الفاعلة في تخطيط عملية التنمية المستدامة وإدارتها، من خلال إكسابهم المعارف والقيم والاتجاهات والمهارات اللازمة.</w:t>
      </w:r>
    </w:p>
    <w:p w14:paraId="01F9E50C" w14:textId="52F00AAB" w:rsidR="00A6221A" w:rsidRPr="003037AB" w:rsidRDefault="006947A7" w:rsidP="00A6221A">
      <w:pPr>
        <w:pStyle w:val="6"/>
        <w:shd w:val="clear" w:color="auto" w:fill="FFFFFF"/>
        <w:bidi/>
        <w:spacing w:before="0" w:after="150" w:line="276" w:lineRule="auto"/>
        <w:jc w:val="both"/>
        <w:rPr>
          <w:rFonts w:ascii="Simplified Arabic" w:hAnsi="Simplified Arabic" w:cs="Simplified Arabic"/>
          <w:b/>
          <w:bCs/>
          <w:color w:val="000000" w:themeColor="text1"/>
          <w:sz w:val="28"/>
          <w:szCs w:val="28"/>
          <w:rtl/>
        </w:rPr>
      </w:pPr>
      <w:r w:rsidRPr="006947A7">
        <w:rPr>
          <w:rFonts w:ascii="Simplified Arabic" w:hAnsi="Simplified Arabic" w:cs="Simplified Arabic"/>
          <w:color w:val="000000" w:themeColor="text1"/>
          <w:sz w:val="28"/>
          <w:szCs w:val="28"/>
          <w:rtl/>
        </w:rPr>
        <w:t>كما يجب أن يستمر التعليم من أجل التنمية المستدامة والحقوق في تسليط الضوء على أهمية معالجة قضايا الموارد الطبيعية (المياه والطاقة والزراعة والتنوع البيولوجي</w:t>
      </w:r>
      <w:r>
        <w:rPr>
          <w:rFonts w:ascii="Simplified Arabic" w:hAnsi="Simplified Arabic" w:cs="Simplified Arabic" w:hint="cs"/>
          <w:color w:val="000000" w:themeColor="text1"/>
          <w:sz w:val="28"/>
          <w:szCs w:val="28"/>
          <w:rtl/>
        </w:rPr>
        <w:t>)، و</w:t>
      </w:r>
      <w:r w:rsidRPr="006947A7">
        <w:rPr>
          <w:rFonts w:ascii="Simplified Arabic" w:hAnsi="Simplified Arabic" w:cs="Simplified Arabic"/>
          <w:color w:val="000000" w:themeColor="text1"/>
          <w:sz w:val="28"/>
          <w:szCs w:val="28"/>
          <w:rtl/>
        </w:rPr>
        <w:t>إن الاعتراف بالصلة بين حماية البيئة والموارد الطبيعية ومصير الفقراء يعني أن هذه القضية ينبغي أن تكون ذات أولوية في الجهود الوطنية والدولية لمعالجة قضية الحد من الفقر</w:t>
      </w:r>
      <w:r>
        <w:rPr>
          <w:rFonts w:ascii="Simplified Arabic" w:hAnsi="Simplified Arabic" w:cs="Simplified Arabic" w:hint="cs"/>
          <w:color w:val="000000" w:themeColor="text1"/>
          <w:sz w:val="28"/>
          <w:szCs w:val="28"/>
          <w:rtl/>
        </w:rPr>
        <w:t>،</w:t>
      </w:r>
      <w:r w:rsidRPr="006947A7">
        <w:rPr>
          <w:rFonts w:ascii="Simplified Arabic" w:hAnsi="Simplified Arabic" w:cs="Simplified Arabic"/>
          <w:color w:val="000000" w:themeColor="text1"/>
          <w:sz w:val="28"/>
          <w:szCs w:val="28"/>
          <w:rtl/>
        </w:rPr>
        <w:t xml:space="preserve"> الأمر الذي سيمكن المتعلمين من تبني أساليب جديدة فيما يتعلق بالحفاظ على الموارد الطبيعية الضرورية للتنمية البشرية بل لبقاء الإنسان.</w:t>
      </w:r>
      <w:r w:rsidR="00A6221A" w:rsidRPr="003037AB">
        <w:rPr>
          <w:rFonts w:ascii="Simplified Arabic" w:hAnsi="Simplified Arabic" w:cs="Simplified Arabic"/>
          <w:color w:val="000000" w:themeColor="text1"/>
          <w:sz w:val="28"/>
          <w:szCs w:val="28"/>
          <w:rtl/>
        </w:rPr>
        <w:t>.</w:t>
      </w:r>
    </w:p>
    <w:p w14:paraId="6AD4BCF9" w14:textId="77777777" w:rsidR="00A6221A" w:rsidRPr="0012357F" w:rsidRDefault="00A6221A" w:rsidP="00A6221A">
      <w:pPr>
        <w:pStyle w:val="6"/>
        <w:shd w:val="clear" w:color="auto" w:fill="FFFFFF"/>
        <w:bidi/>
        <w:spacing w:before="0" w:after="150" w:line="276" w:lineRule="auto"/>
        <w:jc w:val="both"/>
        <w:rPr>
          <w:rFonts w:ascii="Simplified Arabic" w:hAnsi="Simplified Arabic" w:cs="Simplified Arabic"/>
          <w:b/>
          <w:bCs/>
          <w:color w:val="000000" w:themeColor="text1"/>
          <w:sz w:val="28"/>
          <w:szCs w:val="28"/>
          <w:rtl/>
        </w:rPr>
      </w:pPr>
      <w:r>
        <w:rPr>
          <w:rFonts w:ascii="Simplified Arabic" w:hAnsi="Simplified Arabic" w:cs="Simplified Arabic" w:hint="cs"/>
          <w:color w:val="000000" w:themeColor="text1"/>
          <w:sz w:val="28"/>
          <w:szCs w:val="28"/>
          <w:rtl/>
        </w:rPr>
        <w:t>و</w:t>
      </w:r>
      <w:r w:rsidRPr="003037AB">
        <w:rPr>
          <w:rFonts w:ascii="Simplified Arabic" w:hAnsi="Simplified Arabic" w:cs="Simplified Arabic"/>
          <w:color w:val="000000" w:themeColor="text1"/>
          <w:sz w:val="28"/>
          <w:szCs w:val="28"/>
          <w:rtl/>
        </w:rPr>
        <w:t>بما أنّ سوري</w:t>
      </w:r>
      <w:r w:rsidRPr="003037AB">
        <w:rPr>
          <w:rFonts w:ascii="Simplified Arabic" w:hAnsi="Simplified Arabic" w:cs="Simplified Arabic" w:hint="cs"/>
          <w:color w:val="000000" w:themeColor="text1"/>
          <w:sz w:val="28"/>
          <w:szCs w:val="28"/>
          <w:rtl/>
        </w:rPr>
        <w:t>ا</w:t>
      </w:r>
      <w:r w:rsidRPr="003037AB">
        <w:rPr>
          <w:rFonts w:ascii="Simplified Arabic" w:hAnsi="Simplified Arabic" w:cs="Simplified Arabic"/>
          <w:color w:val="000000" w:themeColor="text1"/>
          <w:sz w:val="28"/>
          <w:szCs w:val="28"/>
          <w:rtl/>
        </w:rPr>
        <w:t xml:space="preserve"> ستتصارع مع العديد من الأولويات الإنسانية والاقتصادية – المجتمعية؛ فمن الضروري تحديد أكثر المخاطر الصحية البيئية إلحاحًا، وإن لم يتم التعامل مع المخاطر البيئية بشكل سريع وفعال؛ فإنها ستؤثر في الجيل القادم الذي سيضطر إلى التعامل مع الإرث السام للحرب، بل قد يؤدي ذلك إلى تجدّد العنف حول الوصول إلى الموارد الطبيعية الشحيحة.</w:t>
      </w:r>
      <w:r w:rsidRPr="003037AB">
        <w:rPr>
          <w:rFonts w:ascii="Simplified Arabic" w:hAnsi="Simplified Arabic" w:cs="Simplified Arabic"/>
          <w:color w:val="000000" w:themeColor="text1"/>
          <w:sz w:val="28"/>
          <w:szCs w:val="28"/>
          <w:vertAlign w:val="superscript"/>
          <w:rtl/>
        </w:rPr>
        <w:t>(</w:t>
      </w:r>
      <w:r w:rsidRPr="003037AB">
        <w:rPr>
          <w:rStyle w:val="a7"/>
          <w:rFonts w:ascii="Simplified Arabic" w:hAnsi="Simplified Arabic" w:cs="Simplified Arabic"/>
          <w:color w:val="000000" w:themeColor="text1"/>
          <w:sz w:val="28"/>
          <w:szCs w:val="28"/>
          <w:rtl/>
        </w:rPr>
        <w:footnoteReference w:id="25"/>
      </w:r>
      <w:r w:rsidRPr="003037AB">
        <w:rPr>
          <w:rFonts w:ascii="Simplified Arabic" w:hAnsi="Simplified Arabic" w:cs="Simplified Arabic"/>
          <w:color w:val="000000" w:themeColor="text1"/>
          <w:sz w:val="28"/>
          <w:szCs w:val="28"/>
          <w:vertAlign w:val="superscript"/>
          <w:rtl/>
        </w:rPr>
        <w:t>)</w:t>
      </w:r>
    </w:p>
    <w:p w14:paraId="7E627E76" w14:textId="77777777" w:rsidR="00A6221A" w:rsidRPr="003037AB" w:rsidRDefault="00A6221A" w:rsidP="00A6221A">
      <w:pPr>
        <w:bidi/>
        <w:spacing w:line="276" w:lineRule="auto"/>
        <w:jc w:val="both"/>
        <w:rPr>
          <w:rFonts w:ascii="Simplified Arabic" w:hAnsi="Simplified Arabic" w:cs="Simplified Arabic"/>
          <w:color w:val="000000" w:themeColor="text1"/>
          <w:sz w:val="28"/>
          <w:szCs w:val="28"/>
          <w:shd w:val="clear" w:color="auto" w:fill="FFFFFF"/>
          <w:rtl/>
        </w:rPr>
      </w:pPr>
      <w:r w:rsidRPr="003037AB">
        <w:rPr>
          <w:rFonts w:ascii="Simplified Arabic" w:hAnsi="Simplified Arabic" w:cs="Simplified Arabic"/>
          <w:color w:val="000000" w:themeColor="text1"/>
          <w:sz w:val="28"/>
          <w:szCs w:val="28"/>
          <w:rtl/>
        </w:rPr>
        <w:t xml:space="preserve">ومن معوقات التنمية </w:t>
      </w:r>
      <w:proofErr w:type="spellStart"/>
      <w:r w:rsidRPr="003037AB">
        <w:rPr>
          <w:rFonts w:ascii="Simplified Arabic" w:hAnsi="Simplified Arabic" w:cs="Simplified Arabic"/>
          <w:color w:val="000000" w:themeColor="text1"/>
          <w:sz w:val="28"/>
          <w:szCs w:val="28"/>
          <w:rtl/>
        </w:rPr>
        <w:t>المتدامة</w:t>
      </w:r>
      <w:proofErr w:type="spellEnd"/>
      <w:r w:rsidRPr="003037AB">
        <w:rPr>
          <w:rFonts w:ascii="Simplified Arabic" w:hAnsi="Simplified Arabic" w:cs="Simplified Arabic"/>
          <w:color w:val="000000" w:themeColor="text1"/>
          <w:sz w:val="28"/>
          <w:szCs w:val="28"/>
          <w:rtl/>
        </w:rPr>
        <w:t xml:space="preserve"> في سوريا هي ايضا </w:t>
      </w:r>
      <w:r w:rsidRPr="003037AB">
        <w:rPr>
          <w:rFonts w:ascii="Simplified Arabic" w:hAnsi="Simplified Arabic" w:cs="Simplified Arabic"/>
          <w:color w:val="000000" w:themeColor="text1"/>
          <w:sz w:val="28"/>
          <w:szCs w:val="28"/>
          <w:shd w:val="clear" w:color="auto" w:fill="FFFFFF"/>
          <w:rtl/>
        </w:rPr>
        <w:t xml:space="preserve">إن للأزمة السياسية عوامل خارجية، ولا سيما الأطراف التي قامت بالتمويل والتسليح والتحريض، وعوامل داخلية، تمثلت بمن جعلوا من أنفسهم أدوات لتلك الحرب مدفوعين بجملة من الأسباب، أولها التعصب والجهل، ثم الفقر والبطالة بالمرتبة الثانية، لتأتي بعدها قضايا </w:t>
      </w:r>
      <w:r w:rsidRPr="003037AB">
        <w:rPr>
          <w:rFonts w:ascii="Simplified Arabic" w:hAnsi="Simplified Arabic" w:cs="Simplified Arabic"/>
          <w:color w:val="000000" w:themeColor="text1"/>
          <w:sz w:val="28"/>
          <w:szCs w:val="28"/>
          <w:shd w:val="clear" w:color="auto" w:fill="FFFFFF"/>
          <w:rtl/>
        </w:rPr>
        <w:lastRenderedPageBreak/>
        <w:t xml:space="preserve">الانتماء والهوية الضائعة والشعور </w:t>
      </w:r>
      <w:proofErr w:type="spellStart"/>
      <w:r w:rsidRPr="003037AB">
        <w:rPr>
          <w:rFonts w:ascii="Simplified Arabic" w:hAnsi="Simplified Arabic" w:cs="Simplified Arabic"/>
          <w:color w:val="000000" w:themeColor="text1"/>
          <w:sz w:val="28"/>
          <w:szCs w:val="28"/>
          <w:shd w:val="clear" w:color="auto" w:fill="FFFFFF"/>
          <w:rtl/>
        </w:rPr>
        <w:t>بالخذلان</w:t>
      </w:r>
      <w:proofErr w:type="spellEnd"/>
      <w:r w:rsidRPr="003037AB">
        <w:rPr>
          <w:rFonts w:ascii="Simplified Arabic" w:hAnsi="Simplified Arabic" w:cs="Simplified Arabic"/>
          <w:color w:val="000000" w:themeColor="text1"/>
          <w:sz w:val="28"/>
          <w:szCs w:val="28"/>
          <w:shd w:val="clear" w:color="auto" w:fill="FFFFFF"/>
          <w:rtl/>
        </w:rPr>
        <w:t xml:space="preserve"> من الأحزاب القومية العلمانية التي تصدرت المشهد السياسي لعقود خلت، وهذه الأسباب بالتأكيد ناجمة عن فجوات وأخطاء استراتيجية كبيرة في المسيرة التنموية</w:t>
      </w:r>
      <w:r w:rsidRPr="003037AB">
        <w:rPr>
          <w:rFonts w:ascii="Simplified Arabic" w:hAnsi="Simplified Arabic" w:cs="Simplified Arabic"/>
          <w:color w:val="000000" w:themeColor="text1"/>
          <w:sz w:val="28"/>
          <w:szCs w:val="28"/>
          <w:shd w:val="clear" w:color="auto" w:fill="FFFFFF"/>
        </w:rPr>
        <w:t>.</w:t>
      </w:r>
    </w:p>
    <w:p w14:paraId="239A7C44" w14:textId="77777777" w:rsidR="00A6221A" w:rsidRPr="003037AB" w:rsidRDefault="00A6221A" w:rsidP="00A6221A">
      <w:pPr>
        <w:bidi/>
        <w:spacing w:line="276" w:lineRule="auto"/>
        <w:jc w:val="both"/>
        <w:rPr>
          <w:rFonts w:ascii="Simplified Arabic" w:hAnsi="Simplified Arabic" w:cs="Simplified Arabic"/>
          <w:color w:val="000000" w:themeColor="text1"/>
          <w:sz w:val="28"/>
          <w:szCs w:val="28"/>
          <w:shd w:val="clear" w:color="auto" w:fill="FFFFFF"/>
          <w:vertAlign w:val="superscript"/>
          <w:rtl/>
        </w:rPr>
      </w:pPr>
      <w:r w:rsidRPr="003037AB">
        <w:rPr>
          <w:rFonts w:ascii="Simplified Arabic" w:hAnsi="Simplified Arabic" w:cs="Simplified Arabic"/>
          <w:color w:val="000000" w:themeColor="text1"/>
          <w:sz w:val="28"/>
          <w:szCs w:val="28"/>
          <w:shd w:val="clear" w:color="auto" w:fill="FFFFFF"/>
          <w:rtl/>
        </w:rPr>
        <w:t xml:space="preserve">تم تحقيق الكثير من الانجازات خلال مسيرة التنمية، أولها، تقديم خدمات التعليم والصحة مجاناً للمواطنين، ثم المشاريع الكبرى في البنى التحتية ولا سيما في مجال الكهرباء والطرق وشبكات الصرف الصحي والمشاريع الزراعية ومشاريع الري من السدود وغيرها، والوصول للاكتفاء الذاتي في المجال الغذائي… ولكن لم يكن ذلك كافياً، لإرساء المجتمع المستقر والآمن! خصوصاً في ظل العديد من الإخفاقات الكبرى، فمثلاً، ضرب الجفاف المنطقة الشمالية الشرقية في أعوام 2005 وما بعدها، بينما اقتصرت استجابة الحكومة على معالجة غرامات وفوائد القروض الزراعية، والتي اعتراها الفساد والمحسوبيات، مما انعكس فقراً وهجرة على سكان تلك المناطق، أما المشكلة الأساسية في مجال التعليم وعلى رغم </w:t>
      </w:r>
      <w:proofErr w:type="spellStart"/>
      <w:r w:rsidRPr="003037AB">
        <w:rPr>
          <w:rFonts w:ascii="Simplified Arabic" w:hAnsi="Simplified Arabic" w:cs="Simplified Arabic"/>
          <w:color w:val="000000" w:themeColor="text1"/>
          <w:sz w:val="28"/>
          <w:szCs w:val="28"/>
          <w:shd w:val="clear" w:color="auto" w:fill="FFFFFF"/>
          <w:rtl/>
        </w:rPr>
        <w:t>مجانيته</w:t>
      </w:r>
      <w:proofErr w:type="spellEnd"/>
      <w:r w:rsidRPr="003037AB">
        <w:rPr>
          <w:rFonts w:ascii="Simplified Arabic" w:hAnsi="Simplified Arabic" w:cs="Simplified Arabic"/>
          <w:color w:val="000000" w:themeColor="text1"/>
          <w:sz w:val="28"/>
          <w:szCs w:val="28"/>
          <w:shd w:val="clear" w:color="auto" w:fill="FFFFFF"/>
          <w:rtl/>
        </w:rPr>
        <w:t>، فهي عدم تطوير الجامعات بما يتلاءم مع النمو السكاني، ولا الاهتمام بجودة التعليم. وتناسب مخرجاته مع متطلبات سوق العمل، كما شهد الريف مستويات عالية للتسرب من المدرسة، بحسب تقرير التنمية البشرية لعام 2004.</w:t>
      </w:r>
      <w:r w:rsidRPr="003037AB">
        <w:rPr>
          <w:rFonts w:ascii="Simplified Arabic" w:hAnsi="Simplified Arabic" w:cs="Simplified Arabic"/>
          <w:color w:val="000000" w:themeColor="text1"/>
          <w:sz w:val="28"/>
          <w:szCs w:val="28"/>
          <w:shd w:val="clear" w:color="auto" w:fill="FFFFFF"/>
          <w:vertAlign w:val="superscript"/>
          <w:rtl/>
        </w:rPr>
        <w:t>(</w:t>
      </w:r>
      <w:r w:rsidRPr="003037AB">
        <w:rPr>
          <w:rStyle w:val="a7"/>
          <w:rFonts w:ascii="Simplified Arabic" w:hAnsi="Simplified Arabic" w:cs="Simplified Arabic"/>
          <w:color w:val="000000" w:themeColor="text1"/>
          <w:sz w:val="28"/>
          <w:szCs w:val="28"/>
          <w:shd w:val="clear" w:color="auto" w:fill="FFFFFF"/>
          <w:rtl/>
        </w:rPr>
        <w:footnoteReference w:id="26"/>
      </w:r>
      <w:r w:rsidRPr="003037AB">
        <w:rPr>
          <w:rFonts w:ascii="Simplified Arabic" w:hAnsi="Simplified Arabic" w:cs="Simplified Arabic"/>
          <w:color w:val="000000" w:themeColor="text1"/>
          <w:sz w:val="28"/>
          <w:szCs w:val="28"/>
          <w:shd w:val="clear" w:color="auto" w:fill="FFFFFF"/>
          <w:vertAlign w:val="superscript"/>
          <w:rtl/>
        </w:rPr>
        <w:t>)</w:t>
      </w:r>
    </w:p>
    <w:p w14:paraId="789DF8DE" w14:textId="7934CC4D" w:rsidR="00A6221A" w:rsidRPr="003037AB" w:rsidRDefault="00A6221A" w:rsidP="00A6221A">
      <w:pPr>
        <w:shd w:val="clear" w:color="auto" w:fill="FFFFFF"/>
        <w:bidi/>
        <w:spacing w:before="100" w:beforeAutospacing="1" w:after="100" w:afterAutospacing="1" w:line="276" w:lineRule="auto"/>
        <w:jc w:val="both"/>
        <w:textAlignment w:val="baseline"/>
        <w:rPr>
          <w:rFonts w:ascii="Simplified Arabic" w:eastAsia="Times New Roman" w:hAnsi="Simplified Arabic" w:cs="Simplified Arabic"/>
          <w:color w:val="000000" w:themeColor="text1"/>
          <w:sz w:val="28"/>
          <w:szCs w:val="28"/>
        </w:rPr>
      </w:pPr>
      <w:r w:rsidRPr="007119CD">
        <w:rPr>
          <w:rFonts w:ascii="Simplified Arabic" w:eastAsia="Times New Roman" w:hAnsi="Simplified Arabic" w:cs="Simplified Arabic"/>
          <w:color w:val="000000" w:themeColor="text1"/>
          <w:sz w:val="28"/>
          <w:szCs w:val="28"/>
          <w:rtl/>
        </w:rPr>
        <w:t xml:space="preserve">ومن الاخطاء الرئيسية في واقع التنمية </w:t>
      </w:r>
      <w:proofErr w:type="spellStart"/>
      <w:r w:rsidRPr="007119CD">
        <w:rPr>
          <w:rFonts w:ascii="Simplified Arabic" w:eastAsia="Times New Roman" w:hAnsi="Simplified Arabic" w:cs="Simplified Arabic"/>
          <w:color w:val="000000" w:themeColor="text1"/>
          <w:sz w:val="28"/>
          <w:szCs w:val="28"/>
          <w:rtl/>
        </w:rPr>
        <w:t>المستدامه</w:t>
      </w:r>
      <w:proofErr w:type="spellEnd"/>
      <w:r w:rsidRPr="007119CD">
        <w:rPr>
          <w:rFonts w:ascii="Simplified Arabic" w:eastAsia="Times New Roman" w:hAnsi="Simplified Arabic" w:cs="Simplified Arabic"/>
          <w:color w:val="000000" w:themeColor="text1"/>
          <w:sz w:val="28"/>
          <w:szCs w:val="28"/>
          <w:rtl/>
        </w:rPr>
        <w:t xml:space="preserve"> في سوريا والتي مازالت اثارها مستمرة لحد الان هي</w:t>
      </w:r>
      <w:r w:rsidR="006947A7" w:rsidRPr="006947A7">
        <w:rPr>
          <w:rFonts w:ascii="Simplified Arabic" w:eastAsia="Times New Roman" w:hAnsi="Simplified Arabic" w:cs="Simplified Arabic" w:hint="cs"/>
          <w:color w:val="000000" w:themeColor="text1"/>
          <w:sz w:val="28"/>
          <w:szCs w:val="28"/>
          <w:vertAlign w:val="superscript"/>
          <w:rtl/>
        </w:rPr>
        <w:t>(</w:t>
      </w:r>
      <w:r w:rsidR="006947A7" w:rsidRPr="006947A7">
        <w:rPr>
          <w:rStyle w:val="a7"/>
          <w:rFonts w:ascii="Simplified Arabic" w:eastAsia="Times New Roman" w:hAnsi="Simplified Arabic" w:cs="Simplified Arabic"/>
          <w:color w:val="000000" w:themeColor="text1"/>
          <w:sz w:val="28"/>
          <w:szCs w:val="28"/>
        </w:rPr>
        <w:footnoteReference w:id="27"/>
      </w:r>
      <w:r w:rsidR="006947A7" w:rsidRPr="006947A7">
        <w:rPr>
          <w:rFonts w:ascii="Simplified Arabic" w:eastAsia="Times New Roman" w:hAnsi="Simplified Arabic" w:cs="Simplified Arabic" w:hint="cs"/>
          <w:color w:val="000000" w:themeColor="text1"/>
          <w:sz w:val="28"/>
          <w:szCs w:val="28"/>
          <w:vertAlign w:val="superscript"/>
          <w:rtl/>
        </w:rPr>
        <w:t>)</w:t>
      </w:r>
      <w:r w:rsidR="006947A7">
        <w:rPr>
          <w:rFonts w:ascii="Simplified Arabic" w:eastAsia="Times New Roman" w:hAnsi="Simplified Arabic" w:cs="Simplified Arabic" w:hint="cs"/>
          <w:color w:val="000000" w:themeColor="text1"/>
          <w:sz w:val="28"/>
          <w:szCs w:val="28"/>
          <w:rtl/>
        </w:rPr>
        <w:t>:</w:t>
      </w:r>
    </w:p>
    <w:p w14:paraId="3C4FFF0A" w14:textId="77777777" w:rsidR="006947A7" w:rsidRDefault="00A6221A" w:rsidP="006947A7">
      <w:pPr>
        <w:shd w:val="clear" w:color="auto" w:fill="FFFFFF"/>
        <w:bidi/>
        <w:spacing w:before="100" w:beforeAutospacing="1" w:after="100" w:afterAutospacing="1" w:line="276" w:lineRule="auto"/>
        <w:jc w:val="both"/>
        <w:textAlignment w:val="baseline"/>
        <w:rPr>
          <w:rFonts w:ascii="Simplified Arabic" w:eastAsia="Times New Roman" w:hAnsi="Simplified Arabic" w:cs="Simplified Arabic"/>
          <w:color w:val="000000" w:themeColor="text1"/>
          <w:sz w:val="28"/>
          <w:szCs w:val="28"/>
          <w:rtl/>
        </w:rPr>
      </w:pPr>
      <w:r w:rsidRPr="003037AB">
        <w:rPr>
          <w:rFonts w:ascii="Simplified Arabic" w:eastAsia="Times New Roman" w:hAnsi="Simplified Arabic" w:cs="Simplified Arabic"/>
          <w:color w:val="000000" w:themeColor="text1"/>
          <w:sz w:val="28"/>
          <w:szCs w:val="28"/>
          <w:rtl/>
        </w:rPr>
        <w:t>1</w:t>
      </w:r>
      <w:r w:rsidRPr="003037AB">
        <w:rPr>
          <w:rFonts w:ascii="Simplified Arabic" w:eastAsia="Times New Roman" w:hAnsi="Simplified Arabic" w:cs="Simplified Arabic"/>
          <w:color w:val="000000" w:themeColor="text1"/>
          <w:sz w:val="28"/>
          <w:szCs w:val="28"/>
        </w:rPr>
        <w:t xml:space="preserve"> </w:t>
      </w:r>
      <w:r w:rsidRPr="003037AB">
        <w:rPr>
          <w:rFonts w:ascii="Simplified Arabic" w:eastAsia="Times New Roman" w:hAnsi="Simplified Arabic" w:cs="Simplified Arabic"/>
          <w:color w:val="000000" w:themeColor="text1"/>
          <w:sz w:val="28"/>
          <w:szCs w:val="28"/>
          <w:rtl/>
        </w:rPr>
        <w:t xml:space="preserve">ـ </w:t>
      </w:r>
      <w:r w:rsidR="006947A7" w:rsidRPr="006947A7">
        <w:rPr>
          <w:rFonts w:ascii="Simplified Arabic" w:eastAsia="Times New Roman" w:hAnsi="Simplified Arabic" w:cs="Simplified Arabic"/>
          <w:color w:val="000000" w:themeColor="text1"/>
          <w:sz w:val="28"/>
          <w:szCs w:val="28"/>
          <w:rtl/>
        </w:rPr>
        <w:t>التوزيع غير المتوازن جغرافيا للمشاريع التنموية ، مما أدى إلى هجرة الريف إلى المدينة ، حيث تركزت الجامعات والمؤسسات الإنتاجية والخدمية ، مع ما توفره من فرص عمل وتعليم ، في حين أن واقع الوضع الاقتصادي لمعظم من الريف يقتصر على الأنشطة الزراعية البسيطة التي بالكاد تدعم سبل عيش أصحابها. يتم توطين الصناعات الزراعية حيث يتم إنتاجها ، بينما تعيش القرى الحدودية منذ فترة طويلة على التهريب.</w:t>
      </w:r>
    </w:p>
    <w:p w14:paraId="34621275" w14:textId="1B1629D8" w:rsidR="00A6221A" w:rsidRPr="003037AB" w:rsidRDefault="00A6221A" w:rsidP="006947A7">
      <w:pPr>
        <w:shd w:val="clear" w:color="auto" w:fill="FFFFFF"/>
        <w:bidi/>
        <w:spacing w:before="100" w:beforeAutospacing="1" w:after="100" w:afterAutospacing="1" w:line="276" w:lineRule="auto"/>
        <w:jc w:val="both"/>
        <w:textAlignment w:val="baseline"/>
        <w:rPr>
          <w:rFonts w:ascii="Simplified Arabic" w:eastAsia="Times New Roman" w:hAnsi="Simplified Arabic" w:cs="Simplified Arabic"/>
          <w:color w:val="000000" w:themeColor="text1"/>
          <w:sz w:val="28"/>
          <w:szCs w:val="28"/>
        </w:rPr>
      </w:pPr>
      <w:r w:rsidRPr="003037AB">
        <w:rPr>
          <w:rFonts w:ascii="Simplified Arabic" w:eastAsia="Times New Roman" w:hAnsi="Simplified Arabic" w:cs="Simplified Arabic"/>
          <w:color w:val="000000" w:themeColor="text1"/>
          <w:sz w:val="28"/>
          <w:szCs w:val="28"/>
          <w:rtl/>
        </w:rPr>
        <w:t>2</w:t>
      </w:r>
      <w:r w:rsidRPr="003037AB">
        <w:rPr>
          <w:rFonts w:ascii="Simplified Arabic" w:eastAsia="Times New Roman" w:hAnsi="Simplified Arabic" w:cs="Simplified Arabic"/>
          <w:color w:val="000000" w:themeColor="text1"/>
          <w:sz w:val="28"/>
          <w:szCs w:val="28"/>
        </w:rPr>
        <w:t xml:space="preserve"> </w:t>
      </w:r>
      <w:r w:rsidRPr="003037AB">
        <w:rPr>
          <w:rFonts w:ascii="Simplified Arabic" w:eastAsia="Times New Roman" w:hAnsi="Simplified Arabic" w:cs="Simplified Arabic"/>
          <w:color w:val="000000" w:themeColor="text1"/>
          <w:sz w:val="28"/>
          <w:szCs w:val="28"/>
          <w:rtl/>
        </w:rPr>
        <w:t xml:space="preserve">ـ مناطق العشوائيات: الحكومات المتعاقبة، غضت النظر عن بناء العشوائيات وجيوش الفاسدين هنا وهناك، ممن ساهموا بتشييد المنازل غير النظامية، التي تفتقد أسس الحفاظ على البيئة وأبسط معايير السلامة والخدمات، الأمر الذي لا يليق بكرامة الإنسان، وأقل الناس على شرائها تلبية لحاجتهم للسكن بأسعار مقبولة، خصوصاً أنّ استجابة السياسات الحكومية للنمو السكاني كانت دون المستوى المطلوب، ولم </w:t>
      </w:r>
      <w:r w:rsidRPr="003037AB">
        <w:rPr>
          <w:rFonts w:ascii="Simplified Arabic" w:eastAsia="Times New Roman" w:hAnsi="Simplified Arabic" w:cs="Simplified Arabic"/>
          <w:color w:val="000000" w:themeColor="text1"/>
          <w:sz w:val="28"/>
          <w:szCs w:val="28"/>
          <w:rtl/>
        </w:rPr>
        <w:lastRenderedPageBreak/>
        <w:t>تقم بتطوير المناطق السكنية اللائقة، بل ساهمت بتفاقم العشوائيات من خلال حبس المخططات التنظيمية للمناطق في المكاتب والأدراج، الأمر الذي جعل اللجوء إلى المناطق العشوائية شراً لا بد منه</w:t>
      </w:r>
      <w:r w:rsidRPr="003037AB">
        <w:rPr>
          <w:rFonts w:ascii="Simplified Arabic" w:eastAsia="Times New Roman" w:hAnsi="Simplified Arabic" w:cs="Simplified Arabic"/>
          <w:color w:val="000000" w:themeColor="text1"/>
          <w:sz w:val="28"/>
          <w:szCs w:val="28"/>
        </w:rPr>
        <w:t>.</w:t>
      </w:r>
    </w:p>
    <w:p w14:paraId="316AF3C3" w14:textId="77777777" w:rsidR="00A6221A" w:rsidRPr="003037AB" w:rsidRDefault="00A6221A" w:rsidP="00A6221A">
      <w:pPr>
        <w:shd w:val="clear" w:color="auto" w:fill="FFFFFF"/>
        <w:bidi/>
        <w:spacing w:before="100" w:beforeAutospacing="1" w:after="100" w:afterAutospacing="1" w:line="276" w:lineRule="auto"/>
        <w:jc w:val="both"/>
        <w:textAlignment w:val="baseline"/>
        <w:rPr>
          <w:rFonts w:ascii="Simplified Arabic" w:eastAsia="Times New Roman" w:hAnsi="Simplified Arabic" w:cs="Simplified Arabic"/>
          <w:color w:val="000000" w:themeColor="text1"/>
          <w:sz w:val="28"/>
          <w:szCs w:val="28"/>
        </w:rPr>
      </w:pPr>
      <w:r w:rsidRPr="003037AB">
        <w:rPr>
          <w:rFonts w:ascii="Simplified Arabic" w:eastAsia="Times New Roman" w:hAnsi="Simplified Arabic" w:cs="Simplified Arabic"/>
          <w:color w:val="000000" w:themeColor="text1"/>
          <w:sz w:val="28"/>
          <w:szCs w:val="28"/>
          <w:rtl/>
        </w:rPr>
        <w:t>3</w:t>
      </w:r>
      <w:r w:rsidRPr="003037AB">
        <w:rPr>
          <w:rFonts w:ascii="Simplified Arabic" w:eastAsia="Times New Roman" w:hAnsi="Simplified Arabic" w:cs="Simplified Arabic"/>
          <w:color w:val="000000" w:themeColor="text1"/>
          <w:sz w:val="28"/>
          <w:szCs w:val="28"/>
        </w:rPr>
        <w:t xml:space="preserve"> </w:t>
      </w:r>
      <w:r w:rsidRPr="003037AB">
        <w:rPr>
          <w:rFonts w:ascii="Simplified Arabic" w:eastAsia="Times New Roman" w:hAnsi="Simplified Arabic" w:cs="Simplified Arabic"/>
          <w:color w:val="000000" w:themeColor="text1"/>
          <w:sz w:val="28"/>
          <w:szCs w:val="28"/>
          <w:rtl/>
        </w:rPr>
        <w:t>ـ اقتصاد الظل: يسمّى أيضاً القطاع غير المنظم، وهو مجموع المؤسسات الإنتاجية والخدمية وغيرها مما يعمل بعيداً عن القوانين والأنظمة ويشكل حوالي 40 في المئة من الاقتصاد الوطني بحسب تقديرات المنظمات الدولية، والسبب الرئيسي لنشوئه، صعوبة الالتزام بالقوانين وتعقيداتها والتكاليف التي تثقل كاهل من يسعى للتراخيص النظامية، ولعل المساهمة في غياب معايير الجودة والسلامة المطلوبة للمنتجات، والتجاوز على حقوق العمال والمستهلك تعتبر من أهم مساوئ هذا القطاع، إضافة إلى أن مؤسساته تبقى خارج النظام الضريبي، ومنتجاته لا تصل لمستوى المنافسة على المستوى المحلي أو الدولي، ومع ذلك ترك هذا القطاع لينمو ويكبر تحت أنظار السلطات المختلفة</w:t>
      </w:r>
      <w:r w:rsidRPr="003037AB">
        <w:rPr>
          <w:rFonts w:ascii="Simplified Arabic" w:eastAsia="Times New Roman" w:hAnsi="Simplified Arabic" w:cs="Simplified Arabic"/>
          <w:color w:val="000000" w:themeColor="text1"/>
          <w:sz w:val="28"/>
          <w:szCs w:val="28"/>
        </w:rPr>
        <w:t>.</w:t>
      </w:r>
    </w:p>
    <w:p w14:paraId="6F1650D6" w14:textId="77777777" w:rsidR="00A6221A" w:rsidRPr="003037AB" w:rsidRDefault="00A6221A" w:rsidP="00A6221A">
      <w:pPr>
        <w:shd w:val="clear" w:color="auto" w:fill="FFFFFF"/>
        <w:bidi/>
        <w:spacing w:before="100" w:beforeAutospacing="1" w:after="100" w:afterAutospacing="1" w:line="276" w:lineRule="auto"/>
        <w:jc w:val="both"/>
        <w:textAlignment w:val="baseline"/>
        <w:rPr>
          <w:rFonts w:ascii="Simplified Arabic" w:eastAsia="Times New Roman" w:hAnsi="Simplified Arabic" w:cs="Simplified Arabic"/>
          <w:color w:val="000000" w:themeColor="text1"/>
          <w:sz w:val="28"/>
          <w:szCs w:val="28"/>
        </w:rPr>
      </w:pPr>
      <w:r w:rsidRPr="003037AB">
        <w:rPr>
          <w:rFonts w:ascii="Simplified Arabic" w:eastAsia="Times New Roman" w:hAnsi="Simplified Arabic" w:cs="Simplified Arabic"/>
          <w:color w:val="000000" w:themeColor="text1"/>
          <w:sz w:val="28"/>
          <w:szCs w:val="28"/>
          <w:rtl/>
        </w:rPr>
        <w:t>4</w:t>
      </w:r>
      <w:r w:rsidRPr="003037AB">
        <w:rPr>
          <w:rFonts w:ascii="Simplified Arabic" w:eastAsia="Times New Roman" w:hAnsi="Simplified Arabic" w:cs="Simplified Arabic"/>
          <w:color w:val="000000" w:themeColor="text1"/>
          <w:sz w:val="28"/>
          <w:szCs w:val="28"/>
        </w:rPr>
        <w:t xml:space="preserve"> </w:t>
      </w:r>
      <w:r w:rsidRPr="003037AB">
        <w:rPr>
          <w:rFonts w:ascii="Simplified Arabic" w:eastAsia="Times New Roman" w:hAnsi="Simplified Arabic" w:cs="Simplified Arabic"/>
          <w:color w:val="000000" w:themeColor="text1"/>
          <w:sz w:val="28"/>
          <w:szCs w:val="28"/>
          <w:rtl/>
        </w:rPr>
        <w:t xml:space="preserve">ـ المزايا التنافسية: لم يجر التركيز على نقاط القوة التي تتمتع بها سوريا، لعل أولها، الموقع الجغرافي، الذي لم يتم استثماره اقتصادياً من خلال الترانزيت، خصوصاً أنّ المرافئ والطرق البرية لم ترتق للمعايير الدولية، وكان بالإمكان أن تكون المرافئ السوريا هي المنافذ الأساسية على المتوسط لكل من العراق وإيران والأردن، إلا أن المشاكل الجمة جعلت الكثير من التجار </w:t>
      </w:r>
      <w:proofErr w:type="spellStart"/>
      <w:r w:rsidRPr="003037AB">
        <w:rPr>
          <w:rFonts w:ascii="Simplified Arabic" w:eastAsia="Times New Roman" w:hAnsi="Simplified Arabic" w:cs="Simplified Arabic"/>
          <w:color w:val="000000" w:themeColor="text1"/>
          <w:sz w:val="28"/>
          <w:szCs w:val="28"/>
          <w:rtl/>
        </w:rPr>
        <w:t>يلجأون</w:t>
      </w:r>
      <w:proofErr w:type="spellEnd"/>
      <w:r w:rsidRPr="003037AB">
        <w:rPr>
          <w:rFonts w:ascii="Simplified Arabic" w:eastAsia="Times New Roman" w:hAnsi="Simplified Arabic" w:cs="Simplified Arabic"/>
          <w:color w:val="000000" w:themeColor="text1"/>
          <w:sz w:val="28"/>
          <w:szCs w:val="28"/>
          <w:rtl/>
        </w:rPr>
        <w:t xml:space="preserve"> إلى مرافئ أخرى، نقطة قوة أخرى، هي السياحة في سوريا حيث يمكن تعظيم مردودها على المستوى الفردي والوطني لو تم استغلالها بالشكل الأمثل، وفي مجال المحاصيل الزراعية، تحتل سوريا المرتبة الرابعة عالمياً بإنتاج الزيتون، ومع ذلك بقيت معاصر الزيتون لا تلبي الشروط العالمية للزيت، فكانت تعاد تصفيته وتعبئته في إيطاليا ولبنان، مما يحرم الاقتصاد السوري من القيمة المضافة لهذا المنتج الوطني الاستراتيجي</w:t>
      </w:r>
      <w:r w:rsidRPr="003037AB">
        <w:rPr>
          <w:rFonts w:ascii="Simplified Arabic" w:eastAsia="Times New Roman" w:hAnsi="Simplified Arabic" w:cs="Simplified Arabic"/>
          <w:color w:val="000000" w:themeColor="text1"/>
          <w:sz w:val="28"/>
          <w:szCs w:val="28"/>
        </w:rPr>
        <w:t>.</w:t>
      </w:r>
    </w:p>
    <w:p w14:paraId="46280925" w14:textId="77777777" w:rsidR="00A6221A" w:rsidRPr="003037AB" w:rsidRDefault="00A6221A" w:rsidP="00A6221A">
      <w:pPr>
        <w:bidi/>
        <w:spacing w:before="100" w:beforeAutospacing="1" w:after="100" w:afterAutospacing="1" w:line="276" w:lineRule="auto"/>
        <w:jc w:val="both"/>
        <w:textAlignment w:val="baseline"/>
        <w:rPr>
          <w:rFonts w:ascii="Simplified Arabic" w:eastAsia="Times New Roman" w:hAnsi="Simplified Arabic" w:cs="Simplified Arabic"/>
          <w:color w:val="000000" w:themeColor="text1"/>
          <w:sz w:val="28"/>
          <w:szCs w:val="28"/>
          <w:rtl/>
        </w:rPr>
      </w:pPr>
      <w:r w:rsidRPr="003037AB">
        <w:rPr>
          <w:rFonts w:ascii="Simplified Arabic" w:eastAsia="Times New Roman" w:hAnsi="Simplified Arabic" w:cs="Simplified Arabic"/>
          <w:color w:val="000000" w:themeColor="text1"/>
          <w:sz w:val="28"/>
          <w:szCs w:val="28"/>
          <w:rtl/>
        </w:rPr>
        <w:t>أخيراً لا بد من القول، أن أفضل الطرق ليس بالضرورة أكثرها سهولة</w:t>
      </w:r>
      <w:r>
        <w:rPr>
          <w:rFonts w:ascii="Simplified Arabic" w:eastAsia="Times New Roman" w:hAnsi="Simplified Arabic" w:cs="Simplified Arabic" w:hint="cs"/>
          <w:color w:val="000000" w:themeColor="text1"/>
          <w:sz w:val="28"/>
          <w:szCs w:val="28"/>
          <w:rtl/>
        </w:rPr>
        <w:t>،</w:t>
      </w:r>
      <w:r w:rsidRPr="003037AB">
        <w:rPr>
          <w:rFonts w:ascii="Simplified Arabic" w:eastAsia="Times New Roman" w:hAnsi="Simplified Arabic" w:cs="Simplified Arabic"/>
          <w:color w:val="000000" w:themeColor="text1"/>
          <w:sz w:val="28"/>
          <w:szCs w:val="28"/>
          <w:rtl/>
        </w:rPr>
        <w:t xml:space="preserve"> والوصول إلى التنمية المستدامة وضمان مجتمع مستقر ينمو اقتصادياً ويرتقي معرفياً، يستلزم معالجة الأخطاء الكبرى والخروج من الحلقة المفرغة، لتحقيق التنمية الشاملة المتوازنة والمنشودة</w:t>
      </w:r>
      <w:r w:rsidRPr="003037AB">
        <w:rPr>
          <w:rFonts w:ascii="Simplified Arabic" w:eastAsia="Times New Roman" w:hAnsi="Simplified Arabic" w:cs="Simplified Arabic"/>
          <w:color w:val="000000" w:themeColor="text1"/>
          <w:sz w:val="28"/>
          <w:szCs w:val="28"/>
        </w:rPr>
        <w:t>.</w:t>
      </w:r>
    </w:p>
    <w:p w14:paraId="08F39D65" w14:textId="77777777" w:rsidR="00A6221A" w:rsidRDefault="00A6221A" w:rsidP="00A6221A"/>
    <w:p w14:paraId="0A954983" w14:textId="77777777" w:rsidR="00114BEE" w:rsidRPr="00A6221A" w:rsidRDefault="00114BEE" w:rsidP="00114BEE">
      <w:pPr>
        <w:bidi/>
        <w:spacing w:before="100" w:beforeAutospacing="1" w:after="100" w:afterAutospacing="1" w:line="276" w:lineRule="auto"/>
        <w:jc w:val="both"/>
        <w:textAlignment w:val="baseline"/>
        <w:rPr>
          <w:rFonts w:ascii="Simplified Arabic" w:eastAsia="Times New Roman" w:hAnsi="Simplified Arabic" w:cs="Simplified Arabic"/>
          <w:color w:val="000000" w:themeColor="text1"/>
          <w:sz w:val="28"/>
          <w:szCs w:val="28"/>
          <w:rtl/>
        </w:rPr>
      </w:pPr>
    </w:p>
    <w:p w14:paraId="0EB4DEF3" w14:textId="2CA43021" w:rsidR="003037AB" w:rsidRPr="003037AB" w:rsidRDefault="003037AB" w:rsidP="003037AB">
      <w:pPr>
        <w:bidi/>
        <w:spacing w:line="276" w:lineRule="auto"/>
        <w:rPr>
          <w:rFonts w:ascii="Simplified Arabic" w:hAnsi="Simplified Arabic" w:cs="Simplified Arabic"/>
          <w:b/>
          <w:bCs/>
          <w:color w:val="000000" w:themeColor="text1"/>
          <w:sz w:val="32"/>
          <w:szCs w:val="32"/>
          <w:rtl/>
        </w:rPr>
      </w:pPr>
      <w:bookmarkStart w:id="13" w:name="_Hlk130245606"/>
      <w:r w:rsidRPr="003037AB">
        <w:rPr>
          <w:rFonts w:ascii="Simplified Arabic" w:hAnsi="Simplified Arabic" w:cs="Simplified Arabic" w:hint="cs"/>
          <w:b/>
          <w:bCs/>
          <w:color w:val="000000" w:themeColor="text1"/>
          <w:sz w:val="32"/>
          <w:szCs w:val="32"/>
          <w:rtl/>
        </w:rPr>
        <w:lastRenderedPageBreak/>
        <w:t>رابعا: تحليل مؤشرات التنمية المستدامة في العراق وسوريا</w:t>
      </w:r>
    </w:p>
    <w:bookmarkEnd w:id="13"/>
    <w:p w14:paraId="4BD9C34E" w14:textId="1E17B080" w:rsidR="003037AB" w:rsidRDefault="003037AB" w:rsidP="003037AB">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hint="cs"/>
          <w:color w:val="000000" w:themeColor="text1"/>
          <w:sz w:val="28"/>
          <w:szCs w:val="28"/>
          <w:rtl/>
        </w:rPr>
        <w:t>تباينت مؤشرات التنمية المستدامة في سوريا منها ما</w:t>
      </w:r>
      <w:r w:rsidR="00196AF4">
        <w:rPr>
          <w:rFonts w:ascii="Simplified Arabic" w:hAnsi="Simplified Arabic" w:cs="Simplified Arabic" w:hint="cs"/>
          <w:color w:val="000000" w:themeColor="text1"/>
          <w:sz w:val="28"/>
          <w:szCs w:val="28"/>
          <w:rtl/>
        </w:rPr>
        <w:t xml:space="preserve"> </w:t>
      </w:r>
      <w:r w:rsidRPr="003037AB">
        <w:rPr>
          <w:rFonts w:ascii="Simplified Arabic" w:hAnsi="Simplified Arabic" w:cs="Simplified Arabic" w:hint="cs"/>
          <w:color w:val="000000" w:themeColor="text1"/>
          <w:sz w:val="28"/>
          <w:szCs w:val="28"/>
          <w:rtl/>
        </w:rPr>
        <w:t>تقدم نحو الافضل ومنها ما</w:t>
      </w:r>
      <w:r w:rsidR="00196AF4">
        <w:rPr>
          <w:rFonts w:ascii="Simplified Arabic" w:hAnsi="Simplified Arabic" w:cs="Simplified Arabic" w:hint="cs"/>
          <w:color w:val="000000" w:themeColor="text1"/>
          <w:sz w:val="28"/>
          <w:szCs w:val="28"/>
          <w:rtl/>
        </w:rPr>
        <w:t xml:space="preserve"> </w:t>
      </w:r>
      <w:r w:rsidRPr="003037AB">
        <w:rPr>
          <w:rFonts w:ascii="Simplified Arabic" w:hAnsi="Simplified Arabic" w:cs="Simplified Arabic" w:hint="cs"/>
          <w:color w:val="000000" w:themeColor="text1"/>
          <w:sz w:val="28"/>
          <w:szCs w:val="28"/>
          <w:rtl/>
        </w:rPr>
        <w:t xml:space="preserve">تراجع </w:t>
      </w:r>
      <w:proofErr w:type="spellStart"/>
      <w:r w:rsidRPr="003037AB">
        <w:rPr>
          <w:rFonts w:ascii="Simplified Arabic" w:hAnsi="Simplified Arabic" w:cs="Simplified Arabic" w:hint="cs"/>
          <w:color w:val="000000" w:themeColor="text1"/>
          <w:sz w:val="28"/>
          <w:szCs w:val="28"/>
          <w:rtl/>
        </w:rPr>
        <w:t>للاسوء</w:t>
      </w:r>
      <w:proofErr w:type="spellEnd"/>
      <w:r w:rsidRPr="003037AB">
        <w:rPr>
          <w:rFonts w:ascii="Simplified Arabic" w:hAnsi="Simplified Arabic" w:cs="Simplified Arabic" w:hint="cs"/>
          <w:color w:val="000000" w:themeColor="text1"/>
          <w:sz w:val="28"/>
          <w:szCs w:val="28"/>
          <w:rtl/>
        </w:rPr>
        <w:t xml:space="preserve"> خلال الفترة </w:t>
      </w:r>
      <w:r w:rsidR="00114BEE">
        <w:rPr>
          <w:rFonts w:ascii="Simplified Arabic" w:hAnsi="Simplified Arabic" w:cs="Simplified Arabic" w:hint="cs"/>
          <w:color w:val="000000" w:themeColor="text1"/>
          <w:sz w:val="28"/>
          <w:szCs w:val="28"/>
          <w:rtl/>
        </w:rPr>
        <w:t>(2010-2020)</w:t>
      </w:r>
      <w:r w:rsidRPr="003037AB">
        <w:rPr>
          <w:rFonts w:ascii="Simplified Arabic" w:hAnsi="Simplified Arabic" w:cs="Simplified Arabic" w:hint="cs"/>
          <w:color w:val="000000" w:themeColor="text1"/>
          <w:sz w:val="28"/>
          <w:szCs w:val="28"/>
          <w:rtl/>
        </w:rPr>
        <w:t xml:space="preserve"> وس</w:t>
      </w:r>
      <w:r w:rsidR="00196AF4">
        <w:rPr>
          <w:rFonts w:ascii="Simplified Arabic" w:hAnsi="Simplified Arabic" w:cs="Simplified Arabic" w:hint="cs"/>
          <w:color w:val="000000" w:themeColor="text1"/>
          <w:sz w:val="28"/>
          <w:szCs w:val="28"/>
          <w:rtl/>
        </w:rPr>
        <w:t xml:space="preserve">وف </w:t>
      </w:r>
      <w:r w:rsidR="00196AF4" w:rsidRPr="003037AB">
        <w:rPr>
          <w:rFonts w:ascii="Simplified Arabic" w:hAnsi="Simplified Arabic" w:cs="Simplified Arabic" w:hint="cs"/>
          <w:color w:val="000000" w:themeColor="text1"/>
          <w:sz w:val="28"/>
          <w:szCs w:val="28"/>
          <w:rtl/>
        </w:rPr>
        <w:t>نأخذ</w:t>
      </w:r>
      <w:r w:rsidRPr="003037AB">
        <w:rPr>
          <w:rFonts w:ascii="Simplified Arabic" w:hAnsi="Simplified Arabic" w:cs="Simplified Arabic" w:hint="cs"/>
          <w:color w:val="000000" w:themeColor="text1"/>
          <w:sz w:val="28"/>
          <w:szCs w:val="28"/>
          <w:rtl/>
        </w:rPr>
        <w:t xml:space="preserve"> على سبيل المثال دراسة نصيب الفرد من الناتج المحلي في كل من العراق وسوريا  وكذلك نسبة الصادرات الى الواردات ومعدل النمو الاقتصادي خلال فترة الدراسة</w:t>
      </w:r>
      <w:r>
        <w:rPr>
          <w:rFonts w:ascii="Simplified Arabic" w:hAnsi="Simplified Arabic" w:cs="Simplified Arabic" w:hint="cs"/>
          <w:color w:val="000000" w:themeColor="text1"/>
          <w:sz w:val="28"/>
          <w:szCs w:val="28"/>
          <w:rtl/>
        </w:rPr>
        <w:t>،</w:t>
      </w:r>
      <w:r w:rsidRPr="003037AB">
        <w:rPr>
          <w:rFonts w:ascii="Simplified Arabic" w:hAnsi="Simplified Arabic" w:cs="Simplified Arabic" w:hint="cs"/>
          <w:color w:val="000000" w:themeColor="text1"/>
          <w:sz w:val="28"/>
          <w:szCs w:val="28"/>
          <w:rtl/>
        </w:rPr>
        <w:t xml:space="preserve"> وهي كما يلي :</w:t>
      </w:r>
    </w:p>
    <w:p w14:paraId="39DE6F8C" w14:textId="0B9B7BE8" w:rsidR="003306B8" w:rsidRPr="00114BEE" w:rsidRDefault="003306B8" w:rsidP="00114BEE">
      <w:pPr>
        <w:bidi/>
        <w:spacing w:line="276" w:lineRule="auto"/>
        <w:jc w:val="center"/>
        <w:rPr>
          <w:rFonts w:ascii="Simplified Arabic" w:hAnsi="Simplified Arabic" w:cs="Simplified Arabic"/>
          <w:b/>
          <w:bCs/>
          <w:color w:val="000000" w:themeColor="text1"/>
          <w:sz w:val="24"/>
          <w:szCs w:val="24"/>
          <w:rtl/>
        </w:rPr>
      </w:pPr>
      <w:r w:rsidRPr="00114BEE">
        <w:rPr>
          <w:rFonts w:ascii="Simplified Arabic" w:hAnsi="Simplified Arabic" w:cs="Simplified Arabic" w:hint="cs"/>
          <w:b/>
          <w:bCs/>
          <w:color w:val="000000" w:themeColor="text1"/>
          <w:sz w:val="24"/>
          <w:szCs w:val="24"/>
          <w:rtl/>
        </w:rPr>
        <w:t>جدول رقم(1) نصيب الفرد من الناتج المحلي</w:t>
      </w:r>
    </w:p>
    <w:tbl>
      <w:tblPr>
        <w:tblStyle w:val="a8"/>
        <w:bidiVisual/>
        <w:tblW w:w="4062" w:type="dxa"/>
        <w:tblInd w:w="3100" w:type="dxa"/>
        <w:tblLook w:val="04A0" w:firstRow="1" w:lastRow="0" w:firstColumn="1" w:lastColumn="0" w:noHBand="0" w:noVBand="1"/>
      </w:tblPr>
      <w:tblGrid>
        <w:gridCol w:w="1002"/>
        <w:gridCol w:w="3060"/>
      </w:tblGrid>
      <w:tr w:rsidR="003306B8" w:rsidRPr="003037AB" w14:paraId="4BC6C322" w14:textId="77777777" w:rsidTr="00114BEE">
        <w:tc>
          <w:tcPr>
            <w:tcW w:w="1002" w:type="dxa"/>
          </w:tcPr>
          <w:p w14:paraId="7C26558F"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السنوات</w:t>
            </w:r>
          </w:p>
        </w:tc>
        <w:tc>
          <w:tcPr>
            <w:tcW w:w="3060" w:type="dxa"/>
          </w:tcPr>
          <w:p w14:paraId="65AD4110" w14:textId="3768B789" w:rsidR="003306B8" w:rsidRPr="000106AF" w:rsidRDefault="00196AF4" w:rsidP="000106AF">
            <w:pPr>
              <w:bidi/>
              <w:jc w:val="center"/>
              <w:rPr>
                <w:rFonts w:ascii="Simplified Arabic" w:hAnsi="Simplified Arabic" w:cs="Simplified Arabic"/>
                <w:b/>
                <w:bCs/>
                <w:color w:val="000000" w:themeColor="text1"/>
                <w:sz w:val="24"/>
                <w:szCs w:val="24"/>
                <w:rtl/>
              </w:rPr>
            </w:pPr>
            <w:r>
              <w:rPr>
                <w:rFonts w:ascii="Simplified Arabic" w:hAnsi="Simplified Arabic" w:cs="Simplified Arabic"/>
                <w:b/>
                <w:bCs/>
                <w:color w:val="000000" w:themeColor="text1"/>
                <w:sz w:val="24"/>
                <w:szCs w:val="24"/>
                <w:rtl/>
              </w:rPr>
              <w:t>نصيب الفرد من الناتج /ليرة سو</w:t>
            </w:r>
            <w:r w:rsidR="003306B8" w:rsidRPr="000106AF">
              <w:rPr>
                <w:rFonts w:ascii="Simplified Arabic" w:hAnsi="Simplified Arabic" w:cs="Simplified Arabic"/>
                <w:b/>
                <w:bCs/>
                <w:color w:val="000000" w:themeColor="text1"/>
                <w:sz w:val="24"/>
                <w:szCs w:val="24"/>
                <w:rtl/>
              </w:rPr>
              <w:t>رية</w:t>
            </w:r>
          </w:p>
        </w:tc>
      </w:tr>
      <w:tr w:rsidR="003306B8" w:rsidRPr="003037AB" w14:paraId="2658D5C0" w14:textId="77777777" w:rsidTr="00114BEE">
        <w:tc>
          <w:tcPr>
            <w:tcW w:w="1002" w:type="dxa"/>
          </w:tcPr>
          <w:p w14:paraId="45B0A11C"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2010</w:t>
            </w:r>
          </w:p>
        </w:tc>
        <w:tc>
          <w:tcPr>
            <w:tcW w:w="3060" w:type="dxa"/>
          </w:tcPr>
          <w:p w14:paraId="242190CE"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63222</w:t>
            </w:r>
          </w:p>
        </w:tc>
      </w:tr>
      <w:tr w:rsidR="003306B8" w:rsidRPr="003037AB" w14:paraId="5784D249" w14:textId="77777777" w:rsidTr="00114BEE">
        <w:tc>
          <w:tcPr>
            <w:tcW w:w="1002" w:type="dxa"/>
          </w:tcPr>
          <w:p w14:paraId="390CDD86"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2011</w:t>
            </w:r>
          </w:p>
        </w:tc>
        <w:tc>
          <w:tcPr>
            <w:tcW w:w="3060" w:type="dxa"/>
          </w:tcPr>
          <w:p w14:paraId="3D9B2F0D"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64987</w:t>
            </w:r>
          </w:p>
        </w:tc>
      </w:tr>
      <w:tr w:rsidR="003306B8" w:rsidRPr="003037AB" w14:paraId="4ABC77EA" w14:textId="77777777" w:rsidTr="00114BEE">
        <w:tc>
          <w:tcPr>
            <w:tcW w:w="1002" w:type="dxa"/>
          </w:tcPr>
          <w:p w14:paraId="1D841496"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2012</w:t>
            </w:r>
          </w:p>
        </w:tc>
        <w:tc>
          <w:tcPr>
            <w:tcW w:w="3060" w:type="dxa"/>
          </w:tcPr>
          <w:p w14:paraId="6F167EB4"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50754</w:t>
            </w:r>
          </w:p>
        </w:tc>
      </w:tr>
      <w:tr w:rsidR="003306B8" w:rsidRPr="003037AB" w14:paraId="103A4B07" w14:textId="77777777" w:rsidTr="00114BEE">
        <w:tc>
          <w:tcPr>
            <w:tcW w:w="1002" w:type="dxa"/>
          </w:tcPr>
          <w:p w14:paraId="3B5126E5"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2013</w:t>
            </w:r>
          </w:p>
        </w:tc>
        <w:tc>
          <w:tcPr>
            <w:tcW w:w="3060" w:type="dxa"/>
          </w:tcPr>
          <w:p w14:paraId="334E05B2"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49543</w:t>
            </w:r>
          </w:p>
        </w:tc>
      </w:tr>
      <w:tr w:rsidR="003306B8" w:rsidRPr="003037AB" w14:paraId="23EFADCF" w14:textId="77777777" w:rsidTr="00114BEE">
        <w:tc>
          <w:tcPr>
            <w:tcW w:w="1002" w:type="dxa"/>
          </w:tcPr>
          <w:p w14:paraId="275D03AB"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2014</w:t>
            </w:r>
          </w:p>
        </w:tc>
        <w:tc>
          <w:tcPr>
            <w:tcW w:w="3060" w:type="dxa"/>
          </w:tcPr>
          <w:p w14:paraId="36626C79"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37889</w:t>
            </w:r>
          </w:p>
        </w:tc>
      </w:tr>
      <w:tr w:rsidR="003306B8" w:rsidRPr="003037AB" w14:paraId="3A91B4C6" w14:textId="77777777" w:rsidTr="00114BEE">
        <w:tc>
          <w:tcPr>
            <w:tcW w:w="1002" w:type="dxa"/>
          </w:tcPr>
          <w:p w14:paraId="3CEBACA6"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2015</w:t>
            </w:r>
          </w:p>
        </w:tc>
        <w:tc>
          <w:tcPr>
            <w:tcW w:w="3060" w:type="dxa"/>
          </w:tcPr>
          <w:p w14:paraId="384B3CF7"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36543</w:t>
            </w:r>
          </w:p>
        </w:tc>
      </w:tr>
      <w:tr w:rsidR="003306B8" w:rsidRPr="003037AB" w14:paraId="455C3198" w14:textId="77777777" w:rsidTr="00114BEE">
        <w:tc>
          <w:tcPr>
            <w:tcW w:w="1002" w:type="dxa"/>
          </w:tcPr>
          <w:p w14:paraId="02D0F47D"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2016</w:t>
            </w:r>
          </w:p>
        </w:tc>
        <w:tc>
          <w:tcPr>
            <w:tcW w:w="3060" w:type="dxa"/>
          </w:tcPr>
          <w:p w14:paraId="254009BF"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39653</w:t>
            </w:r>
          </w:p>
        </w:tc>
      </w:tr>
      <w:tr w:rsidR="003306B8" w:rsidRPr="003037AB" w14:paraId="65148328" w14:textId="77777777" w:rsidTr="00114BEE">
        <w:tc>
          <w:tcPr>
            <w:tcW w:w="1002" w:type="dxa"/>
          </w:tcPr>
          <w:p w14:paraId="7CE7686F"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2017</w:t>
            </w:r>
          </w:p>
        </w:tc>
        <w:tc>
          <w:tcPr>
            <w:tcW w:w="3060" w:type="dxa"/>
          </w:tcPr>
          <w:p w14:paraId="549E70D2"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33556</w:t>
            </w:r>
          </w:p>
        </w:tc>
      </w:tr>
      <w:tr w:rsidR="003306B8" w:rsidRPr="003037AB" w14:paraId="7B07CABA" w14:textId="77777777" w:rsidTr="00114BEE">
        <w:tc>
          <w:tcPr>
            <w:tcW w:w="1002" w:type="dxa"/>
          </w:tcPr>
          <w:p w14:paraId="5EF8931C"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2018</w:t>
            </w:r>
          </w:p>
        </w:tc>
        <w:tc>
          <w:tcPr>
            <w:tcW w:w="3060" w:type="dxa"/>
          </w:tcPr>
          <w:p w14:paraId="01308380"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39885</w:t>
            </w:r>
          </w:p>
        </w:tc>
      </w:tr>
      <w:tr w:rsidR="003306B8" w:rsidRPr="003037AB" w14:paraId="0AD2836A" w14:textId="77777777" w:rsidTr="00114BEE">
        <w:tc>
          <w:tcPr>
            <w:tcW w:w="1002" w:type="dxa"/>
          </w:tcPr>
          <w:p w14:paraId="74F94A89"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2019</w:t>
            </w:r>
          </w:p>
        </w:tc>
        <w:tc>
          <w:tcPr>
            <w:tcW w:w="3060" w:type="dxa"/>
          </w:tcPr>
          <w:p w14:paraId="1AAD6B79"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32885</w:t>
            </w:r>
          </w:p>
        </w:tc>
      </w:tr>
      <w:tr w:rsidR="003306B8" w:rsidRPr="003037AB" w14:paraId="376722E7" w14:textId="77777777" w:rsidTr="00114BEE">
        <w:tc>
          <w:tcPr>
            <w:tcW w:w="1002" w:type="dxa"/>
          </w:tcPr>
          <w:p w14:paraId="49082591" w14:textId="77777777" w:rsidR="003306B8" w:rsidRPr="000106AF" w:rsidRDefault="003306B8" w:rsidP="000106AF">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2020</w:t>
            </w:r>
          </w:p>
        </w:tc>
        <w:tc>
          <w:tcPr>
            <w:tcW w:w="3060" w:type="dxa"/>
          </w:tcPr>
          <w:p w14:paraId="5895FE05" w14:textId="77777777" w:rsidR="003306B8" w:rsidRPr="000106AF" w:rsidRDefault="003306B8" w:rsidP="000106AF">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43678</w:t>
            </w:r>
          </w:p>
        </w:tc>
      </w:tr>
    </w:tbl>
    <w:p w14:paraId="7E97C720" w14:textId="77777777" w:rsidR="000106AF" w:rsidRPr="00114BEE" w:rsidRDefault="003037AB"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المصدر:  من عمل الباحث بالاعتماد على:</w:t>
      </w:r>
    </w:p>
    <w:p w14:paraId="0811DD91" w14:textId="4264F537" w:rsidR="003037AB" w:rsidRPr="00114BEE" w:rsidRDefault="003037AB"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 xml:space="preserve">-بيانات البنك الدولي للسنوات </w:t>
      </w:r>
      <w:r w:rsidR="00114BEE">
        <w:rPr>
          <w:rFonts w:ascii="Simplified Arabic" w:hAnsi="Simplified Arabic" w:cs="Simplified Arabic" w:hint="cs"/>
          <w:b/>
          <w:bCs/>
          <w:color w:val="000000" w:themeColor="text1"/>
          <w:rtl/>
        </w:rPr>
        <w:t>2010</w:t>
      </w:r>
      <w:r w:rsidRPr="00114BEE">
        <w:rPr>
          <w:rFonts w:ascii="Simplified Arabic" w:hAnsi="Simplified Arabic" w:cs="Simplified Arabic" w:hint="cs"/>
          <w:b/>
          <w:bCs/>
          <w:color w:val="000000" w:themeColor="text1"/>
          <w:rtl/>
        </w:rPr>
        <w:t>-2020</w:t>
      </w:r>
    </w:p>
    <w:p w14:paraId="306DC2B1" w14:textId="321D7DD3" w:rsidR="003037AB" w:rsidRDefault="003037AB"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 xml:space="preserve">-البيانات الصادرة من المركز الاحصائي السوري للسنوات </w:t>
      </w:r>
      <w:r w:rsidR="00114BEE">
        <w:rPr>
          <w:rFonts w:ascii="Simplified Arabic" w:hAnsi="Simplified Arabic" w:cs="Simplified Arabic" w:hint="cs"/>
          <w:b/>
          <w:bCs/>
          <w:color w:val="000000" w:themeColor="text1"/>
          <w:rtl/>
        </w:rPr>
        <w:t>2010</w:t>
      </w:r>
      <w:r w:rsidRPr="00114BEE">
        <w:rPr>
          <w:rFonts w:ascii="Simplified Arabic" w:hAnsi="Simplified Arabic" w:cs="Simplified Arabic" w:hint="cs"/>
          <w:b/>
          <w:bCs/>
          <w:color w:val="000000" w:themeColor="text1"/>
          <w:rtl/>
        </w:rPr>
        <w:t>-2020</w:t>
      </w:r>
    </w:p>
    <w:p w14:paraId="0617345E"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46709483"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21697E66"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40649557"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45684FA6"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04037176"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78828C9F"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5EE394F7"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22DBCA1A" w14:textId="43599630" w:rsidR="00114BEE" w:rsidRDefault="00114BEE" w:rsidP="00114BEE">
      <w:pPr>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lastRenderedPageBreak/>
        <w:t>أما نسبة الصادرات الى الواردات في سوريا في الفترة من (2010-2020) فهي كما في جدول رقم(2) ادناه:-</w:t>
      </w:r>
    </w:p>
    <w:p w14:paraId="7368B6E9"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0328197E" w14:textId="0294E394" w:rsidR="00114BEE" w:rsidRPr="00114BEE" w:rsidRDefault="00114BEE" w:rsidP="00114BEE">
      <w:pPr>
        <w:bidi/>
        <w:spacing w:after="0" w:line="240" w:lineRule="auto"/>
        <w:jc w:val="center"/>
        <w:rPr>
          <w:rFonts w:ascii="Simplified Arabic" w:hAnsi="Simplified Arabic" w:cs="Simplified Arabic"/>
          <w:b/>
          <w:bCs/>
          <w:color w:val="000000" w:themeColor="text1"/>
          <w:rtl/>
        </w:rPr>
      </w:pPr>
      <w:r>
        <w:rPr>
          <w:rFonts w:ascii="Simplified Arabic" w:hAnsi="Simplified Arabic" w:cs="Simplified Arabic" w:hint="cs"/>
          <w:b/>
          <w:bCs/>
          <w:color w:val="000000" w:themeColor="text1"/>
          <w:rtl/>
        </w:rPr>
        <w:t>جدول(2) نسبة</w:t>
      </w:r>
      <w:r w:rsidRPr="00114BEE">
        <w:rPr>
          <w:rFonts w:ascii="Simplified Arabic" w:hAnsi="Simplified Arabic" w:cs="Simplified Arabic" w:hint="cs"/>
          <w:b/>
          <w:bCs/>
          <w:color w:val="000000" w:themeColor="text1"/>
          <w:rtl/>
        </w:rPr>
        <w:t xml:space="preserve"> الصادرات الى الواردات للسنوات من(2010-2020)</w:t>
      </w:r>
    </w:p>
    <w:tbl>
      <w:tblPr>
        <w:tblStyle w:val="a8"/>
        <w:bidiVisual/>
        <w:tblW w:w="5757" w:type="dxa"/>
        <w:tblInd w:w="2510" w:type="dxa"/>
        <w:tblLook w:val="04A0" w:firstRow="1" w:lastRow="0" w:firstColumn="1" w:lastColumn="0" w:noHBand="0" w:noVBand="1"/>
      </w:tblPr>
      <w:tblGrid>
        <w:gridCol w:w="1002"/>
        <w:gridCol w:w="2610"/>
        <w:gridCol w:w="2145"/>
      </w:tblGrid>
      <w:tr w:rsidR="003306B8" w:rsidRPr="000106AF" w14:paraId="500815EA" w14:textId="77777777" w:rsidTr="003306B8">
        <w:tc>
          <w:tcPr>
            <w:tcW w:w="1002" w:type="dxa"/>
          </w:tcPr>
          <w:p w14:paraId="54FD7CD6"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السنوات</w:t>
            </w:r>
          </w:p>
        </w:tc>
        <w:tc>
          <w:tcPr>
            <w:tcW w:w="2610" w:type="dxa"/>
          </w:tcPr>
          <w:p w14:paraId="0B5E647B" w14:textId="1FAA8A80"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 xml:space="preserve">نسبة الصادرات الى </w:t>
            </w:r>
            <w:r w:rsidR="00196AF4" w:rsidRPr="000106AF">
              <w:rPr>
                <w:rFonts w:ascii="Simplified Arabic" w:hAnsi="Simplified Arabic" w:cs="Simplified Arabic" w:hint="cs"/>
                <w:b/>
                <w:bCs/>
                <w:color w:val="000000" w:themeColor="text1"/>
                <w:sz w:val="24"/>
                <w:szCs w:val="24"/>
                <w:rtl/>
              </w:rPr>
              <w:t>الواردات</w:t>
            </w:r>
          </w:p>
        </w:tc>
        <w:tc>
          <w:tcPr>
            <w:tcW w:w="2145" w:type="dxa"/>
          </w:tcPr>
          <w:p w14:paraId="3F4187EB"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معدل النمو الاقتصادي</w:t>
            </w:r>
          </w:p>
        </w:tc>
      </w:tr>
      <w:tr w:rsidR="003306B8" w:rsidRPr="000106AF" w14:paraId="0ABBC6EF" w14:textId="77777777" w:rsidTr="003306B8">
        <w:tc>
          <w:tcPr>
            <w:tcW w:w="1002" w:type="dxa"/>
          </w:tcPr>
          <w:p w14:paraId="613DA027"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2010</w:t>
            </w:r>
          </w:p>
        </w:tc>
        <w:tc>
          <w:tcPr>
            <w:tcW w:w="2610" w:type="dxa"/>
          </w:tcPr>
          <w:p w14:paraId="6FD7A79F"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3.56</w:t>
            </w:r>
          </w:p>
        </w:tc>
        <w:tc>
          <w:tcPr>
            <w:tcW w:w="2145" w:type="dxa"/>
          </w:tcPr>
          <w:p w14:paraId="3F4665CA" w14:textId="77777777" w:rsidR="003306B8" w:rsidRPr="000106AF" w:rsidRDefault="003306B8" w:rsidP="003306B8">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8،3</w:t>
            </w:r>
          </w:p>
        </w:tc>
      </w:tr>
      <w:tr w:rsidR="003306B8" w:rsidRPr="000106AF" w14:paraId="285B2D74" w14:textId="77777777" w:rsidTr="003306B8">
        <w:tc>
          <w:tcPr>
            <w:tcW w:w="1002" w:type="dxa"/>
          </w:tcPr>
          <w:p w14:paraId="60CB7C6A"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2011</w:t>
            </w:r>
          </w:p>
        </w:tc>
        <w:tc>
          <w:tcPr>
            <w:tcW w:w="2610" w:type="dxa"/>
          </w:tcPr>
          <w:p w14:paraId="7888FB91"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3.66</w:t>
            </w:r>
          </w:p>
        </w:tc>
        <w:tc>
          <w:tcPr>
            <w:tcW w:w="2145" w:type="dxa"/>
          </w:tcPr>
          <w:p w14:paraId="3A27EA7A"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8.4</w:t>
            </w:r>
          </w:p>
        </w:tc>
      </w:tr>
      <w:tr w:rsidR="003306B8" w:rsidRPr="000106AF" w14:paraId="36B0FEDD" w14:textId="77777777" w:rsidTr="003306B8">
        <w:tc>
          <w:tcPr>
            <w:tcW w:w="1002" w:type="dxa"/>
          </w:tcPr>
          <w:p w14:paraId="4CEB7A88"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2012</w:t>
            </w:r>
          </w:p>
        </w:tc>
        <w:tc>
          <w:tcPr>
            <w:tcW w:w="2610" w:type="dxa"/>
          </w:tcPr>
          <w:p w14:paraId="26F6D18C"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2.97</w:t>
            </w:r>
          </w:p>
        </w:tc>
        <w:tc>
          <w:tcPr>
            <w:tcW w:w="2145" w:type="dxa"/>
          </w:tcPr>
          <w:p w14:paraId="65D1A4ED"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7.1</w:t>
            </w:r>
          </w:p>
        </w:tc>
      </w:tr>
      <w:tr w:rsidR="003306B8" w:rsidRPr="000106AF" w14:paraId="178FD9DF" w14:textId="77777777" w:rsidTr="003306B8">
        <w:tc>
          <w:tcPr>
            <w:tcW w:w="1002" w:type="dxa"/>
          </w:tcPr>
          <w:p w14:paraId="3F2E2F83"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2013</w:t>
            </w:r>
          </w:p>
        </w:tc>
        <w:tc>
          <w:tcPr>
            <w:tcW w:w="2610" w:type="dxa"/>
          </w:tcPr>
          <w:p w14:paraId="0F3E4B53"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2.38</w:t>
            </w:r>
          </w:p>
        </w:tc>
        <w:tc>
          <w:tcPr>
            <w:tcW w:w="2145" w:type="dxa"/>
          </w:tcPr>
          <w:p w14:paraId="63DC5AAF"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6،4</w:t>
            </w:r>
          </w:p>
        </w:tc>
      </w:tr>
      <w:tr w:rsidR="003306B8" w:rsidRPr="000106AF" w14:paraId="0F8BC978" w14:textId="77777777" w:rsidTr="003306B8">
        <w:tc>
          <w:tcPr>
            <w:tcW w:w="1002" w:type="dxa"/>
          </w:tcPr>
          <w:p w14:paraId="04A601E1"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2014</w:t>
            </w:r>
          </w:p>
        </w:tc>
        <w:tc>
          <w:tcPr>
            <w:tcW w:w="2610" w:type="dxa"/>
          </w:tcPr>
          <w:p w14:paraId="50F66E06"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2.76</w:t>
            </w:r>
          </w:p>
        </w:tc>
        <w:tc>
          <w:tcPr>
            <w:tcW w:w="2145" w:type="dxa"/>
          </w:tcPr>
          <w:p w14:paraId="18E7CC0D"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6.0</w:t>
            </w:r>
          </w:p>
        </w:tc>
      </w:tr>
      <w:tr w:rsidR="003306B8" w:rsidRPr="000106AF" w14:paraId="467D585B" w14:textId="77777777" w:rsidTr="003306B8">
        <w:tc>
          <w:tcPr>
            <w:tcW w:w="1002" w:type="dxa"/>
          </w:tcPr>
          <w:p w14:paraId="00BCC3A9"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2015</w:t>
            </w:r>
          </w:p>
        </w:tc>
        <w:tc>
          <w:tcPr>
            <w:tcW w:w="2610" w:type="dxa"/>
          </w:tcPr>
          <w:p w14:paraId="07934245"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2.16</w:t>
            </w:r>
          </w:p>
        </w:tc>
        <w:tc>
          <w:tcPr>
            <w:tcW w:w="2145" w:type="dxa"/>
          </w:tcPr>
          <w:p w14:paraId="37620598"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5.7</w:t>
            </w:r>
          </w:p>
        </w:tc>
      </w:tr>
      <w:tr w:rsidR="003306B8" w:rsidRPr="000106AF" w14:paraId="1372CBDC" w14:textId="77777777" w:rsidTr="003306B8">
        <w:tc>
          <w:tcPr>
            <w:tcW w:w="1002" w:type="dxa"/>
          </w:tcPr>
          <w:p w14:paraId="51B3877B"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2016</w:t>
            </w:r>
          </w:p>
        </w:tc>
        <w:tc>
          <w:tcPr>
            <w:tcW w:w="2610" w:type="dxa"/>
          </w:tcPr>
          <w:p w14:paraId="02D9B859"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1.98</w:t>
            </w:r>
          </w:p>
        </w:tc>
        <w:tc>
          <w:tcPr>
            <w:tcW w:w="2145" w:type="dxa"/>
          </w:tcPr>
          <w:p w14:paraId="7581E673"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5.8</w:t>
            </w:r>
          </w:p>
        </w:tc>
      </w:tr>
      <w:tr w:rsidR="003306B8" w:rsidRPr="000106AF" w14:paraId="3A0EECB0" w14:textId="77777777" w:rsidTr="003306B8">
        <w:tc>
          <w:tcPr>
            <w:tcW w:w="1002" w:type="dxa"/>
          </w:tcPr>
          <w:p w14:paraId="360367B3"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2017</w:t>
            </w:r>
          </w:p>
        </w:tc>
        <w:tc>
          <w:tcPr>
            <w:tcW w:w="2610" w:type="dxa"/>
          </w:tcPr>
          <w:p w14:paraId="224380E6"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1.44</w:t>
            </w:r>
          </w:p>
        </w:tc>
        <w:tc>
          <w:tcPr>
            <w:tcW w:w="2145" w:type="dxa"/>
          </w:tcPr>
          <w:p w14:paraId="12B4B84C"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5.3</w:t>
            </w:r>
          </w:p>
        </w:tc>
      </w:tr>
      <w:tr w:rsidR="003306B8" w:rsidRPr="000106AF" w14:paraId="1EEF175E" w14:textId="77777777" w:rsidTr="003306B8">
        <w:tc>
          <w:tcPr>
            <w:tcW w:w="1002" w:type="dxa"/>
          </w:tcPr>
          <w:p w14:paraId="699AF4CD"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2018</w:t>
            </w:r>
          </w:p>
        </w:tc>
        <w:tc>
          <w:tcPr>
            <w:tcW w:w="2610" w:type="dxa"/>
          </w:tcPr>
          <w:p w14:paraId="50D9108A"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1.49</w:t>
            </w:r>
          </w:p>
        </w:tc>
        <w:tc>
          <w:tcPr>
            <w:tcW w:w="2145" w:type="dxa"/>
          </w:tcPr>
          <w:p w14:paraId="325C6DDA"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4،8</w:t>
            </w:r>
          </w:p>
        </w:tc>
      </w:tr>
      <w:tr w:rsidR="003306B8" w:rsidRPr="000106AF" w14:paraId="225A1CAA" w14:textId="77777777" w:rsidTr="003306B8">
        <w:tc>
          <w:tcPr>
            <w:tcW w:w="1002" w:type="dxa"/>
          </w:tcPr>
          <w:p w14:paraId="55603C73"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2019</w:t>
            </w:r>
          </w:p>
        </w:tc>
        <w:tc>
          <w:tcPr>
            <w:tcW w:w="2610" w:type="dxa"/>
          </w:tcPr>
          <w:p w14:paraId="4832F7BB"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1.44</w:t>
            </w:r>
          </w:p>
        </w:tc>
        <w:tc>
          <w:tcPr>
            <w:tcW w:w="2145" w:type="dxa"/>
          </w:tcPr>
          <w:p w14:paraId="66569334"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5.7</w:t>
            </w:r>
          </w:p>
        </w:tc>
      </w:tr>
      <w:tr w:rsidR="003306B8" w:rsidRPr="000106AF" w14:paraId="17FD9FE0" w14:textId="77777777" w:rsidTr="003306B8">
        <w:tc>
          <w:tcPr>
            <w:tcW w:w="1002" w:type="dxa"/>
          </w:tcPr>
          <w:p w14:paraId="760A7960" w14:textId="77777777" w:rsidR="003306B8" w:rsidRPr="000106AF" w:rsidRDefault="003306B8" w:rsidP="001A7519">
            <w:pPr>
              <w:bidi/>
              <w:jc w:val="center"/>
              <w:rPr>
                <w:rFonts w:ascii="Simplified Arabic" w:hAnsi="Simplified Arabic" w:cs="Simplified Arabic"/>
                <w:b/>
                <w:bCs/>
                <w:color w:val="000000" w:themeColor="text1"/>
                <w:sz w:val="24"/>
                <w:szCs w:val="24"/>
                <w:rtl/>
              </w:rPr>
            </w:pPr>
            <w:r w:rsidRPr="000106AF">
              <w:rPr>
                <w:rFonts w:ascii="Simplified Arabic" w:hAnsi="Simplified Arabic" w:cs="Simplified Arabic"/>
                <w:b/>
                <w:bCs/>
                <w:color w:val="000000" w:themeColor="text1"/>
                <w:sz w:val="24"/>
                <w:szCs w:val="24"/>
                <w:rtl/>
              </w:rPr>
              <w:t>2020</w:t>
            </w:r>
          </w:p>
        </w:tc>
        <w:tc>
          <w:tcPr>
            <w:tcW w:w="2610" w:type="dxa"/>
          </w:tcPr>
          <w:p w14:paraId="33995C27"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1.69</w:t>
            </w:r>
          </w:p>
        </w:tc>
        <w:tc>
          <w:tcPr>
            <w:tcW w:w="2145" w:type="dxa"/>
          </w:tcPr>
          <w:p w14:paraId="1D7120A2" w14:textId="77777777" w:rsidR="003306B8" w:rsidRPr="000106AF" w:rsidRDefault="003306B8" w:rsidP="001A7519">
            <w:pPr>
              <w:bidi/>
              <w:jc w:val="center"/>
              <w:rPr>
                <w:rFonts w:ascii="Simplified Arabic" w:hAnsi="Simplified Arabic" w:cs="Simplified Arabic"/>
                <w:color w:val="000000" w:themeColor="text1"/>
                <w:sz w:val="24"/>
                <w:szCs w:val="24"/>
                <w:rtl/>
              </w:rPr>
            </w:pPr>
            <w:r w:rsidRPr="000106AF">
              <w:rPr>
                <w:rFonts w:ascii="Simplified Arabic" w:hAnsi="Simplified Arabic" w:cs="Simplified Arabic"/>
                <w:color w:val="000000" w:themeColor="text1"/>
                <w:sz w:val="24"/>
                <w:szCs w:val="24"/>
                <w:rtl/>
              </w:rPr>
              <w:t>7،1</w:t>
            </w:r>
          </w:p>
        </w:tc>
      </w:tr>
    </w:tbl>
    <w:p w14:paraId="5855D2CE" w14:textId="77777777" w:rsidR="00114BEE" w:rsidRPr="00114BEE" w:rsidRDefault="00114BEE"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المصدر:  من عمل الباحث بالاعتماد على:</w:t>
      </w:r>
    </w:p>
    <w:p w14:paraId="6F8517CD" w14:textId="77777777" w:rsidR="00114BEE" w:rsidRPr="00114BEE" w:rsidRDefault="00114BEE"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 xml:space="preserve">-بيانات البنك الدولي للسنوات </w:t>
      </w:r>
      <w:r>
        <w:rPr>
          <w:rFonts w:ascii="Simplified Arabic" w:hAnsi="Simplified Arabic" w:cs="Simplified Arabic" w:hint="cs"/>
          <w:b/>
          <w:bCs/>
          <w:color w:val="000000" w:themeColor="text1"/>
          <w:rtl/>
        </w:rPr>
        <w:t>2010</w:t>
      </w:r>
      <w:r w:rsidRPr="00114BEE">
        <w:rPr>
          <w:rFonts w:ascii="Simplified Arabic" w:hAnsi="Simplified Arabic" w:cs="Simplified Arabic" w:hint="cs"/>
          <w:b/>
          <w:bCs/>
          <w:color w:val="000000" w:themeColor="text1"/>
          <w:rtl/>
        </w:rPr>
        <w:t>-2020</w:t>
      </w:r>
    </w:p>
    <w:p w14:paraId="5FEF140C" w14:textId="77777777" w:rsidR="00114BEE" w:rsidRDefault="00114BEE"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 xml:space="preserve">-البيانات الصادرة من المركز الاحصائي السوري للسنوات </w:t>
      </w:r>
      <w:r>
        <w:rPr>
          <w:rFonts w:ascii="Simplified Arabic" w:hAnsi="Simplified Arabic" w:cs="Simplified Arabic" w:hint="cs"/>
          <w:b/>
          <w:bCs/>
          <w:color w:val="000000" w:themeColor="text1"/>
          <w:rtl/>
        </w:rPr>
        <w:t>2010</w:t>
      </w:r>
      <w:r w:rsidRPr="00114BEE">
        <w:rPr>
          <w:rFonts w:ascii="Simplified Arabic" w:hAnsi="Simplified Arabic" w:cs="Simplified Arabic" w:hint="cs"/>
          <w:b/>
          <w:bCs/>
          <w:color w:val="000000" w:themeColor="text1"/>
          <w:rtl/>
        </w:rPr>
        <w:t>-2020</w:t>
      </w:r>
    </w:p>
    <w:p w14:paraId="71E104DF" w14:textId="77777777" w:rsidR="00114BEE" w:rsidRDefault="00114BEE" w:rsidP="00114BEE">
      <w:pPr>
        <w:bidi/>
        <w:spacing w:after="0" w:line="240" w:lineRule="auto"/>
        <w:jc w:val="both"/>
        <w:rPr>
          <w:rFonts w:ascii="Simplified Arabic" w:hAnsi="Simplified Arabic" w:cs="Simplified Arabic"/>
          <w:color w:val="000000" w:themeColor="text1"/>
          <w:sz w:val="28"/>
          <w:szCs w:val="28"/>
          <w:rtl/>
        </w:rPr>
      </w:pPr>
    </w:p>
    <w:p w14:paraId="614C5724" w14:textId="77777777" w:rsidR="00114BEE" w:rsidRDefault="00114BEE" w:rsidP="003306B8">
      <w:pPr>
        <w:bidi/>
        <w:spacing w:line="276" w:lineRule="auto"/>
        <w:jc w:val="both"/>
        <w:rPr>
          <w:rFonts w:ascii="Simplified Arabic" w:hAnsi="Simplified Arabic" w:cs="Simplified Arabic"/>
          <w:color w:val="000000" w:themeColor="text1"/>
          <w:sz w:val="28"/>
          <w:szCs w:val="28"/>
          <w:rtl/>
        </w:rPr>
      </w:pPr>
    </w:p>
    <w:p w14:paraId="7DD2D0EC" w14:textId="2A09BBD1" w:rsidR="003037AB" w:rsidRDefault="003037AB" w:rsidP="00114BEE">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hint="cs"/>
          <w:color w:val="000000" w:themeColor="text1"/>
          <w:sz w:val="28"/>
          <w:szCs w:val="28"/>
          <w:rtl/>
        </w:rPr>
        <w:t xml:space="preserve">اما مؤشرات التنمية المستدامة في العراق فهي ايضا تراوحت بين الصعود والنزول وتأثرت بشكل مباشر بالعامل السياسي  اذ </w:t>
      </w:r>
      <w:r w:rsidRPr="003037AB">
        <w:rPr>
          <w:rFonts w:ascii="Simplified Arabic" w:hAnsi="Simplified Arabic" w:cs="Simplified Arabic"/>
          <w:color w:val="000000" w:themeColor="text1"/>
          <w:sz w:val="28"/>
          <w:szCs w:val="28"/>
          <w:rtl/>
        </w:rPr>
        <w:t>مر العراق بظروف اقتصادية صعبة نتيجة انخفاض أسعار النفط التي تشكل معظم إيرادات العراق المالية مما اضطرت الحكومة إلى خفض قيمة الدينار العراقي مقابل الدولار بغية توفير رواتب الموظفين، في حين ارتفعت أسعار النفط تدريجيا لتصل الى ما يقارب من 90 دولارا</w:t>
      </w:r>
      <w:r w:rsidRPr="003037AB">
        <w:rPr>
          <w:rFonts w:ascii="Simplified Arabic" w:hAnsi="Simplified Arabic" w:cs="Simplified Arabic"/>
          <w:color w:val="000000" w:themeColor="text1"/>
          <w:sz w:val="28"/>
          <w:szCs w:val="28"/>
        </w:rPr>
        <w:t>.</w:t>
      </w:r>
      <w:r w:rsidRPr="003037AB">
        <w:rPr>
          <w:rFonts w:ascii="Simplified Arabic" w:hAnsi="Simplified Arabic" w:cs="Simplified Arabic" w:hint="cs"/>
          <w:color w:val="000000" w:themeColor="text1"/>
          <w:sz w:val="36"/>
          <w:szCs w:val="36"/>
          <w:rtl/>
        </w:rPr>
        <w:t xml:space="preserve"> </w:t>
      </w:r>
      <w:r w:rsidRPr="003037AB">
        <w:rPr>
          <w:rFonts w:ascii="Simplified Arabic" w:hAnsi="Simplified Arabic" w:cs="Simplified Arabic" w:hint="cs"/>
          <w:color w:val="000000" w:themeColor="text1"/>
          <w:sz w:val="28"/>
          <w:szCs w:val="28"/>
          <w:rtl/>
        </w:rPr>
        <w:t xml:space="preserve">وهي كما </w:t>
      </w:r>
      <w:r w:rsidR="00114BEE">
        <w:rPr>
          <w:rFonts w:ascii="Simplified Arabic" w:hAnsi="Simplified Arabic" w:cs="Simplified Arabic" w:hint="cs"/>
          <w:color w:val="000000" w:themeColor="text1"/>
          <w:sz w:val="28"/>
          <w:szCs w:val="28"/>
          <w:rtl/>
        </w:rPr>
        <w:t xml:space="preserve">في جدول رقم(3) : </w:t>
      </w:r>
      <w:r w:rsidRPr="003037AB">
        <w:rPr>
          <w:rFonts w:ascii="Simplified Arabic" w:hAnsi="Simplified Arabic" w:cs="Simplified Arabic" w:hint="cs"/>
          <w:color w:val="000000" w:themeColor="text1"/>
          <w:sz w:val="28"/>
          <w:szCs w:val="28"/>
          <w:rtl/>
        </w:rPr>
        <w:t xml:space="preserve"> </w:t>
      </w:r>
    </w:p>
    <w:p w14:paraId="3B8A628F" w14:textId="77777777" w:rsidR="00114BEE" w:rsidRDefault="00114BEE" w:rsidP="00114BEE">
      <w:pPr>
        <w:bidi/>
        <w:spacing w:line="276" w:lineRule="auto"/>
        <w:jc w:val="both"/>
        <w:rPr>
          <w:rFonts w:ascii="Simplified Arabic" w:hAnsi="Simplified Arabic" w:cs="Simplified Arabic"/>
          <w:color w:val="000000" w:themeColor="text1"/>
          <w:sz w:val="28"/>
          <w:szCs w:val="28"/>
          <w:rtl/>
        </w:rPr>
      </w:pPr>
    </w:p>
    <w:p w14:paraId="58A1A461" w14:textId="77777777" w:rsidR="00114BEE" w:rsidRDefault="00114BEE" w:rsidP="00114BEE">
      <w:pPr>
        <w:bidi/>
        <w:spacing w:line="276" w:lineRule="auto"/>
        <w:jc w:val="both"/>
        <w:rPr>
          <w:rFonts w:ascii="Simplified Arabic" w:hAnsi="Simplified Arabic" w:cs="Simplified Arabic"/>
          <w:color w:val="000000" w:themeColor="text1"/>
          <w:sz w:val="28"/>
          <w:szCs w:val="28"/>
          <w:rtl/>
        </w:rPr>
      </w:pPr>
    </w:p>
    <w:p w14:paraId="5C322707" w14:textId="265FBD10" w:rsidR="00114BEE" w:rsidRPr="00114BEE" w:rsidRDefault="00114BEE" w:rsidP="004F7494">
      <w:pPr>
        <w:bidi/>
        <w:spacing w:after="0" w:line="240" w:lineRule="auto"/>
        <w:jc w:val="center"/>
        <w:rPr>
          <w:rFonts w:ascii="Simplified Arabic" w:hAnsi="Simplified Arabic" w:cs="Simplified Arabic"/>
          <w:b/>
          <w:bCs/>
          <w:color w:val="000000" w:themeColor="text1"/>
          <w:rtl/>
        </w:rPr>
      </w:pPr>
      <w:bookmarkStart w:id="14" w:name="_Hlk134799637"/>
      <w:r w:rsidRPr="00114BEE">
        <w:rPr>
          <w:rFonts w:ascii="Simplified Arabic" w:hAnsi="Simplified Arabic" w:cs="Simplified Arabic" w:hint="cs"/>
          <w:b/>
          <w:bCs/>
          <w:color w:val="000000" w:themeColor="text1"/>
          <w:rtl/>
        </w:rPr>
        <w:lastRenderedPageBreak/>
        <w:t>جدول رقم(3) نصيب الفرد من الناتج المحلي</w:t>
      </w:r>
      <w:r w:rsidR="004160C0">
        <w:rPr>
          <w:rFonts w:ascii="Simplified Arabic" w:hAnsi="Simplified Arabic" w:cs="Simplified Arabic" w:hint="cs"/>
          <w:b/>
          <w:bCs/>
          <w:color w:val="000000" w:themeColor="text1"/>
          <w:rtl/>
        </w:rPr>
        <w:t xml:space="preserve"> في العراق</w:t>
      </w:r>
    </w:p>
    <w:tbl>
      <w:tblPr>
        <w:tblStyle w:val="a8"/>
        <w:bidiVisual/>
        <w:tblW w:w="4823" w:type="dxa"/>
        <w:jc w:val="center"/>
        <w:tblInd w:w="2881" w:type="dxa"/>
        <w:tblLook w:val="04A0" w:firstRow="1" w:lastRow="0" w:firstColumn="1" w:lastColumn="0" w:noHBand="0" w:noVBand="1"/>
      </w:tblPr>
      <w:tblGrid>
        <w:gridCol w:w="1223"/>
        <w:gridCol w:w="3600"/>
      </w:tblGrid>
      <w:tr w:rsidR="00114BEE" w:rsidRPr="00114BEE" w14:paraId="5464831E" w14:textId="77777777" w:rsidTr="004F7494">
        <w:trPr>
          <w:jc w:val="center"/>
        </w:trPr>
        <w:tc>
          <w:tcPr>
            <w:tcW w:w="1223" w:type="dxa"/>
            <w:shd w:val="clear" w:color="auto" w:fill="D9D9D9" w:themeFill="background1" w:themeFillShade="D9"/>
          </w:tcPr>
          <w:bookmarkEnd w:id="14"/>
          <w:p w14:paraId="1BA5D8A9"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السنوات</w:t>
            </w:r>
          </w:p>
        </w:tc>
        <w:tc>
          <w:tcPr>
            <w:tcW w:w="3600" w:type="dxa"/>
            <w:shd w:val="clear" w:color="auto" w:fill="D9D9D9" w:themeFill="background1" w:themeFillShade="D9"/>
          </w:tcPr>
          <w:p w14:paraId="447586AA" w14:textId="25D06E2A"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نصيب الفرد من الناتج /مليون دينار عراقي</w:t>
            </w:r>
          </w:p>
        </w:tc>
      </w:tr>
      <w:tr w:rsidR="00114BEE" w:rsidRPr="00114BEE" w14:paraId="18DEF7BB" w14:textId="77777777" w:rsidTr="004F7494">
        <w:trPr>
          <w:jc w:val="center"/>
        </w:trPr>
        <w:tc>
          <w:tcPr>
            <w:tcW w:w="1223" w:type="dxa"/>
          </w:tcPr>
          <w:p w14:paraId="0E451CAA"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2010</w:t>
            </w:r>
          </w:p>
        </w:tc>
        <w:tc>
          <w:tcPr>
            <w:tcW w:w="3600" w:type="dxa"/>
          </w:tcPr>
          <w:p w14:paraId="0C695292"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3.644</w:t>
            </w:r>
          </w:p>
        </w:tc>
      </w:tr>
      <w:tr w:rsidR="00114BEE" w:rsidRPr="00114BEE" w14:paraId="71269F26" w14:textId="77777777" w:rsidTr="004F7494">
        <w:trPr>
          <w:jc w:val="center"/>
        </w:trPr>
        <w:tc>
          <w:tcPr>
            <w:tcW w:w="1223" w:type="dxa"/>
          </w:tcPr>
          <w:p w14:paraId="3CD26CD8"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2011</w:t>
            </w:r>
          </w:p>
        </w:tc>
        <w:tc>
          <w:tcPr>
            <w:tcW w:w="3600" w:type="dxa"/>
          </w:tcPr>
          <w:p w14:paraId="6FA65EE0"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4.267</w:t>
            </w:r>
          </w:p>
        </w:tc>
      </w:tr>
      <w:tr w:rsidR="00114BEE" w:rsidRPr="00114BEE" w14:paraId="43557012" w14:textId="77777777" w:rsidTr="004F7494">
        <w:trPr>
          <w:jc w:val="center"/>
        </w:trPr>
        <w:tc>
          <w:tcPr>
            <w:tcW w:w="1223" w:type="dxa"/>
          </w:tcPr>
          <w:p w14:paraId="71B470A9"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2012</w:t>
            </w:r>
          </w:p>
        </w:tc>
        <w:tc>
          <w:tcPr>
            <w:tcW w:w="3600" w:type="dxa"/>
          </w:tcPr>
          <w:p w14:paraId="3252FDE7"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4.256</w:t>
            </w:r>
          </w:p>
        </w:tc>
      </w:tr>
      <w:tr w:rsidR="00114BEE" w:rsidRPr="00114BEE" w14:paraId="75F593EF" w14:textId="77777777" w:rsidTr="004F7494">
        <w:trPr>
          <w:jc w:val="center"/>
        </w:trPr>
        <w:tc>
          <w:tcPr>
            <w:tcW w:w="1223" w:type="dxa"/>
          </w:tcPr>
          <w:p w14:paraId="3FB92DC4"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2013</w:t>
            </w:r>
          </w:p>
        </w:tc>
        <w:tc>
          <w:tcPr>
            <w:tcW w:w="3600" w:type="dxa"/>
          </w:tcPr>
          <w:p w14:paraId="3E1DA021"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4.765</w:t>
            </w:r>
          </w:p>
        </w:tc>
      </w:tr>
      <w:tr w:rsidR="00114BEE" w:rsidRPr="00114BEE" w14:paraId="7434F789" w14:textId="77777777" w:rsidTr="004F7494">
        <w:trPr>
          <w:jc w:val="center"/>
        </w:trPr>
        <w:tc>
          <w:tcPr>
            <w:tcW w:w="1223" w:type="dxa"/>
          </w:tcPr>
          <w:p w14:paraId="6939200C"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2014</w:t>
            </w:r>
          </w:p>
        </w:tc>
        <w:tc>
          <w:tcPr>
            <w:tcW w:w="3600" w:type="dxa"/>
          </w:tcPr>
          <w:p w14:paraId="4F8F5FAC"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5.468</w:t>
            </w:r>
          </w:p>
        </w:tc>
      </w:tr>
      <w:tr w:rsidR="00114BEE" w:rsidRPr="00114BEE" w14:paraId="4DC9760A" w14:textId="77777777" w:rsidTr="004F7494">
        <w:trPr>
          <w:jc w:val="center"/>
        </w:trPr>
        <w:tc>
          <w:tcPr>
            <w:tcW w:w="1223" w:type="dxa"/>
          </w:tcPr>
          <w:p w14:paraId="2F092CCB"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2015</w:t>
            </w:r>
          </w:p>
        </w:tc>
        <w:tc>
          <w:tcPr>
            <w:tcW w:w="3600" w:type="dxa"/>
          </w:tcPr>
          <w:p w14:paraId="0E08427D"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5.532</w:t>
            </w:r>
          </w:p>
        </w:tc>
      </w:tr>
      <w:tr w:rsidR="00114BEE" w:rsidRPr="00114BEE" w14:paraId="231A739D" w14:textId="77777777" w:rsidTr="004F7494">
        <w:trPr>
          <w:jc w:val="center"/>
        </w:trPr>
        <w:tc>
          <w:tcPr>
            <w:tcW w:w="1223" w:type="dxa"/>
          </w:tcPr>
          <w:p w14:paraId="44C22C88"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2016</w:t>
            </w:r>
          </w:p>
        </w:tc>
        <w:tc>
          <w:tcPr>
            <w:tcW w:w="3600" w:type="dxa"/>
          </w:tcPr>
          <w:p w14:paraId="68334182"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4.765</w:t>
            </w:r>
          </w:p>
        </w:tc>
      </w:tr>
      <w:tr w:rsidR="00114BEE" w:rsidRPr="00114BEE" w14:paraId="131C7CB8" w14:textId="77777777" w:rsidTr="004F7494">
        <w:trPr>
          <w:jc w:val="center"/>
        </w:trPr>
        <w:tc>
          <w:tcPr>
            <w:tcW w:w="1223" w:type="dxa"/>
          </w:tcPr>
          <w:p w14:paraId="48D203C2"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2017</w:t>
            </w:r>
          </w:p>
        </w:tc>
        <w:tc>
          <w:tcPr>
            <w:tcW w:w="3600" w:type="dxa"/>
          </w:tcPr>
          <w:p w14:paraId="3BE70C62" w14:textId="3C7342BE"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5،177</w:t>
            </w:r>
          </w:p>
        </w:tc>
      </w:tr>
      <w:tr w:rsidR="00114BEE" w:rsidRPr="00114BEE" w14:paraId="7F31E6E7" w14:textId="77777777" w:rsidTr="004F7494">
        <w:trPr>
          <w:jc w:val="center"/>
        </w:trPr>
        <w:tc>
          <w:tcPr>
            <w:tcW w:w="1223" w:type="dxa"/>
          </w:tcPr>
          <w:p w14:paraId="46E9667A"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2018</w:t>
            </w:r>
          </w:p>
        </w:tc>
        <w:tc>
          <w:tcPr>
            <w:tcW w:w="3600" w:type="dxa"/>
          </w:tcPr>
          <w:p w14:paraId="030D22AD"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7.543</w:t>
            </w:r>
          </w:p>
        </w:tc>
      </w:tr>
      <w:tr w:rsidR="00114BEE" w:rsidRPr="00114BEE" w14:paraId="6722EF48" w14:textId="77777777" w:rsidTr="004F7494">
        <w:trPr>
          <w:jc w:val="center"/>
        </w:trPr>
        <w:tc>
          <w:tcPr>
            <w:tcW w:w="1223" w:type="dxa"/>
          </w:tcPr>
          <w:p w14:paraId="3874290D"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2019</w:t>
            </w:r>
          </w:p>
        </w:tc>
        <w:tc>
          <w:tcPr>
            <w:tcW w:w="3600" w:type="dxa"/>
          </w:tcPr>
          <w:p w14:paraId="5B579862"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7.105</w:t>
            </w:r>
          </w:p>
        </w:tc>
      </w:tr>
      <w:tr w:rsidR="00114BEE" w:rsidRPr="00114BEE" w14:paraId="0F2553EB" w14:textId="77777777" w:rsidTr="004F7494">
        <w:trPr>
          <w:jc w:val="center"/>
        </w:trPr>
        <w:tc>
          <w:tcPr>
            <w:tcW w:w="1223" w:type="dxa"/>
          </w:tcPr>
          <w:p w14:paraId="42428947" w14:textId="77777777" w:rsidR="00114BEE" w:rsidRPr="00114BEE" w:rsidRDefault="00114BEE" w:rsidP="00114BEE">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2020</w:t>
            </w:r>
          </w:p>
        </w:tc>
        <w:tc>
          <w:tcPr>
            <w:tcW w:w="3600" w:type="dxa"/>
          </w:tcPr>
          <w:p w14:paraId="0D9946C2" w14:textId="77777777" w:rsidR="00114BEE" w:rsidRPr="00114BEE" w:rsidRDefault="00114BEE" w:rsidP="00114BEE">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4.950</w:t>
            </w:r>
          </w:p>
        </w:tc>
      </w:tr>
    </w:tbl>
    <w:p w14:paraId="26112841" w14:textId="6C9ADC4D" w:rsidR="003037AB" w:rsidRPr="00114BEE" w:rsidRDefault="003037AB"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المصدر: من عمل الباحث بالاعتماد على</w:t>
      </w:r>
    </w:p>
    <w:p w14:paraId="7B41FCD5" w14:textId="170633FD" w:rsidR="003037AB" w:rsidRPr="00114BEE" w:rsidRDefault="003037AB"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 xml:space="preserve">-بيانات وزارة التخطيط العراقية-الجهاز المركزي </w:t>
      </w:r>
      <w:proofErr w:type="spellStart"/>
      <w:r w:rsidRPr="00114BEE">
        <w:rPr>
          <w:rFonts w:ascii="Simplified Arabic" w:hAnsi="Simplified Arabic" w:cs="Simplified Arabic" w:hint="cs"/>
          <w:b/>
          <w:bCs/>
          <w:color w:val="000000" w:themeColor="text1"/>
          <w:rtl/>
        </w:rPr>
        <w:t>للاحصاء</w:t>
      </w:r>
      <w:proofErr w:type="spellEnd"/>
      <w:r w:rsidRPr="00114BEE">
        <w:rPr>
          <w:rFonts w:ascii="Simplified Arabic" w:hAnsi="Simplified Arabic" w:cs="Simplified Arabic" w:hint="cs"/>
          <w:b/>
          <w:bCs/>
          <w:color w:val="000000" w:themeColor="text1"/>
          <w:rtl/>
        </w:rPr>
        <w:t xml:space="preserve">  للسنوات </w:t>
      </w:r>
      <w:r w:rsidR="00114BEE">
        <w:rPr>
          <w:rFonts w:ascii="Simplified Arabic" w:hAnsi="Simplified Arabic" w:cs="Simplified Arabic" w:hint="cs"/>
          <w:b/>
          <w:bCs/>
          <w:color w:val="000000" w:themeColor="text1"/>
          <w:rtl/>
        </w:rPr>
        <w:t>2010</w:t>
      </w:r>
      <w:r w:rsidRPr="00114BEE">
        <w:rPr>
          <w:rFonts w:ascii="Simplified Arabic" w:hAnsi="Simplified Arabic" w:cs="Simplified Arabic" w:hint="cs"/>
          <w:b/>
          <w:bCs/>
          <w:color w:val="000000" w:themeColor="text1"/>
          <w:rtl/>
        </w:rPr>
        <w:t>-2020</w:t>
      </w:r>
    </w:p>
    <w:p w14:paraId="2D8D7290" w14:textId="42A32CF8" w:rsidR="003037AB" w:rsidRDefault="003037AB"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 xml:space="preserve">-بيانات البنك الدولي للسنوات </w:t>
      </w:r>
      <w:r w:rsidR="00114BEE">
        <w:rPr>
          <w:rFonts w:ascii="Simplified Arabic" w:hAnsi="Simplified Arabic" w:cs="Simplified Arabic" w:hint="cs"/>
          <w:b/>
          <w:bCs/>
          <w:color w:val="000000" w:themeColor="text1"/>
          <w:rtl/>
        </w:rPr>
        <w:t>2010</w:t>
      </w:r>
      <w:r w:rsidRPr="00114BEE">
        <w:rPr>
          <w:rFonts w:ascii="Simplified Arabic" w:hAnsi="Simplified Arabic" w:cs="Simplified Arabic" w:hint="cs"/>
          <w:b/>
          <w:bCs/>
          <w:color w:val="000000" w:themeColor="text1"/>
          <w:rtl/>
        </w:rPr>
        <w:t>-2020</w:t>
      </w:r>
    </w:p>
    <w:p w14:paraId="476FC0B0" w14:textId="77777777" w:rsidR="00114BEE" w:rsidRDefault="00114BEE" w:rsidP="00114BEE">
      <w:pPr>
        <w:bidi/>
        <w:spacing w:after="0" w:line="240" w:lineRule="auto"/>
        <w:jc w:val="center"/>
        <w:rPr>
          <w:rFonts w:ascii="Simplified Arabic" w:hAnsi="Simplified Arabic" w:cs="Simplified Arabic"/>
          <w:b/>
          <w:bCs/>
          <w:color w:val="000000" w:themeColor="text1"/>
          <w:rtl/>
        </w:rPr>
      </w:pPr>
    </w:p>
    <w:p w14:paraId="11107710" w14:textId="23775514" w:rsidR="00114BEE" w:rsidRDefault="00114BEE" w:rsidP="00114BEE">
      <w:pPr>
        <w:bidi/>
        <w:spacing w:after="0" w:line="240" w:lineRule="auto"/>
        <w:jc w:val="both"/>
        <w:rPr>
          <w:rFonts w:ascii="Simplified Arabic" w:hAnsi="Simplified Arabic" w:cs="Simplified Arabic"/>
          <w:color w:val="000000" w:themeColor="text1"/>
          <w:sz w:val="28"/>
          <w:szCs w:val="28"/>
          <w:rtl/>
        </w:rPr>
      </w:pPr>
      <w:r w:rsidRPr="00114BEE">
        <w:rPr>
          <w:rFonts w:ascii="Simplified Arabic" w:hAnsi="Simplified Arabic" w:cs="Simplified Arabic" w:hint="cs"/>
          <w:color w:val="000000" w:themeColor="text1"/>
          <w:sz w:val="28"/>
          <w:szCs w:val="28"/>
          <w:rtl/>
        </w:rPr>
        <w:t xml:space="preserve">في حين كان نسبة الصادرات الى </w:t>
      </w:r>
      <w:r w:rsidR="004F7494" w:rsidRPr="00114BEE">
        <w:rPr>
          <w:rFonts w:ascii="Simplified Arabic" w:hAnsi="Simplified Arabic" w:cs="Simplified Arabic" w:hint="cs"/>
          <w:color w:val="000000" w:themeColor="text1"/>
          <w:sz w:val="28"/>
          <w:szCs w:val="28"/>
          <w:rtl/>
        </w:rPr>
        <w:t>الواردات</w:t>
      </w:r>
      <w:r w:rsidRPr="00114BEE">
        <w:rPr>
          <w:rFonts w:ascii="Simplified Arabic" w:hAnsi="Simplified Arabic" w:cs="Simplified Arabic" w:hint="cs"/>
          <w:color w:val="000000" w:themeColor="text1"/>
          <w:sz w:val="28"/>
          <w:szCs w:val="28"/>
          <w:rtl/>
        </w:rPr>
        <w:t xml:space="preserve"> لسنوات من (2010-2020) هي كما في الجدول ادناه:-</w:t>
      </w:r>
    </w:p>
    <w:p w14:paraId="015E6715" w14:textId="5E087607" w:rsidR="00114BEE" w:rsidRPr="00114BEE" w:rsidRDefault="00114BEE" w:rsidP="00114BEE">
      <w:pPr>
        <w:bidi/>
        <w:spacing w:after="0" w:line="240" w:lineRule="auto"/>
        <w:jc w:val="center"/>
        <w:rPr>
          <w:rFonts w:ascii="Simplified Arabic" w:hAnsi="Simplified Arabic" w:cs="Simplified Arabic"/>
          <w:b/>
          <w:bCs/>
          <w:color w:val="000000" w:themeColor="text1"/>
          <w:rtl/>
        </w:rPr>
      </w:pPr>
      <w:bookmarkStart w:id="15" w:name="_Hlk134799621"/>
      <w:r w:rsidRPr="00114BEE">
        <w:rPr>
          <w:rFonts w:ascii="Simplified Arabic" w:hAnsi="Simplified Arabic" w:cs="Simplified Arabic" w:hint="cs"/>
          <w:b/>
          <w:bCs/>
          <w:color w:val="000000" w:themeColor="text1"/>
          <w:rtl/>
        </w:rPr>
        <w:t xml:space="preserve">جدول (4) نسبة الصادرات الى الواردات </w:t>
      </w:r>
      <w:r w:rsidR="004160C0">
        <w:rPr>
          <w:rFonts w:ascii="Simplified Arabic" w:hAnsi="Simplified Arabic" w:cs="Simplified Arabic" w:hint="cs"/>
          <w:b/>
          <w:bCs/>
          <w:color w:val="000000" w:themeColor="text1"/>
          <w:rtl/>
        </w:rPr>
        <w:t xml:space="preserve">في العراق </w:t>
      </w:r>
      <w:r w:rsidRPr="00114BEE">
        <w:rPr>
          <w:rFonts w:ascii="Simplified Arabic" w:hAnsi="Simplified Arabic" w:cs="Simplified Arabic" w:hint="cs"/>
          <w:b/>
          <w:bCs/>
          <w:color w:val="000000" w:themeColor="text1"/>
          <w:rtl/>
        </w:rPr>
        <w:t>للسنوات (2010-2020)</w:t>
      </w:r>
    </w:p>
    <w:tbl>
      <w:tblPr>
        <w:tblStyle w:val="a8"/>
        <w:bidiVisual/>
        <w:tblW w:w="6158" w:type="dxa"/>
        <w:tblInd w:w="2003" w:type="dxa"/>
        <w:tblLook w:val="04A0" w:firstRow="1" w:lastRow="0" w:firstColumn="1" w:lastColumn="0" w:noHBand="0" w:noVBand="1"/>
      </w:tblPr>
      <w:tblGrid>
        <w:gridCol w:w="1223"/>
        <w:gridCol w:w="2430"/>
        <w:gridCol w:w="2490"/>
        <w:gridCol w:w="15"/>
      </w:tblGrid>
      <w:tr w:rsidR="00114BEE" w:rsidRPr="00114BEE" w14:paraId="2A853666" w14:textId="77777777" w:rsidTr="004F7494">
        <w:trPr>
          <w:gridAfter w:val="1"/>
          <w:wAfter w:w="15" w:type="dxa"/>
        </w:trPr>
        <w:tc>
          <w:tcPr>
            <w:tcW w:w="1223" w:type="dxa"/>
            <w:shd w:val="clear" w:color="auto" w:fill="D9D9D9" w:themeFill="background1" w:themeFillShade="D9"/>
          </w:tcPr>
          <w:bookmarkEnd w:id="15"/>
          <w:p w14:paraId="5EB55E80"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السنوات</w:t>
            </w:r>
          </w:p>
        </w:tc>
        <w:tc>
          <w:tcPr>
            <w:tcW w:w="2430" w:type="dxa"/>
            <w:shd w:val="clear" w:color="auto" w:fill="D9D9D9" w:themeFill="background1" w:themeFillShade="D9"/>
          </w:tcPr>
          <w:p w14:paraId="1FE4014D" w14:textId="2379492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 xml:space="preserve">نسبة الصادرات الى </w:t>
            </w:r>
            <w:r w:rsidR="004F7494" w:rsidRPr="00114BEE">
              <w:rPr>
                <w:rFonts w:ascii="Simplified Arabic" w:hAnsi="Simplified Arabic" w:cs="Simplified Arabic" w:hint="cs"/>
                <w:b/>
                <w:bCs/>
                <w:color w:val="000000" w:themeColor="text1"/>
                <w:rtl/>
              </w:rPr>
              <w:t>الواردات</w:t>
            </w:r>
          </w:p>
        </w:tc>
        <w:tc>
          <w:tcPr>
            <w:tcW w:w="2490" w:type="dxa"/>
            <w:shd w:val="clear" w:color="auto" w:fill="D9D9D9" w:themeFill="background1" w:themeFillShade="D9"/>
          </w:tcPr>
          <w:p w14:paraId="09129FB2"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معدل النمو الاقتصادي</w:t>
            </w:r>
          </w:p>
        </w:tc>
      </w:tr>
      <w:tr w:rsidR="00114BEE" w:rsidRPr="003037AB" w14:paraId="358D184A" w14:textId="77777777" w:rsidTr="00114BEE">
        <w:tc>
          <w:tcPr>
            <w:tcW w:w="1223" w:type="dxa"/>
          </w:tcPr>
          <w:p w14:paraId="5384AC83"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2010</w:t>
            </w:r>
          </w:p>
        </w:tc>
        <w:tc>
          <w:tcPr>
            <w:tcW w:w="2430" w:type="dxa"/>
          </w:tcPr>
          <w:p w14:paraId="24838F6B"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5.9</w:t>
            </w:r>
          </w:p>
        </w:tc>
        <w:tc>
          <w:tcPr>
            <w:tcW w:w="2505" w:type="dxa"/>
            <w:gridSpan w:val="2"/>
          </w:tcPr>
          <w:p w14:paraId="6621B0EB"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6.9</w:t>
            </w:r>
          </w:p>
        </w:tc>
      </w:tr>
      <w:tr w:rsidR="00114BEE" w:rsidRPr="003037AB" w14:paraId="233F7755" w14:textId="77777777" w:rsidTr="00114BEE">
        <w:tc>
          <w:tcPr>
            <w:tcW w:w="1223" w:type="dxa"/>
          </w:tcPr>
          <w:p w14:paraId="00E99E76"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2011</w:t>
            </w:r>
          </w:p>
        </w:tc>
        <w:tc>
          <w:tcPr>
            <w:tcW w:w="2430" w:type="dxa"/>
          </w:tcPr>
          <w:p w14:paraId="0A32F01D"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6.8</w:t>
            </w:r>
          </w:p>
        </w:tc>
        <w:tc>
          <w:tcPr>
            <w:tcW w:w="2505" w:type="dxa"/>
            <w:gridSpan w:val="2"/>
          </w:tcPr>
          <w:p w14:paraId="5F322EEF"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7.3</w:t>
            </w:r>
          </w:p>
        </w:tc>
      </w:tr>
      <w:tr w:rsidR="00114BEE" w:rsidRPr="003037AB" w14:paraId="7116EDE6" w14:textId="77777777" w:rsidTr="00114BEE">
        <w:tc>
          <w:tcPr>
            <w:tcW w:w="1223" w:type="dxa"/>
          </w:tcPr>
          <w:p w14:paraId="54D1B445"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2012</w:t>
            </w:r>
          </w:p>
        </w:tc>
        <w:tc>
          <w:tcPr>
            <w:tcW w:w="2430" w:type="dxa"/>
          </w:tcPr>
          <w:p w14:paraId="1C967F50"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8.6</w:t>
            </w:r>
          </w:p>
        </w:tc>
        <w:tc>
          <w:tcPr>
            <w:tcW w:w="2505" w:type="dxa"/>
            <w:gridSpan w:val="2"/>
          </w:tcPr>
          <w:p w14:paraId="549EF481"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8.4</w:t>
            </w:r>
          </w:p>
        </w:tc>
      </w:tr>
      <w:tr w:rsidR="00114BEE" w:rsidRPr="003037AB" w14:paraId="68DE64E2" w14:textId="77777777" w:rsidTr="00114BEE">
        <w:tc>
          <w:tcPr>
            <w:tcW w:w="1223" w:type="dxa"/>
          </w:tcPr>
          <w:p w14:paraId="17B1861F"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2013</w:t>
            </w:r>
          </w:p>
        </w:tc>
        <w:tc>
          <w:tcPr>
            <w:tcW w:w="2430" w:type="dxa"/>
          </w:tcPr>
          <w:p w14:paraId="27D09298"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8.9</w:t>
            </w:r>
          </w:p>
        </w:tc>
        <w:tc>
          <w:tcPr>
            <w:tcW w:w="2505" w:type="dxa"/>
            <w:gridSpan w:val="2"/>
          </w:tcPr>
          <w:p w14:paraId="07948C7E"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5.9</w:t>
            </w:r>
          </w:p>
        </w:tc>
      </w:tr>
      <w:tr w:rsidR="00114BEE" w:rsidRPr="003037AB" w14:paraId="5E0CADB1" w14:textId="77777777" w:rsidTr="00114BEE">
        <w:tc>
          <w:tcPr>
            <w:tcW w:w="1223" w:type="dxa"/>
          </w:tcPr>
          <w:p w14:paraId="36D12B43"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2014</w:t>
            </w:r>
          </w:p>
        </w:tc>
        <w:tc>
          <w:tcPr>
            <w:tcW w:w="2430" w:type="dxa"/>
          </w:tcPr>
          <w:p w14:paraId="628FC064"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9.9</w:t>
            </w:r>
          </w:p>
        </w:tc>
        <w:tc>
          <w:tcPr>
            <w:tcW w:w="2505" w:type="dxa"/>
            <w:gridSpan w:val="2"/>
          </w:tcPr>
          <w:p w14:paraId="3FD4B410"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7.5</w:t>
            </w:r>
          </w:p>
        </w:tc>
      </w:tr>
      <w:tr w:rsidR="00114BEE" w:rsidRPr="003037AB" w14:paraId="3F472026" w14:textId="77777777" w:rsidTr="00114BEE">
        <w:tc>
          <w:tcPr>
            <w:tcW w:w="1223" w:type="dxa"/>
          </w:tcPr>
          <w:p w14:paraId="27703E03"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2015</w:t>
            </w:r>
          </w:p>
        </w:tc>
        <w:tc>
          <w:tcPr>
            <w:tcW w:w="2430" w:type="dxa"/>
          </w:tcPr>
          <w:p w14:paraId="7CDDE107"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10.7</w:t>
            </w:r>
          </w:p>
        </w:tc>
        <w:tc>
          <w:tcPr>
            <w:tcW w:w="2505" w:type="dxa"/>
            <w:gridSpan w:val="2"/>
          </w:tcPr>
          <w:p w14:paraId="670ED67B"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6.9</w:t>
            </w:r>
          </w:p>
        </w:tc>
      </w:tr>
      <w:tr w:rsidR="00114BEE" w:rsidRPr="003037AB" w14:paraId="4898C910" w14:textId="77777777" w:rsidTr="00114BEE">
        <w:tc>
          <w:tcPr>
            <w:tcW w:w="1223" w:type="dxa"/>
          </w:tcPr>
          <w:p w14:paraId="26A92820"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2016</w:t>
            </w:r>
          </w:p>
        </w:tc>
        <w:tc>
          <w:tcPr>
            <w:tcW w:w="2430" w:type="dxa"/>
          </w:tcPr>
          <w:p w14:paraId="200E3191"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16.3</w:t>
            </w:r>
          </w:p>
        </w:tc>
        <w:tc>
          <w:tcPr>
            <w:tcW w:w="2505" w:type="dxa"/>
            <w:gridSpan w:val="2"/>
          </w:tcPr>
          <w:p w14:paraId="5B90444B"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6.2</w:t>
            </w:r>
          </w:p>
        </w:tc>
      </w:tr>
      <w:tr w:rsidR="00114BEE" w:rsidRPr="003037AB" w14:paraId="4421F1C5" w14:textId="77777777" w:rsidTr="00114BEE">
        <w:tc>
          <w:tcPr>
            <w:tcW w:w="1223" w:type="dxa"/>
          </w:tcPr>
          <w:p w14:paraId="28664028"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2017</w:t>
            </w:r>
          </w:p>
        </w:tc>
        <w:tc>
          <w:tcPr>
            <w:tcW w:w="2430" w:type="dxa"/>
          </w:tcPr>
          <w:p w14:paraId="31E7ED8E"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18.6</w:t>
            </w:r>
          </w:p>
        </w:tc>
        <w:tc>
          <w:tcPr>
            <w:tcW w:w="2505" w:type="dxa"/>
            <w:gridSpan w:val="2"/>
          </w:tcPr>
          <w:p w14:paraId="29913EC6"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4.7</w:t>
            </w:r>
          </w:p>
        </w:tc>
      </w:tr>
      <w:tr w:rsidR="00114BEE" w:rsidRPr="003037AB" w14:paraId="53CED5D9" w14:textId="77777777" w:rsidTr="00114BEE">
        <w:tc>
          <w:tcPr>
            <w:tcW w:w="1223" w:type="dxa"/>
          </w:tcPr>
          <w:p w14:paraId="6544E31D"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2018</w:t>
            </w:r>
          </w:p>
        </w:tc>
        <w:tc>
          <w:tcPr>
            <w:tcW w:w="2430" w:type="dxa"/>
          </w:tcPr>
          <w:p w14:paraId="3AF7A817"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19.6</w:t>
            </w:r>
          </w:p>
        </w:tc>
        <w:tc>
          <w:tcPr>
            <w:tcW w:w="2505" w:type="dxa"/>
            <w:gridSpan w:val="2"/>
          </w:tcPr>
          <w:p w14:paraId="49F8407D"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5.8</w:t>
            </w:r>
          </w:p>
        </w:tc>
      </w:tr>
      <w:tr w:rsidR="00114BEE" w:rsidRPr="003037AB" w14:paraId="4D247895" w14:textId="77777777" w:rsidTr="00114BEE">
        <w:tc>
          <w:tcPr>
            <w:tcW w:w="1223" w:type="dxa"/>
          </w:tcPr>
          <w:p w14:paraId="40EEC8E3"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2019</w:t>
            </w:r>
          </w:p>
        </w:tc>
        <w:tc>
          <w:tcPr>
            <w:tcW w:w="2430" w:type="dxa"/>
          </w:tcPr>
          <w:p w14:paraId="6DF3E778"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2.65</w:t>
            </w:r>
          </w:p>
        </w:tc>
        <w:tc>
          <w:tcPr>
            <w:tcW w:w="2505" w:type="dxa"/>
            <w:gridSpan w:val="2"/>
          </w:tcPr>
          <w:p w14:paraId="4103E2E6"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7.8</w:t>
            </w:r>
          </w:p>
        </w:tc>
      </w:tr>
      <w:tr w:rsidR="00114BEE" w:rsidRPr="003037AB" w14:paraId="70E58D0A" w14:textId="77777777" w:rsidTr="00114BEE">
        <w:tc>
          <w:tcPr>
            <w:tcW w:w="1223" w:type="dxa"/>
          </w:tcPr>
          <w:p w14:paraId="0B32BC9B" w14:textId="77777777" w:rsidR="00114BEE" w:rsidRPr="00114BEE" w:rsidRDefault="00114BEE" w:rsidP="001A7519">
            <w:pPr>
              <w:bidi/>
              <w:jc w:val="center"/>
              <w:rPr>
                <w:rFonts w:ascii="Simplified Arabic" w:hAnsi="Simplified Arabic" w:cs="Simplified Arabic"/>
                <w:b/>
                <w:bCs/>
                <w:color w:val="000000" w:themeColor="text1"/>
                <w:rtl/>
              </w:rPr>
            </w:pPr>
            <w:r w:rsidRPr="00114BEE">
              <w:rPr>
                <w:rFonts w:ascii="Simplified Arabic" w:hAnsi="Simplified Arabic" w:cs="Simplified Arabic"/>
                <w:b/>
                <w:bCs/>
                <w:color w:val="000000" w:themeColor="text1"/>
                <w:rtl/>
              </w:rPr>
              <w:t>2020</w:t>
            </w:r>
          </w:p>
        </w:tc>
        <w:tc>
          <w:tcPr>
            <w:tcW w:w="2430" w:type="dxa"/>
          </w:tcPr>
          <w:p w14:paraId="50806042" w14:textId="77777777" w:rsidR="00114BEE" w:rsidRPr="00114BEE" w:rsidRDefault="00114BEE" w:rsidP="001A7519">
            <w:pPr>
              <w:bidi/>
              <w:jc w:val="center"/>
              <w:rPr>
                <w:rFonts w:ascii="Simplified Arabic" w:hAnsi="Simplified Arabic" w:cs="Simplified Arabic"/>
                <w:color w:val="000000" w:themeColor="text1"/>
                <w:rtl/>
              </w:rPr>
            </w:pPr>
            <w:r w:rsidRPr="00114BEE">
              <w:rPr>
                <w:rFonts w:ascii="Simplified Arabic" w:hAnsi="Simplified Arabic" w:cs="Simplified Arabic"/>
                <w:color w:val="000000" w:themeColor="text1"/>
                <w:rtl/>
              </w:rPr>
              <w:t>19.6</w:t>
            </w:r>
          </w:p>
        </w:tc>
        <w:tc>
          <w:tcPr>
            <w:tcW w:w="2505" w:type="dxa"/>
            <w:gridSpan w:val="2"/>
          </w:tcPr>
          <w:p w14:paraId="67F9B019" w14:textId="77777777" w:rsidR="00114BEE" w:rsidRPr="00114BEE" w:rsidRDefault="00114BEE" w:rsidP="001A7519">
            <w:pPr>
              <w:bidi/>
              <w:jc w:val="center"/>
              <w:rPr>
                <w:rFonts w:ascii="Simplified Arabic" w:hAnsi="Simplified Arabic" w:cs="Simplified Arabic"/>
                <w:color w:val="000000" w:themeColor="text1"/>
                <w:rtl/>
                <w:lang w:bidi="ar-IQ"/>
              </w:rPr>
            </w:pPr>
            <w:r w:rsidRPr="00114BEE">
              <w:rPr>
                <w:rFonts w:ascii="Simplified Arabic" w:hAnsi="Simplified Arabic" w:cs="Simplified Arabic"/>
                <w:color w:val="000000" w:themeColor="text1"/>
                <w:rtl/>
                <w:lang w:bidi="ar-IQ"/>
              </w:rPr>
              <w:t>9.6</w:t>
            </w:r>
          </w:p>
        </w:tc>
      </w:tr>
    </w:tbl>
    <w:p w14:paraId="65FDF14A" w14:textId="77777777" w:rsidR="00114BEE" w:rsidRPr="00114BEE" w:rsidRDefault="00114BEE"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المصدر: من عمل الباحث بالاعتماد على</w:t>
      </w:r>
    </w:p>
    <w:p w14:paraId="5A1E9A58" w14:textId="77777777" w:rsidR="00114BEE" w:rsidRPr="00114BEE" w:rsidRDefault="00114BEE"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 xml:space="preserve">-بيانات وزارة التخطيط العراقية-الجهاز المركزي </w:t>
      </w:r>
      <w:proofErr w:type="spellStart"/>
      <w:r w:rsidRPr="00114BEE">
        <w:rPr>
          <w:rFonts w:ascii="Simplified Arabic" w:hAnsi="Simplified Arabic" w:cs="Simplified Arabic" w:hint="cs"/>
          <w:b/>
          <w:bCs/>
          <w:color w:val="000000" w:themeColor="text1"/>
          <w:rtl/>
        </w:rPr>
        <w:t>للاحصاء</w:t>
      </w:r>
      <w:proofErr w:type="spellEnd"/>
      <w:r w:rsidRPr="00114BEE">
        <w:rPr>
          <w:rFonts w:ascii="Simplified Arabic" w:hAnsi="Simplified Arabic" w:cs="Simplified Arabic" w:hint="cs"/>
          <w:b/>
          <w:bCs/>
          <w:color w:val="000000" w:themeColor="text1"/>
          <w:rtl/>
        </w:rPr>
        <w:t xml:space="preserve">  للسنوات </w:t>
      </w:r>
      <w:r>
        <w:rPr>
          <w:rFonts w:ascii="Simplified Arabic" w:hAnsi="Simplified Arabic" w:cs="Simplified Arabic" w:hint="cs"/>
          <w:b/>
          <w:bCs/>
          <w:color w:val="000000" w:themeColor="text1"/>
          <w:rtl/>
        </w:rPr>
        <w:t>2010</w:t>
      </w:r>
      <w:r w:rsidRPr="00114BEE">
        <w:rPr>
          <w:rFonts w:ascii="Simplified Arabic" w:hAnsi="Simplified Arabic" w:cs="Simplified Arabic" w:hint="cs"/>
          <w:b/>
          <w:bCs/>
          <w:color w:val="000000" w:themeColor="text1"/>
          <w:rtl/>
        </w:rPr>
        <w:t>-2020</w:t>
      </w:r>
    </w:p>
    <w:p w14:paraId="63140279" w14:textId="77777777" w:rsidR="00114BEE" w:rsidRDefault="00114BEE" w:rsidP="00114BEE">
      <w:pPr>
        <w:bidi/>
        <w:spacing w:after="0" w:line="240" w:lineRule="auto"/>
        <w:jc w:val="center"/>
        <w:rPr>
          <w:rFonts w:ascii="Simplified Arabic" w:hAnsi="Simplified Arabic" w:cs="Simplified Arabic"/>
          <w:b/>
          <w:bCs/>
          <w:color w:val="000000" w:themeColor="text1"/>
          <w:rtl/>
        </w:rPr>
      </w:pPr>
      <w:r w:rsidRPr="00114BEE">
        <w:rPr>
          <w:rFonts w:ascii="Simplified Arabic" w:hAnsi="Simplified Arabic" w:cs="Simplified Arabic" w:hint="cs"/>
          <w:b/>
          <w:bCs/>
          <w:color w:val="000000" w:themeColor="text1"/>
          <w:rtl/>
        </w:rPr>
        <w:t xml:space="preserve">-بيانات البنك الدولي للسنوات </w:t>
      </w:r>
      <w:r>
        <w:rPr>
          <w:rFonts w:ascii="Simplified Arabic" w:hAnsi="Simplified Arabic" w:cs="Simplified Arabic" w:hint="cs"/>
          <w:b/>
          <w:bCs/>
          <w:color w:val="000000" w:themeColor="text1"/>
          <w:rtl/>
        </w:rPr>
        <w:t>2010</w:t>
      </w:r>
      <w:r w:rsidRPr="00114BEE">
        <w:rPr>
          <w:rFonts w:ascii="Simplified Arabic" w:hAnsi="Simplified Arabic" w:cs="Simplified Arabic" w:hint="cs"/>
          <w:b/>
          <w:bCs/>
          <w:color w:val="000000" w:themeColor="text1"/>
          <w:rtl/>
        </w:rPr>
        <w:t>-2020</w:t>
      </w:r>
    </w:p>
    <w:p w14:paraId="4FEDBB30" w14:textId="0DB9EB20" w:rsidR="003037AB" w:rsidRPr="003037AB" w:rsidRDefault="003037AB" w:rsidP="00114BEE">
      <w:pPr>
        <w:bidi/>
        <w:spacing w:line="276" w:lineRule="auto"/>
        <w:jc w:val="both"/>
        <w:rPr>
          <w:rFonts w:ascii="Simplified Arabic" w:hAnsi="Simplified Arabic" w:cs="Simplified Arabic"/>
          <w:color w:val="000000" w:themeColor="text1"/>
          <w:sz w:val="36"/>
          <w:szCs w:val="36"/>
          <w:rtl/>
        </w:rPr>
      </w:pPr>
      <w:r w:rsidRPr="003037AB">
        <w:rPr>
          <w:rFonts w:ascii="Simplified Arabic" w:hAnsi="Simplified Arabic" w:cs="Simplified Arabic"/>
          <w:color w:val="000000" w:themeColor="text1"/>
          <w:sz w:val="28"/>
          <w:szCs w:val="28"/>
          <w:rtl/>
        </w:rPr>
        <w:lastRenderedPageBreak/>
        <w:t xml:space="preserve">وبالرجوع الى مؤشرات التنمية المستدامة في سوريا </w:t>
      </w:r>
      <w:r>
        <w:rPr>
          <w:rFonts w:ascii="Simplified Arabic" w:hAnsi="Simplified Arabic" w:cs="Simplified Arabic"/>
          <w:color w:val="000000" w:themeColor="text1"/>
          <w:sz w:val="28"/>
          <w:szCs w:val="28"/>
          <w:rtl/>
        </w:rPr>
        <w:t>،</w:t>
      </w:r>
      <w:r w:rsidRPr="003037AB">
        <w:rPr>
          <w:rFonts w:ascii="Simplified Arabic" w:hAnsi="Simplified Arabic" w:cs="Simplified Arabic"/>
          <w:color w:val="000000" w:themeColor="text1"/>
          <w:sz w:val="28"/>
          <w:szCs w:val="28"/>
          <w:rtl/>
        </w:rPr>
        <w:t xml:space="preserve"> فتعكس أرقام المؤشرات الاقتصادية الخاصة بسوري</w:t>
      </w:r>
      <w:r>
        <w:rPr>
          <w:rFonts w:ascii="Simplified Arabic" w:hAnsi="Simplified Arabic" w:cs="Simplified Arabic" w:hint="cs"/>
          <w:color w:val="000000" w:themeColor="text1"/>
          <w:sz w:val="28"/>
          <w:szCs w:val="28"/>
          <w:rtl/>
        </w:rPr>
        <w:t>ا</w:t>
      </w:r>
      <w:r w:rsidRPr="003037AB">
        <w:rPr>
          <w:rFonts w:ascii="Simplified Arabic" w:hAnsi="Simplified Arabic" w:cs="Simplified Arabic"/>
          <w:color w:val="000000" w:themeColor="text1"/>
          <w:sz w:val="28"/>
          <w:szCs w:val="28"/>
          <w:rtl/>
        </w:rPr>
        <w:t xml:space="preserve"> خلال فترة الدراسة قدرة الاستثمار ودوره في تحقيق جزء من أهداف التنمية المستدامة التي تسعى الجمهورية العربية السورية الى تحقيقها.</w:t>
      </w:r>
    </w:p>
    <w:p w14:paraId="6E32FBEC" w14:textId="77777777" w:rsidR="003037AB" w:rsidRPr="003037AB" w:rsidRDefault="003037AB" w:rsidP="003037AB">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hint="cs"/>
          <w:color w:val="000000" w:themeColor="text1"/>
          <w:sz w:val="28"/>
          <w:szCs w:val="28"/>
          <w:rtl/>
        </w:rPr>
        <w:t>و</w:t>
      </w:r>
      <w:r w:rsidRPr="003037AB">
        <w:rPr>
          <w:rFonts w:ascii="Simplified Arabic" w:hAnsi="Simplified Arabic" w:cs="Simplified Arabic"/>
          <w:color w:val="000000" w:themeColor="text1"/>
          <w:sz w:val="28"/>
          <w:szCs w:val="28"/>
          <w:rtl/>
        </w:rPr>
        <w:t xml:space="preserve">بالرغم من الجهود التي تبذلها الحكومة السورية في رسم السياسة الخارجية وتطويرها في سبيل تصحيح الخلل في الميزان التجاري، ماتزال نتائج هذه السياسات دون الطموح، لأن سياسات التصنيع لم تستطع تلبية حاجات السكان وتوفير فائض يوجه للتصدير </w:t>
      </w:r>
      <w:proofErr w:type="spellStart"/>
      <w:r w:rsidRPr="003037AB">
        <w:rPr>
          <w:rFonts w:ascii="Simplified Arabic" w:hAnsi="Simplified Arabic" w:cs="Simplified Arabic"/>
          <w:color w:val="000000" w:themeColor="text1"/>
          <w:sz w:val="28"/>
          <w:szCs w:val="28"/>
          <w:rtl/>
        </w:rPr>
        <w:t>بالاضافة</w:t>
      </w:r>
      <w:proofErr w:type="spellEnd"/>
      <w:r w:rsidRPr="003037AB">
        <w:rPr>
          <w:rFonts w:ascii="Simplified Arabic" w:hAnsi="Simplified Arabic" w:cs="Simplified Arabic"/>
          <w:color w:val="000000" w:themeColor="text1"/>
          <w:sz w:val="28"/>
          <w:szCs w:val="28"/>
          <w:rtl/>
        </w:rPr>
        <w:t xml:space="preserve"> إلى أن صادرات سورية بمعظمها إلى البلدان العربية أما الواردات فيأتي معظمها من البلدان الأوروبية، مما يعني استغلال الميزة النسبية لموقع سورية وسهولة اتصالها بالعالم الخارجي على الميزة النسبية لإمكانية التخصص في العمل والإنتاج بالاعتماد على الموارد المحلية.</w:t>
      </w:r>
    </w:p>
    <w:p w14:paraId="34F7849F" w14:textId="77777777" w:rsidR="003037AB" w:rsidRPr="003037AB" w:rsidRDefault="003037AB" w:rsidP="003037AB">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color w:val="000000" w:themeColor="text1"/>
          <w:sz w:val="28"/>
          <w:szCs w:val="28"/>
          <w:rtl/>
        </w:rPr>
        <w:t xml:space="preserve">إن التغير في </w:t>
      </w:r>
      <w:r w:rsidRPr="003037AB">
        <w:rPr>
          <w:rFonts w:ascii="Simplified Arabic" w:hAnsi="Simplified Arabic" w:cs="Simplified Arabic" w:hint="cs"/>
          <w:color w:val="000000" w:themeColor="text1"/>
          <w:sz w:val="28"/>
          <w:szCs w:val="28"/>
          <w:rtl/>
        </w:rPr>
        <w:t xml:space="preserve">مؤشرات التنمية المستدامة </w:t>
      </w:r>
      <w:r w:rsidRPr="003037AB">
        <w:rPr>
          <w:rFonts w:ascii="Simplified Arabic" w:hAnsi="Simplified Arabic" w:cs="Simplified Arabic"/>
          <w:color w:val="000000" w:themeColor="text1"/>
          <w:sz w:val="28"/>
          <w:szCs w:val="28"/>
          <w:rtl/>
        </w:rPr>
        <w:t>كان في تزايد بالرغم من أن هذه الزيادة لم تكن على المستوى المقبول، بسبب الضعف في هيكلية النمو ومصادره، أما المؤشرات الاجتماعية فإن بعضها تحقق بسبب الاستثمار في التعليم والصحة كهدف للألفية قبل عام 2015، وبعضها وجد صعوبات في التحسن في قيمة، مثل البطالة ومعدل النمو السكاني، غير أن التغيرات التي شهدها الاقتصاد لم تنعكس على المؤشرات الاجتماعية بشكل إيجابي، بل زادت من معدل الفقر ومعدل البطالة مما يدل على المشكلات الكبيرة في السياسات الاقتصادية الكلية، أما المؤشرات البيئية فقد كان تأثرها بالاستثمار سلبية، أي ارتفعت حدة التلوث وزادت مساحة الأراضي الزراعية التي أصبحت كتل إسمنت، وتوسع التصحر بالإضافة إلى عدم مراعاة الشروط البيئية من قبل الاستثمارات العامة أو الخاصة، وعدم البحث عن المصادر البديلة للطاقة وغيرها من الطاقات المتجددة في سورية.</w:t>
      </w:r>
    </w:p>
    <w:p w14:paraId="16A79338" w14:textId="77777777" w:rsidR="003037AB" w:rsidRPr="003037AB" w:rsidRDefault="003037AB" w:rsidP="003037AB">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hint="cs"/>
          <w:color w:val="000000" w:themeColor="text1"/>
          <w:sz w:val="28"/>
          <w:szCs w:val="28"/>
          <w:rtl/>
        </w:rPr>
        <w:t>اما في العراق ف</w:t>
      </w:r>
      <w:r w:rsidRPr="003037AB">
        <w:rPr>
          <w:rFonts w:ascii="Simplified Arabic" w:hAnsi="Simplified Arabic" w:cs="Simplified Arabic"/>
          <w:color w:val="000000" w:themeColor="text1"/>
          <w:sz w:val="28"/>
          <w:szCs w:val="28"/>
          <w:rtl/>
        </w:rPr>
        <w:t xml:space="preserve">نلاحظ من الجدول السابق تباين واضح في معدل النمو الاقتصادي والسبب يعود إلى الظروف التي مر بها </w:t>
      </w:r>
      <w:r w:rsidRPr="003037AB">
        <w:rPr>
          <w:rFonts w:ascii="Simplified Arabic" w:hAnsi="Simplified Arabic" w:cs="Simplified Arabic" w:hint="cs"/>
          <w:color w:val="000000" w:themeColor="text1"/>
          <w:sz w:val="28"/>
          <w:szCs w:val="28"/>
          <w:rtl/>
        </w:rPr>
        <w:t>العراق</w:t>
      </w:r>
      <w:r w:rsidRPr="003037AB">
        <w:rPr>
          <w:rFonts w:ascii="Simplified Arabic" w:hAnsi="Simplified Arabic" w:cs="Simplified Arabic"/>
          <w:color w:val="000000" w:themeColor="text1"/>
          <w:sz w:val="28"/>
          <w:szCs w:val="28"/>
          <w:rtl/>
        </w:rPr>
        <w:t xml:space="preserve">، وتعود أسباب ارتفاع معدل النمو الاقتصادي بين </w:t>
      </w:r>
      <w:r w:rsidRPr="003037AB">
        <w:rPr>
          <w:rFonts w:ascii="Simplified Arabic" w:hAnsi="Simplified Arabic" w:cs="Simplified Arabic" w:hint="cs"/>
          <w:color w:val="000000" w:themeColor="text1"/>
          <w:sz w:val="28"/>
          <w:szCs w:val="28"/>
          <w:rtl/>
        </w:rPr>
        <w:t>2010 و2011و2012</w:t>
      </w:r>
      <w:r w:rsidRPr="003037AB">
        <w:rPr>
          <w:rFonts w:ascii="Simplified Arabic" w:hAnsi="Simplified Arabic" w:cs="Simplified Arabic"/>
          <w:color w:val="000000" w:themeColor="text1"/>
          <w:sz w:val="28"/>
          <w:szCs w:val="28"/>
          <w:rtl/>
        </w:rPr>
        <w:t>إلى سياسات الانفتاح الاقتصادي، وقانون الاستثمار</w:t>
      </w:r>
      <w:r w:rsidRPr="003037AB">
        <w:rPr>
          <w:rFonts w:ascii="Simplified Arabic" w:hAnsi="Simplified Arabic" w:cs="Simplified Arabic" w:hint="cs"/>
          <w:color w:val="000000" w:themeColor="text1"/>
          <w:sz w:val="28"/>
          <w:szCs w:val="28"/>
          <w:rtl/>
        </w:rPr>
        <w:t xml:space="preserve"> العراقي رقم 13 </w:t>
      </w:r>
      <w:r w:rsidRPr="003037AB">
        <w:rPr>
          <w:rFonts w:ascii="Simplified Arabic" w:hAnsi="Simplified Arabic" w:cs="Simplified Arabic"/>
          <w:color w:val="000000" w:themeColor="text1"/>
          <w:sz w:val="28"/>
          <w:szCs w:val="28"/>
          <w:rtl/>
        </w:rPr>
        <w:t xml:space="preserve"> الذين أتاحوا الفرصة لنمو القطاع الخاص وإنتاج النفط، أما انخفاض</w:t>
      </w:r>
      <w:r w:rsidRPr="003037AB">
        <w:rPr>
          <w:rFonts w:ascii="Simplified Arabic" w:hAnsi="Simplified Arabic" w:cs="Simplified Arabic" w:hint="cs"/>
          <w:color w:val="000000" w:themeColor="text1"/>
          <w:sz w:val="28"/>
          <w:szCs w:val="28"/>
          <w:rtl/>
        </w:rPr>
        <w:t xml:space="preserve"> </w:t>
      </w:r>
      <w:r w:rsidRPr="003037AB">
        <w:rPr>
          <w:rFonts w:ascii="Simplified Arabic" w:hAnsi="Simplified Arabic" w:cs="Simplified Arabic"/>
          <w:color w:val="000000" w:themeColor="text1"/>
          <w:sz w:val="28"/>
          <w:szCs w:val="28"/>
          <w:rtl/>
        </w:rPr>
        <w:t xml:space="preserve">المعدل بين </w:t>
      </w:r>
      <w:r w:rsidRPr="003037AB">
        <w:rPr>
          <w:rFonts w:ascii="Simplified Arabic" w:hAnsi="Simplified Arabic" w:cs="Simplified Arabic" w:hint="cs"/>
          <w:color w:val="000000" w:themeColor="text1"/>
          <w:sz w:val="28"/>
          <w:szCs w:val="28"/>
          <w:rtl/>
        </w:rPr>
        <w:t>2016 و2017 و2018</w:t>
      </w:r>
      <w:r w:rsidRPr="003037AB">
        <w:rPr>
          <w:rFonts w:ascii="Simplified Arabic" w:hAnsi="Simplified Arabic" w:cs="Simplified Arabic"/>
          <w:color w:val="000000" w:themeColor="text1"/>
          <w:sz w:val="28"/>
          <w:szCs w:val="28"/>
          <w:rtl/>
        </w:rPr>
        <w:t xml:space="preserve"> </w:t>
      </w:r>
      <w:r w:rsidRPr="003037AB">
        <w:rPr>
          <w:rFonts w:ascii="Simplified Arabic" w:hAnsi="Simplified Arabic" w:cs="Simplified Arabic" w:hint="cs"/>
          <w:color w:val="000000" w:themeColor="text1"/>
          <w:sz w:val="28"/>
          <w:szCs w:val="28"/>
          <w:rtl/>
        </w:rPr>
        <w:t xml:space="preserve">فيعود الى </w:t>
      </w:r>
      <w:r w:rsidRPr="003037AB">
        <w:rPr>
          <w:rFonts w:ascii="Simplified Arabic" w:hAnsi="Simplified Arabic" w:cs="Simplified Arabic"/>
          <w:color w:val="000000" w:themeColor="text1"/>
          <w:sz w:val="28"/>
          <w:szCs w:val="28"/>
          <w:rtl/>
        </w:rPr>
        <w:t xml:space="preserve"> بسبب الانكماش الاقتصادي </w:t>
      </w:r>
      <w:r w:rsidRPr="003037AB">
        <w:rPr>
          <w:rFonts w:ascii="Simplified Arabic" w:hAnsi="Simplified Arabic" w:cs="Simplified Arabic"/>
          <w:color w:val="000000" w:themeColor="text1"/>
          <w:sz w:val="28"/>
          <w:szCs w:val="28"/>
          <w:rtl/>
        </w:rPr>
        <w:lastRenderedPageBreak/>
        <w:t>الذي كان من سمات هذه الفترة، وتراجع الاستثمار الخاص بسبب سياسات الدولة المالية والنقدية بتثبيت معدل الفائدة وتجميد الرواتب والأجور وغيرها، والشكل التالي يبين تطور معدل النمو الاقتصادي في</w:t>
      </w:r>
      <w:r w:rsidRPr="003037AB">
        <w:rPr>
          <w:rFonts w:ascii="Simplified Arabic" w:hAnsi="Simplified Arabic" w:cs="Simplified Arabic" w:hint="cs"/>
          <w:color w:val="000000" w:themeColor="text1"/>
          <w:sz w:val="28"/>
          <w:szCs w:val="28"/>
          <w:rtl/>
        </w:rPr>
        <w:t xml:space="preserve"> العراق </w:t>
      </w:r>
      <w:r w:rsidRPr="003037AB">
        <w:rPr>
          <w:rFonts w:ascii="Simplified Arabic" w:hAnsi="Simplified Arabic" w:cs="Simplified Arabic"/>
          <w:color w:val="000000" w:themeColor="text1"/>
          <w:sz w:val="28"/>
          <w:szCs w:val="28"/>
          <w:rtl/>
        </w:rPr>
        <w:t>.</w:t>
      </w:r>
    </w:p>
    <w:p w14:paraId="35C77B73" w14:textId="77777777" w:rsidR="003037AB" w:rsidRPr="003037AB" w:rsidRDefault="003037AB" w:rsidP="003037AB">
      <w:pPr>
        <w:bidi/>
        <w:spacing w:line="276" w:lineRule="auto"/>
        <w:jc w:val="both"/>
        <w:rPr>
          <w:rFonts w:ascii="Simplified Arabic" w:hAnsi="Simplified Arabic" w:cs="Simplified Arabic"/>
          <w:color w:val="000000" w:themeColor="text1"/>
          <w:sz w:val="28"/>
          <w:szCs w:val="28"/>
          <w:rtl/>
        </w:rPr>
      </w:pPr>
      <w:r w:rsidRPr="003037AB">
        <w:rPr>
          <w:rFonts w:ascii="Simplified Arabic" w:hAnsi="Simplified Arabic" w:cs="Simplified Arabic" w:hint="cs"/>
          <w:color w:val="000000" w:themeColor="text1"/>
          <w:sz w:val="28"/>
          <w:szCs w:val="28"/>
          <w:rtl/>
        </w:rPr>
        <w:t xml:space="preserve">اما السنوات 2019 و2020 </w:t>
      </w:r>
      <w:r w:rsidRPr="003037AB">
        <w:rPr>
          <w:rFonts w:ascii="Simplified Arabic" w:hAnsi="Simplified Arabic" w:cs="Simplified Arabic"/>
          <w:color w:val="000000" w:themeColor="text1"/>
          <w:sz w:val="28"/>
          <w:szCs w:val="28"/>
          <w:rtl/>
        </w:rPr>
        <w:t xml:space="preserve"> فقد شهدت ارتفاعا في الفائض الاقتصادي بسبب تحسن في أسعار النفط وزيادة الصادرات وزيادة صادرات القطاع الخاص إلى </w:t>
      </w:r>
      <w:r w:rsidRPr="003037AB">
        <w:rPr>
          <w:rFonts w:ascii="Simplified Arabic" w:hAnsi="Simplified Arabic" w:cs="Simplified Arabic" w:hint="cs"/>
          <w:color w:val="000000" w:themeColor="text1"/>
          <w:sz w:val="28"/>
          <w:szCs w:val="28"/>
          <w:rtl/>
        </w:rPr>
        <w:t>دول الجوار.</w:t>
      </w:r>
    </w:p>
    <w:p w14:paraId="40D7B5C8" w14:textId="77777777" w:rsidR="003037AB" w:rsidRPr="003037AB" w:rsidRDefault="003037AB" w:rsidP="003037AB">
      <w:pPr>
        <w:bidi/>
        <w:spacing w:line="276" w:lineRule="auto"/>
        <w:jc w:val="both"/>
        <w:rPr>
          <w:rFonts w:ascii="Simplified Arabic" w:hAnsi="Simplified Arabic" w:cs="Simplified Arabic"/>
          <w:b/>
          <w:bCs/>
          <w:color w:val="000000" w:themeColor="text1"/>
          <w:sz w:val="32"/>
          <w:szCs w:val="32"/>
          <w:shd w:val="clear" w:color="auto" w:fill="FFFFFF"/>
          <w:rtl/>
        </w:rPr>
      </w:pPr>
    </w:p>
    <w:p w14:paraId="2E658CAE" w14:textId="77777777" w:rsidR="003037AB" w:rsidRPr="003037AB" w:rsidRDefault="003037AB" w:rsidP="003037AB">
      <w:pPr>
        <w:bidi/>
        <w:spacing w:line="276" w:lineRule="auto"/>
        <w:jc w:val="both"/>
        <w:rPr>
          <w:rFonts w:ascii="Simplified Arabic" w:hAnsi="Simplified Arabic" w:cs="Simplified Arabic"/>
          <w:b/>
          <w:bCs/>
          <w:color w:val="000000" w:themeColor="text1"/>
          <w:sz w:val="32"/>
          <w:szCs w:val="32"/>
          <w:shd w:val="clear" w:color="auto" w:fill="FFFFFF"/>
          <w:rtl/>
        </w:rPr>
      </w:pPr>
    </w:p>
    <w:p w14:paraId="08D2AC95" w14:textId="77777777" w:rsidR="003037AB" w:rsidRPr="003037AB" w:rsidRDefault="003037AB" w:rsidP="003037AB">
      <w:pPr>
        <w:bidi/>
        <w:spacing w:line="276" w:lineRule="auto"/>
        <w:jc w:val="both"/>
        <w:rPr>
          <w:rFonts w:ascii="Simplified Arabic" w:hAnsi="Simplified Arabic" w:cs="Simplified Arabic"/>
          <w:b/>
          <w:bCs/>
          <w:color w:val="000000" w:themeColor="text1"/>
          <w:sz w:val="32"/>
          <w:szCs w:val="32"/>
          <w:shd w:val="clear" w:color="auto" w:fill="FFFFFF"/>
          <w:rtl/>
        </w:rPr>
      </w:pPr>
    </w:p>
    <w:p w14:paraId="6C4860C9" w14:textId="77777777" w:rsidR="000106AF" w:rsidRDefault="000106AF" w:rsidP="003037AB">
      <w:pPr>
        <w:bidi/>
        <w:spacing w:line="276" w:lineRule="auto"/>
        <w:jc w:val="both"/>
        <w:rPr>
          <w:rFonts w:ascii="Simplified Arabic" w:hAnsi="Simplified Arabic" w:cs="Simplified Arabic"/>
          <w:b/>
          <w:bCs/>
          <w:color w:val="000000" w:themeColor="text1"/>
          <w:sz w:val="32"/>
          <w:szCs w:val="32"/>
          <w:shd w:val="clear" w:color="auto" w:fill="FFFFFF"/>
          <w:rtl/>
        </w:rPr>
      </w:pPr>
    </w:p>
    <w:p w14:paraId="732CC98A" w14:textId="77777777" w:rsidR="000106AF" w:rsidRDefault="000106AF" w:rsidP="000106AF">
      <w:pPr>
        <w:bidi/>
        <w:spacing w:line="276" w:lineRule="auto"/>
        <w:jc w:val="both"/>
        <w:rPr>
          <w:rFonts w:ascii="Simplified Arabic" w:hAnsi="Simplified Arabic" w:cs="Simplified Arabic"/>
          <w:b/>
          <w:bCs/>
          <w:color w:val="000000" w:themeColor="text1"/>
          <w:sz w:val="32"/>
          <w:szCs w:val="32"/>
          <w:shd w:val="clear" w:color="auto" w:fill="FFFFFF"/>
          <w:rtl/>
        </w:rPr>
      </w:pPr>
    </w:p>
    <w:p w14:paraId="6920B9C9" w14:textId="77777777" w:rsidR="000106AF" w:rsidRDefault="000106AF" w:rsidP="000106AF">
      <w:pPr>
        <w:bidi/>
        <w:spacing w:line="276" w:lineRule="auto"/>
        <w:jc w:val="both"/>
        <w:rPr>
          <w:rFonts w:ascii="Simplified Arabic" w:hAnsi="Simplified Arabic" w:cs="Simplified Arabic"/>
          <w:b/>
          <w:bCs/>
          <w:color w:val="000000" w:themeColor="text1"/>
          <w:sz w:val="32"/>
          <w:szCs w:val="32"/>
          <w:shd w:val="clear" w:color="auto" w:fill="FFFFFF"/>
          <w:rtl/>
        </w:rPr>
      </w:pPr>
    </w:p>
    <w:p w14:paraId="197D8D72" w14:textId="77777777" w:rsidR="000106AF" w:rsidRDefault="000106AF" w:rsidP="000106AF">
      <w:pPr>
        <w:bidi/>
        <w:spacing w:line="276" w:lineRule="auto"/>
        <w:jc w:val="both"/>
        <w:rPr>
          <w:rFonts w:ascii="Simplified Arabic" w:hAnsi="Simplified Arabic" w:cs="Simplified Arabic"/>
          <w:b/>
          <w:bCs/>
          <w:color w:val="000000" w:themeColor="text1"/>
          <w:sz w:val="32"/>
          <w:szCs w:val="32"/>
          <w:shd w:val="clear" w:color="auto" w:fill="FFFFFF"/>
          <w:rtl/>
        </w:rPr>
      </w:pPr>
    </w:p>
    <w:p w14:paraId="476EC43C" w14:textId="77777777" w:rsidR="000106AF" w:rsidRDefault="000106AF" w:rsidP="000106AF">
      <w:pPr>
        <w:bidi/>
        <w:spacing w:line="276" w:lineRule="auto"/>
        <w:jc w:val="both"/>
        <w:rPr>
          <w:rFonts w:ascii="Simplified Arabic" w:hAnsi="Simplified Arabic" w:cs="Simplified Arabic"/>
          <w:b/>
          <w:bCs/>
          <w:color w:val="000000" w:themeColor="text1"/>
          <w:sz w:val="32"/>
          <w:szCs w:val="32"/>
          <w:shd w:val="clear" w:color="auto" w:fill="FFFFFF"/>
          <w:rtl/>
        </w:rPr>
      </w:pPr>
    </w:p>
    <w:p w14:paraId="481D6FB0" w14:textId="77777777" w:rsidR="000106AF" w:rsidRDefault="000106AF" w:rsidP="000106AF">
      <w:pPr>
        <w:bidi/>
        <w:spacing w:line="276" w:lineRule="auto"/>
        <w:jc w:val="both"/>
        <w:rPr>
          <w:rFonts w:ascii="Simplified Arabic" w:hAnsi="Simplified Arabic" w:cs="Simplified Arabic"/>
          <w:b/>
          <w:bCs/>
          <w:color w:val="000000" w:themeColor="text1"/>
          <w:sz w:val="32"/>
          <w:szCs w:val="32"/>
          <w:shd w:val="clear" w:color="auto" w:fill="FFFFFF"/>
          <w:rtl/>
        </w:rPr>
      </w:pPr>
    </w:p>
    <w:p w14:paraId="76347CDC" w14:textId="77777777" w:rsidR="000106AF" w:rsidRDefault="000106AF" w:rsidP="000106AF">
      <w:pPr>
        <w:bidi/>
        <w:spacing w:line="276" w:lineRule="auto"/>
        <w:jc w:val="both"/>
        <w:rPr>
          <w:rFonts w:ascii="Simplified Arabic" w:hAnsi="Simplified Arabic" w:cs="Simplified Arabic"/>
          <w:b/>
          <w:bCs/>
          <w:color w:val="000000" w:themeColor="text1"/>
          <w:sz w:val="32"/>
          <w:szCs w:val="32"/>
          <w:shd w:val="clear" w:color="auto" w:fill="FFFFFF"/>
          <w:rtl/>
        </w:rPr>
      </w:pPr>
    </w:p>
    <w:p w14:paraId="5CF1F86D" w14:textId="77777777" w:rsidR="000106AF" w:rsidRDefault="000106AF" w:rsidP="000106AF">
      <w:pPr>
        <w:bidi/>
        <w:spacing w:line="276" w:lineRule="auto"/>
        <w:jc w:val="both"/>
        <w:rPr>
          <w:rFonts w:ascii="Simplified Arabic" w:hAnsi="Simplified Arabic" w:cs="Simplified Arabic"/>
          <w:b/>
          <w:bCs/>
          <w:color w:val="000000" w:themeColor="text1"/>
          <w:sz w:val="32"/>
          <w:szCs w:val="32"/>
          <w:shd w:val="clear" w:color="auto" w:fill="FFFFFF"/>
          <w:rtl/>
        </w:rPr>
      </w:pPr>
    </w:p>
    <w:p w14:paraId="73491CE1" w14:textId="77777777" w:rsidR="000106AF" w:rsidRDefault="000106AF" w:rsidP="000106AF">
      <w:pPr>
        <w:bidi/>
        <w:spacing w:line="276" w:lineRule="auto"/>
        <w:jc w:val="both"/>
        <w:rPr>
          <w:rFonts w:ascii="Simplified Arabic" w:hAnsi="Simplified Arabic" w:cs="Simplified Arabic"/>
          <w:b/>
          <w:bCs/>
          <w:color w:val="000000" w:themeColor="text1"/>
          <w:sz w:val="32"/>
          <w:szCs w:val="32"/>
          <w:shd w:val="clear" w:color="auto" w:fill="FFFFFF"/>
          <w:rtl/>
        </w:rPr>
      </w:pPr>
    </w:p>
    <w:p w14:paraId="48C03067" w14:textId="77777777" w:rsidR="000106AF" w:rsidRDefault="000106AF" w:rsidP="000106AF">
      <w:pPr>
        <w:bidi/>
        <w:spacing w:line="276" w:lineRule="auto"/>
        <w:jc w:val="both"/>
        <w:rPr>
          <w:rFonts w:ascii="Simplified Arabic" w:hAnsi="Simplified Arabic" w:cs="Simplified Arabic"/>
          <w:b/>
          <w:bCs/>
          <w:color w:val="000000" w:themeColor="text1"/>
          <w:sz w:val="32"/>
          <w:szCs w:val="32"/>
          <w:shd w:val="clear" w:color="auto" w:fill="FFFFFF"/>
          <w:rtl/>
        </w:rPr>
      </w:pPr>
    </w:p>
    <w:p w14:paraId="50FADB29" w14:textId="77777777" w:rsidR="0038320F" w:rsidRDefault="0038320F" w:rsidP="0038320F">
      <w:pPr>
        <w:bidi/>
        <w:spacing w:line="276" w:lineRule="auto"/>
        <w:jc w:val="both"/>
        <w:rPr>
          <w:rFonts w:ascii="Simplified Arabic" w:hAnsi="Simplified Arabic" w:cs="Simplified Arabic"/>
          <w:b/>
          <w:bCs/>
          <w:color w:val="000000" w:themeColor="text1"/>
          <w:sz w:val="32"/>
          <w:szCs w:val="32"/>
          <w:shd w:val="clear" w:color="auto" w:fill="FFFFFF"/>
          <w:rtl/>
        </w:rPr>
      </w:pPr>
    </w:p>
    <w:p w14:paraId="17519521" w14:textId="42B69633" w:rsidR="0038320F" w:rsidRPr="0038320F" w:rsidRDefault="0038320F" w:rsidP="0038320F">
      <w:pPr>
        <w:bidi/>
        <w:spacing w:line="276" w:lineRule="auto"/>
        <w:jc w:val="both"/>
        <w:rPr>
          <w:rFonts w:ascii="Simplified Arabic" w:eastAsia="Calibri" w:hAnsi="Simplified Arabic" w:cs="Simplified Arabic"/>
          <w:b/>
          <w:bCs/>
          <w:color w:val="000000"/>
          <w:sz w:val="28"/>
          <w:szCs w:val="28"/>
          <w:u w:val="single"/>
          <w:shd w:val="clear" w:color="auto" w:fill="FFFFFF"/>
          <w:rtl/>
        </w:rPr>
      </w:pPr>
      <w:r w:rsidRPr="0038320F">
        <w:rPr>
          <w:rFonts w:ascii="Simplified Arabic" w:eastAsia="Calibri" w:hAnsi="Simplified Arabic" w:cs="Simplified Arabic" w:hint="cs"/>
          <w:b/>
          <w:bCs/>
          <w:color w:val="000000"/>
          <w:sz w:val="28"/>
          <w:szCs w:val="28"/>
          <w:u w:val="single"/>
          <w:shd w:val="clear" w:color="auto" w:fill="FFFFFF"/>
          <w:rtl/>
        </w:rPr>
        <w:lastRenderedPageBreak/>
        <w:t>الاستنتاجات</w:t>
      </w:r>
    </w:p>
    <w:p w14:paraId="2FD2CCC2" w14:textId="469A7CA0" w:rsidR="0038320F" w:rsidRPr="0038320F" w:rsidRDefault="0038320F" w:rsidP="0038320F">
      <w:pPr>
        <w:shd w:val="clear" w:color="auto" w:fill="FFFFFF"/>
        <w:bidi/>
        <w:spacing w:before="100" w:beforeAutospacing="1" w:after="360" w:line="240" w:lineRule="auto"/>
        <w:jc w:val="both"/>
        <w:rPr>
          <w:rFonts w:ascii="Simplified Arabic" w:eastAsia="Times New Roman" w:hAnsi="Simplified Arabic" w:cs="Simplified Arabic"/>
          <w:color w:val="000000"/>
          <w:sz w:val="28"/>
          <w:szCs w:val="28"/>
          <w:rtl/>
        </w:rPr>
      </w:pPr>
      <w:r w:rsidRPr="0038320F">
        <w:rPr>
          <w:rFonts w:ascii="Simplified Arabic" w:eastAsia="Times New Roman" w:hAnsi="Simplified Arabic" w:cs="Simplified Arabic" w:hint="cs"/>
          <w:color w:val="000000"/>
          <w:sz w:val="28"/>
          <w:szCs w:val="28"/>
          <w:rtl/>
        </w:rPr>
        <w:t>1-</w:t>
      </w:r>
      <w:r w:rsidRPr="0038320F">
        <w:rPr>
          <w:rFonts w:ascii="Simplified Arabic" w:eastAsia="Times New Roman" w:hAnsi="Simplified Arabic" w:cs="Simplified Arabic"/>
          <w:color w:val="000000"/>
          <w:sz w:val="28"/>
          <w:szCs w:val="28"/>
          <w:rtl/>
        </w:rPr>
        <w:t xml:space="preserve">يمتلك العراق إمكانات عالية من الثروات ولكنها لم تستغل في عملية التنمية المستدامة، مما أدى إلى سرقتها وتبذيرها بسبب الفساد المالي والاداري مما انعكس </w:t>
      </w:r>
      <w:r>
        <w:rPr>
          <w:rFonts w:ascii="Simplified Arabic" w:eastAsia="Times New Roman" w:hAnsi="Simplified Arabic" w:cs="Simplified Arabic"/>
          <w:color w:val="000000"/>
          <w:sz w:val="28"/>
          <w:szCs w:val="28"/>
          <w:rtl/>
        </w:rPr>
        <w:t>سلبا على تطور التنمية المستدامة</w:t>
      </w:r>
      <w:r>
        <w:rPr>
          <w:rFonts w:ascii="Simplified Arabic" w:eastAsia="Times New Roman" w:hAnsi="Simplified Arabic" w:cs="Simplified Arabic" w:hint="cs"/>
          <w:color w:val="000000"/>
          <w:sz w:val="28"/>
          <w:szCs w:val="28"/>
          <w:rtl/>
        </w:rPr>
        <w:t xml:space="preserve"> , </w:t>
      </w:r>
      <w:r w:rsidRPr="0038320F">
        <w:rPr>
          <w:rFonts w:ascii="Simplified Arabic" w:eastAsia="Times New Roman" w:hAnsi="Simplified Arabic" w:cs="Simplified Arabic"/>
          <w:color w:val="000000"/>
          <w:sz w:val="28"/>
          <w:szCs w:val="28"/>
          <w:rtl/>
        </w:rPr>
        <w:t>و ان عدم الاستقرار السياسي والأمني أثر سلبا على التنمية المستدامة في العراق وتراجع ملحوظ في البنى التحتية مقارنة بالنمو السكاني المتزايد.</w:t>
      </w:r>
    </w:p>
    <w:p w14:paraId="45060A0A" w14:textId="77777777" w:rsidR="0038320F" w:rsidRPr="0038320F" w:rsidRDefault="0038320F" w:rsidP="0038320F">
      <w:pPr>
        <w:shd w:val="clear" w:color="auto" w:fill="FFFFFF"/>
        <w:bidi/>
        <w:spacing w:before="100" w:beforeAutospacing="1" w:after="360" w:line="240" w:lineRule="auto"/>
        <w:jc w:val="both"/>
        <w:rPr>
          <w:rFonts w:ascii="Simplified Arabic" w:eastAsia="Times New Roman" w:hAnsi="Simplified Arabic" w:cs="Simplified Arabic"/>
          <w:color w:val="000000"/>
          <w:sz w:val="28"/>
          <w:szCs w:val="28"/>
          <w:rtl/>
        </w:rPr>
      </w:pPr>
      <w:r w:rsidRPr="0038320F">
        <w:rPr>
          <w:rFonts w:ascii="Simplified Arabic" w:eastAsia="Times New Roman" w:hAnsi="Simplified Arabic" w:cs="Simplified Arabic" w:hint="cs"/>
          <w:color w:val="000000"/>
          <w:sz w:val="28"/>
          <w:szCs w:val="28"/>
          <w:rtl/>
        </w:rPr>
        <w:t>2-</w:t>
      </w:r>
      <w:r w:rsidRPr="0038320F">
        <w:rPr>
          <w:rFonts w:ascii="Simplified Arabic" w:eastAsia="Times New Roman" w:hAnsi="Simplified Arabic" w:cs="Simplified Arabic"/>
          <w:color w:val="000000"/>
          <w:sz w:val="28"/>
          <w:szCs w:val="28"/>
          <w:rtl/>
        </w:rPr>
        <w:t xml:space="preserve">أن </w:t>
      </w:r>
      <w:r w:rsidRPr="0038320F">
        <w:rPr>
          <w:rFonts w:ascii="Simplified Arabic" w:eastAsia="Times New Roman" w:hAnsi="Simplified Arabic" w:cs="Simplified Arabic" w:hint="cs"/>
          <w:color w:val="000000"/>
          <w:sz w:val="28"/>
          <w:szCs w:val="28"/>
          <w:rtl/>
        </w:rPr>
        <w:t>الوصول</w:t>
      </w:r>
      <w:r w:rsidRPr="0038320F">
        <w:rPr>
          <w:rFonts w:ascii="Simplified Arabic" w:eastAsia="Times New Roman" w:hAnsi="Simplified Arabic" w:cs="Simplified Arabic"/>
          <w:color w:val="000000"/>
          <w:sz w:val="28"/>
          <w:szCs w:val="28"/>
          <w:rtl/>
        </w:rPr>
        <w:t xml:space="preserve"> إلى التنمية المستدامة وضمان مجتمع مستقر ينمو اقتصادياً ويرتقي معرفياً، يستلزم معالجة الأخطاء الكبرى والخروج من الحلقة المفرغة، لتحقيق التنمية الشاملة المتوازنة والمنشودة</w:t>
      </w:r>
      <w:r w:rsidRPr="0038320F">
        <w:rPr>
          <w:rFonts w:ascii="Simplified Arabic" w:eastAsia="Times New Roman" w:hAnsi="Simplified Arabic" w:cs="Simplified Arabic"/>
          <w:color w:val="000000"/>
          <w:sz w:val="28"/>
          <w:szCs w:val="28"/>
        </w:rPr>
        <w:t>.</w:t>
      </w:r>
    </w:p>
    <w:p w14:paraId="13BBFA20" w14:textId="77777777" w:rsidR="0038320F" w:rsidRPr="0038320F" w:rsidRDefault="0038320F" w:rsidP="0038320F">
      <w:pPr>
        <w:bidi/>
        <w:spacing w:before="100" w:beforeAutospacing="1" w:after="100" w:afterAutospacing="1" w:line="240" w:lineRule="auto"/>
        <w:jc w:val="both"/>
        <w:textAlignment w:val="baseline"/>
        <w:rPr>
          <w:rFonts w:ascii="Simplified Arabic" w:eastAsia="Calibri" w:hAnsi="Simplified Arabic" w:cs="Simplified Arabic"/>
          <w:color w:val="000000"/>
          <w:sz w:val="28"/>
          <w:szCs w:val="28"/>
          <w:rtl/>
        </w:rPr>
      </w:pPr>
      <w:r w:rsidRPr="0038320F">
        <w:rPr>
          <w:rFonts w:ascii="Simplified Arabic" w:eastAsia="Calibri" w:hAnsi="Simplified Arabic" w:cs="Simplified Arabic" w:hint="cs"/>
          <w:color w:val="000000"/>
          <w:sz w:val="28"/>
          <w:szCs w:val="28"/>
          <w:rtl/>
        </w:rPr>
        <w:t xml:space="preserve">3- </w:t>
      </w:r>
      <w:r w:rsidRPr="0038320F">
        <w:rPr>
          <w:rFonts w:ascii="Simplified Arabic" w:eastAsia="Calibri" w:hAnsi="Simplified Arabic" w:cs="Simplified Arabic"/>
          <w:color w:val="000000"/>
          <w:sz w:val="28"/>
          <w:szCs w:val="28"/>
          <w:rtl/>
        </w:rPr>
        <w:t>ان دراسة وتحليل واقع التنمية المستدامة في العراق يتطلب التمعن بطبيعة الظروف والمشكلات التي يعانيها العراق في مختلف الجوانب، إذ تواجه التنمية المستدامة في العراق مجموعة من التحديات التي تمثل كوابح بوجه النهوض بواقعها.</w:t>
      </w:r>
    </w:p>
    <w:p w14:paraId="2D7764F5" w14:textId="2FABEB81" w:rsidR="0038320F" w:rsidRPr="0038320F" w:rsidRDefault="0038320F" w:rsidP="0038320F">
      <w:pPr>
        <w:bidi/>
        <w:spacing w:before="100" w:beforeAutospacing="1" w:after="100" w:afterAutospacing="1" w:line="240" w:lineRule="auto"/>
        <w:jc w:val="both"/>
        <w:textAlignment w:val="baseline"/>
        <w:rPr>
          <w:rFonts w:ascii="Simplified Arabic" w:eastAsia="Calibri" w:hAnsi="Simplified Arabic" w:cs="Simplified Arabic"/>
          <w:color w:val="000000"/>
          <w:sz w:val="28"/>
          <w:szCs w:val="28"/>
          <w:shd w:val="clear" w:color="auto" w:fill="FFFFFF"/>
          <w:rtl/>
        </w:rPr>
      </w:pPr>
      <w:r w:rsidRPr="0038320F">
        <w:rPr>
          <w:rFonts w:ascii="Simplified Arabic" w:eastAsia="Calibri" w:hAnsi="Simplified Arabic" w:cs="Simplified Arabic" w:hint="cs"/>
          <w:color w:val="000000"/>
          <w:sz w:val="28"/>
          <w:szCs w:val="28"/>
          <w:rtl/>
        </w:rPr>
        <w:t>4-</w:t>
      </w:r>
      <w:r>
        <w:rPr>
          <w:rFonts w:ascii="Simplified Arabic" w:eastAsia="Calibri" w:hAnsi="Simplified Arabic" w:cs="Simplified Arabic" w:hint="cs"/>
          <w:color w:val="000000"/>
          <w:sz w:val="28"/>
          <w:szCs w:val="28"/>
          <w:rtl/>
        </w:rPr>
        <w:t xml:space="preserve"> </w:t>
      </w:r>
      <w:r w:rsidRPr="0038320F">
        <w:rPr>
          <w:rFonts w:ascii="Simplified Arabic" w:eastAsia="Calibri" w:hAnsi="Simplified Arabic" w:cs="Simplified Arabic" w:hint="cs"/>
          <w:color w:val="000000"/>
          <w:sz w:val="28"/>
          <w:szCs w:val="28"/>
          <w:rtl/>
        </w:rPr>
        <w:t xml:space="preserve">تبين لنا من خلال هذه الدراسة ان </w:t>
      </w:r>
      <w:r w:rsidRPr="0038320F">
        <w:rPr>
          <w:rFonts w:ascii="Simplified Arabic" w:eastAsia="Calibri" w:hAnsi="Simplified Arabic" w:cs="Simplified Arabic"/>
          <w:color w:val="000000"/>
          <w:sz w:val="28"/>
          <w:szCs w:val="28"/>
          <w:rtl/>
        </w:rPr>
        <w:t xml:space="preserve">من معوقات التنمية </w:t>
      </w:r>
      <w:r w:rsidRPr="0038320F">
        <w:rPr>
          <w:rFonts w:ascii="Simplified Arabic" w:eastAsia="Calibri" w:hAnsi="Simplified Arabic" w:cs="Simplified Arabic" w:hint="cs"/>
          <w:color w:val="000000"/>
          <w:sz w:val="28"/>
          <w:szCs w:val="28"/>
          <w:rtl/>
        </w:rPr>
        <w:t>المستدامة</w:t>
      </w:r>
      <w:r w:rsidRPr="0038320F">
        <w:rPr>
          <w:rFonts w:ascii="Simplified Arabic" w:eastAsia="Calibri" w:hAnsi="Simplified Arabic" w:cs="Simplified Arabic"/>
          <w:color w:val="000000"/>
          <w:sz w:val="28"/>
          <w:szCs w:val="28"/>
          <w:rtl/>
        </w:rPr>
        <w:t xml:space="preserve"> في سوريا هي </w:t>
      </w:r>
      <w:r w:rsidRPr="0038320F">
        <w:rPr>
          <w:rFonts w:ascii="Simplified Arabic" w:eastAsia="Calibri" w:hAnsi="Simplified Arabic" w:cs="Simplified Arabic" w:hint="cs"/>
          <w:color w:val="000000"/>
          <w:sz w:val="28"/>
          <w:szCs w:val="28"/>
          <w:rtl/>
        </w:rPr>
        <w:t>ا</w:t>
      </w:r>
      <w:r w:rsidRPr="0038320F">
        <w:rPr>
          <w:rFonts w:ascii="Simplified Arabic" w:eastAsia="Calibri" w:hAnsi="Simplified Arabic" w:cs="Simplified Arabic"/>
          <w:color w:val="000000"/>
          <w:sz w:val="28"/>
          <w:szCs w:val="28"/>
          <w:shd w:val="clear" w:color="auto" w:fill="FFFFFF"/>
          <w:rtl/>
        </w:rPr>
        <w:t xml:space="preserve">لأزمة السياسية </w:t>
      </w:r>
      <w:r w:rsidRPr="0038320F">
        <w:rPr>
          <w:rFonts w:ascii="Simplified Arabic" w:eastAsia="Calibri" w:hAnsi="Simplified Arabic" w:cs="Simplified Arabic" w:hint="cs"/>
          <w:color w:val="000000"/>
          <w:sz w:val="28"/>
          <w:szCs w:val="28"/>
          <w:shd w:val="clear" w:color="auto" w:fill="FFFFFF"/>
          <w:rtl/>
        </w:rPr>
        <w:t>و</w:t>
      </w:r>
      <w:r w:rsidRPr="0038320F">
        <w:rPr>
          <w:rFonts w:ascii="Simplified Arabic" w:eastAsia="Calibri" w:hAnsi="Simplified Arabic" w:cs="Simplified Arabic"/>
          <w:color w:val="000000"/>
          <w:sz w:val="28"/>
          <w:szCs w:val="28"/>
          <w:shd w:val="clear" w:color="auto" w:fill="FFFFFF"/>
          <w:rtl/>
        </w:rPr>
        <w:t xml:space="preserve">عوامل خارجية، ولا سيما الأطراف التي قامت بالتمويل والتسليح والتحريض، وعوامل داخلية، تمثلت بمن جعلوا من أنفسهم أدوات لتلك الحرب مدفوعين بجملة من الأسباب، أولها التعصب والجهل، ثم الفقر والبطالة بالمرتبة الثانية، لتأتي بعدها قضايا الانتماء والهوية الضائعة والشعور </w:t>
      </w:r>
      <w:proofErr w:type="spellStart"/>
      <w:r w:rsidRPr="0038320F">
        <w:rPr>
          <w:rFonts w:ascii="Simplified Arabic" w:eastAsia="Calibri" w:hAnsi="Simplified Arabic" w:cs="Simplified Arabic"/>
          <w:color w:val="000000"/>
          <w:sz w:val="28"/>
          <w:szCs w:val="28"/>
          <w:shd w:val="clear" w:color="auto" w:fill="FFFFFF"/>
          <w:rtl/>
        </w:rPr>
        <w:t>بالخذلان</w:t>
      </w:r>
      <w:proofErr w:type="spellEnd"/>
      <w:r w:rsidRPr="0038320F">
        <w:rPr>
          <w:rFonts w:ascii="Simplified Arabic" w:eastAsia="Calibri" w:hAnsi="Simplified Arabic" w:cs="Simplified Arabic"/>
          <w:color w:val="000000"/>
          <w:sz w:val="28"/>
          <w:szCs w:val="28"/>
          <w:shd w:val="clear" w:color="auto" w:fill="FFFFFF"/>
          <w:rtl/>
        </w:rPr>
        <w:t xml:space="preserve"> من الأحزاب القومية العلمانية التي تصدرت المشهد السياسي لعقود خلت، وهذه الأسباب بالتأكيد ناجمة عن فجوات وأخطاء استراتيجية كبيرة في المسيرة التنموية</w:t>
      </w:r>
      <w:r w:rsidRPr="0038320F">
        <w:rPr>
          <w:rFonts w:ascii="Simplified Arabic" w:eastAsia="Calibri" w:hAnsi="Simplified Arabic" w:cs="Simplified Arabic"/>
          <w:color w:val="000000"/>
          <w:sz w:val="28"/>
          <w:szCs w:val="28"/>
          <w:shd w:val="clear" w:color="auto" w:fill="FFFFFF"/>
        </w:rPr>
        <w:t>.</w:t>
      </w:r>
    </w:p>
    <w:p w14:paraId="5868E1D8" w14:textId="77777777" w:rsidR="0038320F" w:rsidRPr="0038320F" w:rsidRDefault="0038320F" w:rsidP="0038320F">
      <w:pPr>
        <w:bidi/>
        <w:spacing w:before="100" w:beforeAutospacing="1" w:after="100" w:afterAutospacing="1" w:line="240" w:lineRule="auto"/>
        <w:jc w:val="both"/>
        <w:textAlignment w:val="baseline"/>
        <w:rPr>
          <w:rFonts w:ascii="Simplified Arabic" w:eastAsia="Calibri" w:hAnsi="Simplified Arabic" w:cs="Simplified Arabic"/>
          <w:color w:val="000000"/>
          <w:sz w:val="28"/>
          <w:szCs w:val="28"/>
          <w:shd w:val="clear" w:color="auto" w:fill="FFFFFF"/>
          <w:rtl/>
        </w:rPr>
      </w:pPr>
    </w:p>
    <w:p w14:paraId="16265F22" w14:textId="77777777" w:rsidR="0038320F" w:rsidRDefault="0038320F" w:rsidP="0038320F">
      <w:pPr>
        <w:bidi/>
        <w:spacing w:before="100" w:beforeAutospacing="1" w:after="100" w:afterAutospacing="1" w:line="240" w:lineRule="auto"/>
        <w:jc w:val="both"/>
        <w:textAlignment w:val="baseline"/>
        <w:rPr>
          <w:rFonts w:ascii="Simplified Arabic" w:eastAsia="Calibri" w:hAnsi="Simplified Arabic" w:cs="Simplified Arabic"/>
          <w:color w:val="000000"/>
          <w:sz w:val="28"/>
          <w:szCs w:val="28"/>
          <w:shd w:val="clear" w:color="auto" w:fill="FFFFFF"/>
          <w:rtl/>
        </w:rPr>
      </w:pPr>
    </w:p>
    <w:p w14:paraId="591C4755" w14:textId="77777777" w:rsidR="0038320F" w:rsidRDefault="0038320F" w:rsidP="0038320F">
      <w:pPr>
        <w:bidi/>
        <w:spacing w:before="100" w:beforeAutospacing="1" w:after="100" w:afterAutospacing="1" w:line="240" w:lineRule="auto"/>
        <w:jc w:val="both"/>
        <w:textAlignment w:val="baseline"/>
        <w:rPr>
          <w:rFonts w:ascii="Simplified Arabic" w:eastAsia="Calibri" w:hAnsi="Simplified Arabic" w:cs="Simplified Arabic"/>
          <w:color w:val="000000"/>
          <w:sz w:val="28"/>
          <w:szCs w:val="28"/>
          <w:shd w:val="clear" w:color="auto" w:fill="FFFFFF"/>
          <w:rtl/>
        </w:rPr>
      </w:pPr>
    </w:p>
    <w:p w14:paraId="2CE9799F" w14:textId="77777777" w:rsidR="0038320F" w:rsidRDefault="0038320F" w:rsidP="0038320F">
      <w:pPr>
        <w:bidi/>
        <w:spacing w:before="100" w:beforeAutospacing="1" w:after="100" w:afterAutospacing="1" w:line="240" w:lineRule="auto"/>
        <w:jc w:val="both"/>
        <w:textAlignment w:val="baseline"/>
        <w:rPr>
          <w:rFonts w:ascii="Simplified Arabic" w:eastAsia="Calibri" w:hAnsi="Simplified Arabic" w:cs="Simplified Arabic"/>
          <w:color w:val="000000"/>
          <w:sz w:val="28"/>
          <w:szCs w:val="28"/>
          <w:shd w:val="clear" w:color="auto" w:fill="FFFFFF"/>
          <w:rtl/>
        </w:rPr>
      </w:pPr>
    </w:p>
    <w:p w14:paraId="13EB9843" w14:textId="77777777" w:rsidR="0038320F" w:rsidRDefault="0038320F" w:rsidP="0038320F">
      <w:pPr>
        <w:bidi/>
        <w:spacing w:before="100" w:beforeAutospacing="1" w:after="100" w:afterAutospacing="1" w:line="240" w:lineRule="auto"/>
        <w:jc w:val="both"/>
        <w:textAlignment w:val="baseline"/>
        <w:rPr>
          <w:rFonts w:ascii="Simplified Arabic" w:eastAsia="Calibri" w:hAnsi="Simplified Arabic" w:cs="Simplified Arabic"/>
          <w:color w:val="000000"/>
          <w:sz w:val="28"/>
          <w:szCs w:val="28"/>
          <w:shd w:val="clear" w:color="auto" w:fill="FFFFFF"/>
          <w:rtl/>
        </w:rPr>
      </w:pPr>
    </w:p>
    <w:p w14:paraId="4AAD0950" w14:textId="71AD085A" w:rsidR="0038320F" w:rsidRPr="0038320F" w:rsidRDefault="0038320F" w:rsidP="0038320F">
      <w:pPr>
        <w:bidi/>
        <w:spacing w:before="100" w:beforeAutospacing="1" w:after="100" w:afterAutospacing="1" w:line="240" w:lineRule="auto"/>
        <w:jc w:val="both"/>
        <w:textAlignment w:val="baseline"/>
        <w:rPr>
          <w:rFonts w:ascii="Simplified Arabic" w:eastAsia="Calibri" w:hAnsi="Simplified Arabic" w:cs="Simplified Arabic"/>
          <w:b/>
          <w:bCs/>
          <w:color w:val="000000"/>
          <w:sz w:val="28"/>
          <w:szCs w:val="28"/>
          <w:u w:val="single"/>
          <w:shd w:val="clear" w:color="auto" w:fill="FFFFFF"/>
          <w:rtl/>
        </w:rPr>
      </w:pPr>
      <w:r w:rsidRPr="0038320F">
        <w:rPr>
          <w:rFonts w:ascii="Simplified Arabic" w:eastAsia="Calibri" w:hAnsi="Simplified Arabic" w:cs="Simplified Arabic" w:hint="cs"/>
          <w:b/>
          <w:bCs/>
          <w:color w:val="000000"/>
          <w:sz w:val="28"/>
          <w:szCs w:val="28"/>
          <w:u w:val="single"/>
          <w:shd w:val="clear" w:color="auto" w:fill="FFFFFF"/>
          <w:rtl/>
        </w:rPr>
        <w:lastRenderedPageBreak/>
        <w:t>التوصيات</w:t>
      </w:r>
    </w:p>
    <w:p w14:paraId="6B4B26D7" w14:textId="7176847C" w:rsidR="0038320F" w:rsidRPr="0038320F" w:rsidRDefault="0038320F" w:rsidP="0038320F">
      <w:pPr>
        <w:shd w:val="clear" w:color="auto" w:fill="FFFFFF"/>
        <w:bidi/>
        <w:spacing w:after="150" w:line="276" w:lineRule="auto"/>
        <w:jc w:val="both"/>
        <w:rPr>
          <w:rFonts w:ascii="Simplified Arabic" w:eastAsia="Times New Roman" w:hAnsi="Simplified Arabic" w:cs="Simplified Arabic"/>
          <w:color w:val="000000"/>
          <w:sz w:val="26"/>
          <w:szCs w:val="28"/>
          <w:rtl/>
        </w:rPr>
      </w:pPr>
      <w:r w:rsidRPr="0038320F">
        <w:rPr>
          <w:rFonts w:ascii="Simplified Arabic" w:eastAsia="Times New Roman" w:hAnsi="Simplified Arabic" w:cs="Simplified Arabic" w:hint="cs"/>
          <w:color w:val="000000"/>
          <w:sz w:val="28"/>
          <w:szCs w:val="28"/>
          <w:rtl/>
        </w:rPr>
        <w:t>1-</w:t>
      </w:r>
      <w:r>
        <w:rPr>
          <w:rFonts w:ascii="Simplified Arabic" w:eastAsia="Times New Roman" w:hAnsi="Simplified Arabic" w:cs="Simplified Arabic" w:hint="cs"/>
          <w:color w:val="000000"/>
          <w:sz w:val="28"/>
          <w:szCs w:val="28"/>
          <w:rtl/>
        </w:rPr>
        <w:t xml:space="preserve"> </w:t>
      </w:r>
      <w:r w:rsidRPr="0038320F">
        <w:rPr>
          <w:rFonts w:ascii="Simplified Arabic" w:eastAsia="Times New Roman" w:hAnsi="Simplified Arabic" w:cs="Simplified Arabic" w:hint="cs"/>
          <w:color w:val="000000"/>
          <w:sz w:val="28"/>
          <w:szCs w:val="28"/>
          <w:rtl/>
        </w:rPr>
        <w:t xml:space="preserve">من أجل النهوض بواقع التنمية المستدامة، نوصي بضرورة </w:t>
      </w:r>
      <w:r w:rsidRPr="0038320F">
        <w:rPr>
          <w:rFonts w:ascii="Simplified Arabic" w:eastAsia="Times New Roman" w:hAnsi="Simplified Arabic" w:cs="Simplified Arabic"/>
          <w:color w:val="000000"/>
          <w:sz w:val="26"/>
          <w:szCs w:val="28"/>
          <w:rtl/>
        </w:rPr>
        <w:t>الاستخدام الأمثل للموارد الطبيعية، والحد من التدهور البيئي الناجم عن الطفرة الصناعية والعمرانية والسكانية، التي شهدها العالم مؤخرا، وذلك من أجل ترشيد استهلاك الموارد الطبيعية لتحقيق أهداف التنمية المستدامة.</w:t>
      </w:r>
    </w:p>
    <w:p w14:paraId="3D1DEBB5" w14:textId="77777777" w:rsidR="0038320F" w:rsidRPr="0038320F" w:rsidRDefault="0038320F" w:rsidP="0038320F">
      <w:pPr>
        <w:shd w:val="clear" w:color="auto" w:fill="FFFFFF"/>
        <w:bidi/>
        <w:spacing w:after="150" w:line="276" w:lineRule="auto"/>
        <w:jc w:val="both"/>
        <w:rPr>
          <w:rFonts w:ascii="Simplified Arabic" w:eastAsia="Times New Roman" w:hAnsi="Simplified Arabic" w:cs="Simplified Arabic"/>
          <w:color w:val="000000"/>
          <w:sz w:val="26"/>
          <w:szCs w:val="28"/>
          <w:rtl/>
        </w:rPr>
      </w:pPr>
    </w:p>
    <w:p w14:paraId="3FE86448" w14:textId="77777777" w:rsidR="0038320F" w:rsidRPr="0038320F" w:rsidRDefault="0038320F" w:rsidP="0038320F">
      <w:pPr>
        <w:shd w:val="clear" w:color="auto" w:fill="FFFFFF"/>
        <w:bidi/>
        <w:spacing w:after="150" w:line="276" w:lineRule="auto"/>
        <w:jc w:val="both"/>
        <w:rPr>
          <w:rFonts w:ascii="Simplified Arabic" w:eastAsia="Times New Roman" w:hAnsi="Simplified Arabic" w:cs="Simplified Arabic"/>
          <w:color w:val="000000"/>
          <w:sz w:val="26"/>
          <w:szCs w:val="28"/>
          <w:rtl/>
        </w:rPr>
      </w:pPr>
      <w:r w:rsidRPr="0038320F">
        <w:rPr>
          <w:rFonts w:ascii="Simplified Arabic" w:eastAsia="Times New Roman" w:hAnsi="Simplified Arabic" w:cs="Simplified Arabic" w:hint="cs"/>
          <w:color w:val="000000"/>
          <w:sz w:val="26"/>
          <w:szCs w:val="28"/>
          <w:rtl/>
        </w:rPr>
        <w:t>2- ان تحقيق التنمية المستدامة في العراق يتطلب وجود نظام سياسي قادر على إزالة المعوقات التي تحد من تحقيقها، ومن هذه المعوقات هي الفساد الاداري، لذا نوصي بضرورة الاسراع بتشكيل لجان اقتصادية لمتابعة واقع التنمية المستدامة في العراق عن طريق تقديم تقارير سنوية ونصف سنوية عن واقع التنمية، بغية الوقوف على نقاط الضعف والعقبات التي تواجهها.</w:t>
      </w:r>
    </w:p>
    <w:p w14:paraId="515BFCB7" w14:textId="7C693107" w:rsidR="0038320F" w:rsidRPr="0038320F" w:rsidRDefault="0038320F" w:rsidP="0038320F">
      <w:pPr>
        <w:shd w:val="clear" w:color="auto" w:fill="FFFFFF"/>
        <w:bidi/>
        <w:spacing w:after="150" w:line="276" w:lineRule="auto"/>
        <w:jc w:val="both"/>
        <w:rPr>
          <w:rFonts w:ascii="Simplified Arabic" w:eastAsia="Times New Roman" w:hAnsi="Simplified Arabic" w:cs="Simplified Arabic"/>
          <w:color w:val="000000"/>
          <w:sz w:val="26"/>
          <w:szCs w:val="28"/>
          <w:rtl/>
        </w:rPr>
      </w:pPr>
      <w:r w:rsidRPr="0038320F">
        <w:rPr>
          <w:rFonts w:ascii="Simplified Arabic" w:eastAsia="Times New Roman" w:hAnsi="Simplified Arabic" w:cs="Simplified Arabic" w:hint="cs"/>
          <w:color w:val="000000"/>
          <w:sz w:val="26"/>
          <w:szCs w:val="28"/>
          <w:rtl/>
        </w:rPr>
        <w:t>3-</w:t>
      </w:r>
      <w:r>
        <w:rPr>
          <w:rFonts w:ascii="Simplified Arabic" w:eastAsia="Times New Roman" w:hAnsi="Simplified Arabic" w:cs="Simplified Arabic" w:hint="cs"/>
          <w:color w:val="000000"/>
          <w:sz w:val="26"/>
          <w:szCs w:val="28"/>
          <w:rtl/>
        </w:rPr>
        <w:t xml:space="preserve"> </w:t>
      </w:r>
      <w:r w:rsidRPr="0038320F">
        <w:rPr>
          <w:rFonts w:ascii="Simplified Arabic" w:eastAsia="Times New Roman" w:hAnsi="Simplified Arabic" w:cs="Simplified Arabic" w:hint="cs"/>
          <w:color w:val="000000"/>
          <w:sz w:val="26"/>
          <w:szCs w:val="28"/>
          <w:rtl/>
        </w:rPr>
        <w:t>من أجل تحقيق التنمية المستدامة في سوريا، نوصي بإعادة هيكلية النمو والعمل تطوير المؤشرات البيئية والاقتصادية والاجتماعية، ودعم البنى التحتية في سوريا.</w:t>
      </w:r>
    </w:p>
    <w:p w14:paraId="7F1EC31B" w14:textId="77777777" w:rsidR="004160C0" w:rsidRDefault="004160C0" w:rsidP="004160C0">
      <w:pPr>
        <w:bidi/>
        <w:spacing w:line="276" w:lineRule="auto"/>
        <w:jc w:val="both"/>
        <w:rPr>
          <w:rFonts w:ascii="Simplified Arabic" w:hAnsi="Simplified Arabic" w:cs="Simplified Arabic"/>
          <w:color w:val="000000" w:themeColor="text1"/>
          <w:sz w:val="28"/>
          <w:szCs w:val="28"/>
          <w:rtl/>
        </w:rPr>
      </w:pPr>
    </w:p>
    <w:p w14:paraId="77059FC9" w14:textId="77777777" w:rsidR="004160C0" w:rsidRDefault="004160C0" w:rsidP="004160C0">
      <w:pPr>
        <w:bidi/>
        <w:spacing w:line="276" w:lineRule="auto"/>
        <w:jc w:val="both"/>
        <w:rPr>
          <w:rFonts w:ascii="Simplified Arabic" w:hAnsi="Simplified Arabic" w:cs="Simplified Arabic"/>
          <w:color w:val="000000" w:themeColor="text1"/>
          <w:sz w:val="28"/>
          <w:szCs w:val="28"/>
          <w:rtl/>
        </w:rPr>
      </w:pPr>
    </w:p>
    <w:p w14:paraId="1B57542F" w14:textId="77777777" w:rsidR="004160C0" w:rsidRDefault="004160C0" w:rsidP="004160C0">
      <w:pPr>
        <w:bidi/>
        <w:spacing w:line="276" w:lineRule="auto"/>
        <w:jc w:val="both"/>
        <w:rPr>
          <w:rFonts w:ascii="Simplified Arabic" w:hAnsi="Simplified Arabic" w:cs="Simplified Arabic"/>
          <w:color w:val="000000" w:themeColor="text1"/>
          <w:sz w:val="28"/>
          <w:szCs w:val="28"/>
          <w:rtl/>
        </w:rPr>
      </w:pPr>
    </w:p>
    <w:p w14:paraId="6A8AD6D2" w14:textId="77777777" w:rsidR="0038320F" w:rsidRDefault="0038320F" w:rsidP="0038320F">
      <w:pPr>
        <w:bidi/>
        <w:spacing w:line="276" w:lineRule="auto"/>
        <w:jc w:val="both"/>
        <w:rPr>
          <w:rFonts w:ascii="Simplified Arabic" w:hAnsi="Simplified Arabic" w:cs="Simplified Arabic"/>
          <w:color w:val="000000" w:themeColor="text1"/>
          <w:sz w:val="28"/>
          <w:szCs w:val="28"/>
          <w:rtl/>
        </w:rPr>
      </w:pPr>
    </w:p>
    <w:p w14:paraId="6B602B1A" w14:textId="77777777" w:rsidR="0038320F" w:rsidRDefault="0038320F" w:rsidP="0038320F">
      <w:pPr>
        <w:bidi/>
        <w:spacing w:line="276" w:lineRule="auto"/>
        <w:jc w:val="both"/>
        <w:rPr>
          <w:rFonts w:ascii="Simplified Arabic" w:hAnsi="Simplified Arabic" w:cs="Simplified Arabic"/>
          <w:color w:val="000000" w:themeColor="text1"/>
          <w:sz w:val="28"/>
          <w:szCs w:val="28"/>
          <w:rtl/>
        </w:rPr>
      </w:pPr>
    </w:p>
    <w:p w14:paraId="6362651A" w14:textId="77777777" w:rsidR="0038320F" w:rsidRDefault="0038320F" w:rsidP="0038320F">
      <w:pPr>
        <w:bidi/>
        <w:spacing w:line="276" w:lineRule="auto"/>
        <w:jc w:val="both"/>
        <w:rPr>
          <w:rFonts w:ascii="Simplified Arabic" w:hAnsi="Simplified Arabic" w:cs="Simplified Arabic"/>
          <w:color w:val="000000" w:themeColor="text1"/>
          <w:sz w:val="28"/>
          <w:szCs w:val="28"/>
          <w:rtl/>
        </w:rPr>
      </w:pPr>
    </w:p>
    <w:p w14:paraId="50CD7C92" w14:textId="77777777" w:rsidR="0038320F" w:rsidRDefault="0038320F" w:rsidP="0038320F">
      <w:pPr>
        <w:bidi/>
        <w:spacing w:line="276" w:lineRule="auto"/>
        <w:jc w:val="both"/>
        <w:rPr>
          <w:rFonts w:ascii="Simplified Arabic" w:hAnsi="Simplified Arabic" w:cs="Simplified Arabic"/>
          <w:color w:val="000000" w:themeColor="text1"/>
          <w:sz w:val="28"/>
          <w:szCs w:val="28"/>
          <w:rtl/>
        </w:rPr>
      </w:pPr>
    </w:p>
    <w:p w14:paraId="7630DCFB" w14:textId="77777777" w:rsidR="0038320F" w:rsidRDefault="0038320F" w:rsidP="0038320F">
      <w:pPr>
        <w:bidi/>
        <w:spacing w:line="276" w:lineRule="auto"/>
        <w:jc w:val="both"/>
        <w:rPr>
          <w:rFonts w:ascii="Simplified Arabic" w:hAnsi="Simplified Arabic" w:cs="Simplified Arabic"/>
          <w:color w:val="000000" w:themeColor="text1"/>
          <w:sz w:val="28"/>
          <w:szCs w:val="28"/>
          <w:rtl/>
        </w:rPr>
      </w:pPr>
    </w:p>
    <w:p w14:paraId="7D058228" w14:textId="77777777" w:rsidR="004160C0" w:rsidRDefault="004160C0" w:rsidP="004160C0">
      <w:pPr>
        <w:bidi/>
        <w:spacing w:line="276" w:lineRule="auto"/>
        <w:jc w:val="both"/>
        <w:rPr>
          <w:rFonts w:ascii="Simplified Arabic" w:hAnsi="Simplified Arabic" w:cs="Simplified Arabic"/>
          <w:color w:val="000000" w:themeColor="text1"/>
          <w:sz w:val="28"/>
          <w:szCs w:val="28"/>
          <w:rtl/>
        </w:rPr>
      </w:pPr>
    </w:p>
    <w:p w14:paraId="1757A361" w14:textId="6138A8EF" w:rsidR="004160C0" w:rsidRPr="003D620F" w:rsidRDefault="004160C0" w:rsidP="004864DD">
      <w:pPr>
        <w:bidi/>
        <w:spacing w:line="276" w:lineRule="auto"/>
        <w:jc w:val="center"/>
        <w:rPr>
          <w:rFonts w:ascii="Simplified Arabic" w:hAnsi="Simplified Arabic" w:cs="Simplified Arabic"/>
          <w:b/>
          <w:bCs/>
          <w:sz w:val="28"/>
          <w:szCs w:val="28"/>
          <w:rtl/>
        </w:rPr>
      </w:pPr>
      <w:r w:rsidRPr="004F7494">
        <w:rPr>
          <w:rFonts w:ascii="Simplified Arabic" w:hAnsi="Simplified Arabic" w:cs="Simplified Arabic" w:hint="cs"/>
          <w:b/>
          <w:bCs/>
          <w:sz w:val="40"/>
          <w:szCs w:val="40"/>
          <w:u w:val="single"/>
          <w:rtl/>
        </w:rPr>
        <w:lastRenderedPageBreak/>
        <w:t>المصادر</w:t>
      </w:r>
    </w:p>
    <w:p w14:paraId="089D4B63" w14:textId="77777777" w:rsidR="00CA13FF" w:rsidRPr="00CA13FF" w:rsidRDefault="00CA13FF" w:rsidP="00CA13FF">
      <w:pPr>
        <w:pStyle w:val="a3"/>
        <w:numPr>
          <w:ilvl w:val="0"/>
          <w:numId w:val="13"/>
        </w:numPr>
        <w:rPr>
          <w:rtl/>
        </w:rPr>
      </w:pPr>
      <w:r w:rsidRPr="00CA13FF">
        <w:rPr>
          <w:rFonts w:hint="cs"/>
          <w:rtl/>
        </w:rPr>
        <w:t xml:space="preserve">جميعان، </w:t>
      </w:r>
      <w:r w:rsidRPr="00CA13FF">
        <w:rPr>
          <w:rtl/>
        </w:rPr>
        <w:t>ميخائيل, الانحراف الاداري - اسباب وطرق علاجه , القاهرة , 1975</w:t>
      </w:r>
      <w:r w:rsidRPr="00CA13FF">
        <w:rPr>
          <w:rFonts w:hint="cs"/>
          <w:rtl/>
        </w:rPr>
        <w:t>.</w:t>
      </w:r>
    </w:p>
    <w:p w14:paraId="1561CC1D" w14:textId="77777777" w:rsidR="00CA13FF" w:rsidRPr="00CA13FF" w:rsidRDefault="00CA13FF" w:rsidP="00CA13FF">
      <w:pPr>
        <w:pStyle w:val="a3"/>
        <w:numPr>
          <w:ilvl w:val="0"/>
          <w:numId w:val="13"/>
        </w:numPr>
        <w:rPr>
          <w:rtl/>
        </w:rPr>
      </w:pPr>
      <w:r w:rsidRPr="00CA13FF">
        <w:rPr>
          <w:rFonts w:hint="cs"/>
          <w:sz w:val="24"/>
          <w:szCs w:val="24"/>
          <w:rtl/>
        </w:rPr>
        <w:t xml:space="preserve">الجندي، </w:t>
      </w:r>
      <w:r w:rsidRPr="00CA13FF">
        <w:rPr>
          <w:sz w:val="24"/>
          <w:szCs w:val="24"/>
          <w:rtl/>
        </w:rPr>
        <w:t xml:space="preserve">شذى ظافر ، شبكة جيرون الإعلامية، اقتصاد الحرب وانتعاش تجارة الحرب والفساد، </w:t>
      </w:r>
      <w:r w:rsidRPr="00CA13FF">
        <w:rPr>
          <w:rFonts w:hint="cs"/>
          <w:sz w:val="24"/>
          <w:szCs w:val="24"/>
          <w:rtl/>
        </w:rPr>
        <w:t>دار الوفاء، الاردن،</w:t>
      </w:r>
      <w:r w:rsidRPr="00CA13FF">
        <w:rPr>
          <w:sz w:val="24"/>
          <w:szCs w:val="24"/>
          <w:rtl/>
        </w:rPr>
        <w:t xml:space="preserve"> 2017</w:t>
      </w:r>
      <w:r w:rsidRPr="00CA13FF">
        <w:rPr>
          <w:rFonts w:hint="cs"/>
          <w:sz w:val="24"/>
          <w:szCs w:val="24"/>
          <w:rtl/>
        </w:rPr>
        <w:t>.</w:t>
      </w:r>
    </w:p>
    <w:p w14:paraId="63E04262" w14:textId="77777777" w:rsidR="00CA13FF" w:rsidRPr="00CA13FF" w:rsidRDefault="00CA13FF" w:rsidP="00CA13FF">
      <w:pPr>
        <w:pStyle w:val="a3"/>
        <w:numPr>
          <w:ilvl w:val="0"/>
          <w:numId w:val="13"/>
        </w:numPr>
        <w:rPr>
          <w:rtl/>
        </w:rPr>
      </w:pPr>
      <w:proofErr w:type="spellStart"/>
      <w:r w:rsidRPr="00CA13FF">
        <w:rPr>
          <w:rtl/>
        </w:rPr>
        <w:t>دوخلاسموشييت</w:t>
      </w:r>
      <w:proofErr w:type="spellEnd"/>
      <w:r w:rsidRPr="00CA13FF">
        <w:rPr>
          <w:rtl/>
        </w:rPr>
        <w:t>، مبادئ التنمية المستدامة ، ط1، الدار لدولية للاستثمارات الثقافية ، مصر-القاهرة، 2000</w:t>
      </w:r>
      <w:r w:rsidRPr="00CA13FF">
        <w:rPr>
          <w:rFonts w:hint="cs"/>
          <w:rtl/>
        </w:rPr>
        <w:t>.</w:t>
      </w:r>
    </w:p>
    <w:p w14:paraId="2D5F9F3E" w14:textId="77777777" w:rsidR="00CA13FF" w:rsidRPr="00CA13FF" w:rsidRDefault="00CA13FF" w:rsidP="00CA13FF">
      <w:pPr>
        <w:pStyle w:val="a3"/>
        <w:numPr>
          <w:ilvl w:val="0"/>
          <w:numId w:val="13"/>
        </w:numPr>
        <w:rPr>
          <w:rtl/>
        </w:rPr>
      </w:pPr>
      <w:r w:rsidRPr="00CA13FF">
        <w:rPr>
          <w:rFonts w:hint="cs"/>
          <w:rtl/>
        </w:rPr>
        <w:t xml:space="preserve">شرف، </w:t>
      </w:r>
      <w:r w:rsidRPr="00CA13FF">
        <w:rPr>
          <w:rtl/>
        </w:rPr>
        <w:t>محمد ابراهيم ، المشكلات البيئية المعاصرة، دار المعرفة الجامعية، مصر، 2008</w:t>
      </w:r>
      <w:r w:rsidRPr="00CA13FF">
        <w:rPr>
          <w:rFonts w:hint="cs"/>
          <w:rtl/>
        </w:rPr>
        <w:t>.</w:t>
      </w:r>
    </w:p>
    <w:p w14:paraId="486CC7BE" w14:textId="77777777" w:rsidR="00CA13FF" w:rsidRPr="00CA13FF" w:rsidRDefault="00CA13FF" w:rsidP="00CA13FF">
      <w:pPr>
        <w:pStyle w:val="a3"/>
        <w:numPr>
          <w:ilvl w:val="0"/>
          <w:numId w:val="13"/>
        </w:numPr>
        <w:rPr>
          <w:rtl/>
        </w:rPr>
      </w:pPr>
      <w:r w:rsidRPr="00CA13FF">
        <w:rPr>
          <w:rFonts w:hint="cs"/>
          <w:rtl/>
        </w:rPr>
        <w:t xml:space="preserve">صابر، </w:t>
      </w:r>
      <w:r w:rsidRPr="00CA13FF">
        <w:rPr>
          <w:rtl/>
        </w:rPr>
        <w:t>محي الدين ، قضايا التنمية في التنمية في المجتمع العربي، الدار التونسية للنشر، تونس,1988</w:t>
      </w:r>
      <w:r w:rsidRPr="00CA13FF">
        <w:rPr>
          <w:rFonts w:hint="cs"/>
          <w:rtl/>
        </w:rPr>
        <w:t>.</w:t>
      </w:r>
    </w:p>
    <w:p w14:paraId="1037A309" w14:textId="77777777" w:rsidR="00CA13FF" w:rsidRPr="00CA13FF" w:rsidRDefault="00CA13FF" w:rsidP="00CA13FF">
      <w:pPr>
        <w:pStyle w:val="a3"/>
        <w:numPr>
          <w:ilvl w:val="0"/>
          <w:numId w:val="13"/>
        </w:numPr>
        <w:rPr>
          <w:rtl/>
        </w:rPr>
      </w:pPr>
      <w:r w:rsidRPr="00CA13FF">
        <w:rPr>
          <w:rtl/>
        </w:rPr>
        <w:t>الطالب</w:t>
      </w:r>
      <w:r w:rsidRPr="00CA13FF">
        <w:rPr>
          <w:rFonts w:hint="cs"/>
          <w:rtl/>
        </w:rPr>
        <w:t>، الهام</w:t>
      </w:r>
      <w:r w:rsidRPr="00CA13FF">
        <w:rPr>
          <w:rtl/>
        </w:rPr>
        <w:t>، المرأة المسلمة والتنمية، الدورة الخامسة، حقوق المرأة وواجباتها في الإسلام، جامعة الصحوة الإسلامية، الدار البيضاء، المغرب، 2009</w:t>
      </w:r>
      <w:r w:rsidRPr="00CA13FF">
        <w:rPr>
          <w:rFonts w:hint="cs"/>
          <w:rtl/>
        </w:rPr>
        <w:t>.</w:t>
      </w:r>
    </w:p>
    <w:p w14:paraId="41765009" w14:textId="77777777" w:rsidR="00CA13FF" w:rsidRPr="00CA13FF" w:rsidRDefault="00CA13FF" w:rsidP="00CA13FF">
      <w:pPr>
        <w:pStyle w:val="a3"/>
        <w:numPr>
          <w:ilvl w:val="0"/>
          <w:numId w:val="13"/>
        </w:numPr>
        <w:rPr>
          <w:rtl/>
        </w:rPr>
      </w:pPr>
      <w:r w:rsidRPr="00CA13FF">
        <w:rPr>
          <w:rtl/>
        </w:rPr>
        <w:t>عبد الرحمن</w:t>
      </w:r>
      <w:r w:rsidRPr="00CA13FF">
        <w:rPr>
          <w:rFonts w:hint="cs"/>
          <w:rtl/>
        </w:rPr>
        <w:t xml:space="preserve">، </w:t>
      </w:r>
      <w:r w:rsidRPr="00CA13FF">
        <w:rPr>
          <w:rtl/>
        </w:rPr>
        <w:t xml:space="preserve"> محمد عبد الرحمن، التنمية البشرية ومعوقات تحقيق التنمية المستدامة في الوطن العربي، التنمية البشرية وأثرها على التنمية المستدامة، المنظمة العربية للتنمية الإدارية، القاهرة،2007</w:t>
      </w:r>
      <w:r w:rsidRPr="00CA13FF">
        <w:rPr>
          <w:rFonts w:hint="cs"/>
          <w:rtl/>
        </w:rPr>
        <w:t>.</w:t>
      </w:r>
    </w:p>
    <w:p w14:paraId="72E932D9" w14:textId="04E731AF" w:rsidR="00CA13FF" w:rsidRPr="00CA13FF" w:rsidRDefault="00CA13FF" w:rsidP="00CA13FF">
      <w:pPr>
        <w:pStyle w:val="a3"/>
        <w:numPr>
          <w:ilvl w:val="0"/>
          <w:numId w:val="13"/>
        </w:numPr>
        <w:rPr>
          <w:rtl/>
        </w:rPr>
      </w:pPr>
      <w:r w:rsidRPr="00CA13FF">
        <w:rPr>
          <w:rtl/>
        </w:rPr>
        <w:t>عثمان</w:t>
      </w:r>
      <w:r w:rsidRPr="00CA13FF">
        <w:rPr>
          <w:rFonts w:hint="cs"/>
          <w:rtl/>
        </w:rPr>
        <w:t>،</w:t>
      </w:r>
      <w:r w:rsidR="0038320F">
        <w:rPr>
          <w:rFonts w:hint="cs"/>
          <w:rtl/>
        </w:rPr>
        <w:t xml:space="preserve"> </w:t>
      </w:r>
      <w:proofErr w:type="spellStart"/>
      <w:r w:rsidR="0038320F">
        <w:rPr>
          <w:rFonts w:hint="cs"/>
          <w:rtl/>
        </w:rPr>
        <w:t>ابو</w:t>
      </w:r>
      <w:r w:rsidRPr="00CA13FF">
        <w:rPr>
          <w:rFonts w:hint="cs"/>
          <w:rtl/>
        </w:rPr>
        <w:t>زنط</w:t>
      </w:r>
      <w:proofErr w:type="spellEnd"/>
      <w:r w:rsidRPr="00CA13FF">
        <w:rPr>
          <w:rFonts w:hint="cs"/>
          <w:rtl/>
        </w:rPr>
        <w:t xml:space="preserve">، </w:t>
      </w:r>
      <w:r w:rsidRPr="00CA13FF">
        <w:rPr>
          <w:rtl/>
        </w:rPr>
        <w:t xml:space="preserve"> محمد غنيم وماجدة، التنمية المستدامة فلسفتها وأساليب تخطيطها وأدوات قياسها، الطبعة الأولى، دار صفاء للنشر والتوزيع، عمان،2007</w:t>
      </w:r>
    </w:p>
    <w:p w14:paraId="775096E8" w14:textId="3469CB22" w:rsidR="00CA13FF" w:rsidRPr="00CA13FF" w:rsidRDefault="00CA13FF" w:rsidP="00CA13FF">
      <w:pPr>
        <w:pStyle w:val="a3"/>
        <w:numPr>
          <w:ilvl w:val="0"/>
          <w:numId w:val="13"/>
        </w:numPr>
        <w:rPr>
          <w:rtl/>
        </w:rPr>
      </w:pPr>
      <w:r w:rsidRPr="00CA13FF">
        <w:rPr>
          <w:rFonts w:hint="cs"/>
          <w:rtl/>
        </w:rPr>
        <w:t xml:space="preserve">عجمية، </w:t>
      </w:r>
      <w:r w:rsidRPr="00CA13FF">
        <w:rPr>
          <w:rtl/>
        </w:rPr>
        <w:t>محمد عبد</w:t>
      </w:r>
      <w:r w:rsidR="0038320F">
        <w:rPr>
          <w:rFonts w:hint="cs"/>
          <w:rtl/>
        </w:rPr>
        <w:t xml:space="preserve"> </w:t>
      </w:r>
      <w:proofErr w:type="spellStart"/>
      <w:r w:rsidRPr="00CA13FF">
        <w:rPr>
          <w:rtl/>
        </w:rPr>
        <w:t>العزیز</w:t>
      </w:r>
      <w:proofErr w:type="spellEnd"/>
      <w:r w:rsidRPr="00CA13FF">
        <w:rPr>
          <w:rtl/>
        </w:rPr>
        <w:t xml:space="preserve"> وآخرون، التنمية الاقتصادية بين النظرية والتطبيق "النظريات الاستراتيجيات التمويل, الإسكندرية، مطبعة الدار الجامعية، ۲۰۰۷</w:t>
      </w:r>
      <w:r w:rsidRPr="00CA13FF">
        <w:t>.</w:t>
      </w:r>
    </w:p>
    <w:p w14:paraId="69BA27A8" w14:textId="77777777" w:rsidR="00CA13FF" w:rsidRPr="00CA13FF" w:rsidRDefault="00CA13FF" w:rsidP="00CA13FF">
      <w:pPr>
        <w:pStyle w:val="a3"/>
        <w:numPr>
          <w:ilvl w:val="0"/>
          <w:numId w:val="13"/>
        </w:numPr>
        <w:rPr>
          <w:rtl/>
        </w:rPr>
      </w:pPr>
      <w:r w:rsidRPr="00CA13FF">
        <w:rPr>
          <w:rFonts w:hint="cs"/>
          <w:rtl/>
        </w:rPr>
        <w:t xml:space="preserve">عطية، </w:t>
      </w:r>
      <w:r w:rsidRPr="00CA13FF">
        <w:rPr>
          <w:rtl/>
        </w:rPr>
        <w:t>عبد القادر محمد ،اتجاهات حديثة في التنمية ،الدار الجامعية ،الاسكندرية مصر،2000.</w:t>
      </w:r>
    </w:p>
    <w:p w14:paraId="25904F18" w14:textId="77777777" w:rsidR="00CA13FF" w:rsidRPr="00CA13FF" w:rsidRDefault="00CA13FF" w:rsidP="00CA13FF">
      <w:pPr>
        <w:pStyle w:val="a3"/>
        <w:numPr>
          <w:ilvl w:val="0"/>
          <w:numId w:val="13"/>
        </w:numPr>
        <w:rPr>
          <w:rtl/>
        </w:rPr>
      </w:pPr>
      <w:r w:rsidRPr="00CA13FF">
        <w:rPr>
          <w:rFonts w:hint="cs"/>
          <w:rtl/>
        </w:rPr>
        <w:t xml:space="preserve">اللامي، </w:t>
      </w:r>
      <w:r w:rsidRPr="00CA13FF">
        <w:rPr>
          <w:rtl/>
        </w:rPr>
        <w:t xml:space="preserve">مازن </w:t>
      </w:r>
      <w:proofErr w:type="spellStart"/>
      <w:r w:rsidRPr="00CA13FF">
        <w:rPr>
          <w:rtl/>
        </w:rPr>
        <w:t>زاير</w:t>
      </w:r>
      <w:proofErr w:type="spellEnd"/>
      <w:r w:rsidRPr="00CA13FF">
        <w:rPr>
          <w:rtl/>
        </w:rPr>
        <w:t xml:space="preserve"> ,الفساد بين الشفافية والاستبداد , مطبعة دانية , ط1العراق- بغداد 2007, </w:t>
      </w:r>
    </w:p>
    <w:p w14:paraId="2C37173F" w14:textId="77777777" w:rsidR="00CA13FF" w:rsidRPr="00CA13FF" w:rsidRDefault="00CA13FF" w:rsidP="00CA13FF">
      <w:pPr>
        <w:pStyle w:val="a3"/>
        <w:numPr>
          <w:ilvl w:val="0"/>
          <w:numId w:val="13"/>
        </w:numPr>
        <w:rPr>
          <w:rtl/>
        </w:rPr>
      </w:pPr>
      <w:r w:rsidRPr="00CA13FF">
        <w:rPr>
          <w:rFonts w:hint="cs"/>
          <w:rtl/>
        </w:rPr>
        <w:t xml:space="preserve">هياجنة، </w:t>
      </w:r>
      <w:r w:rsidRPr="00CA13FF">
        <w:rPr>
          <w:rtl/>
        </w:rPr>
        <w:t>عبد الناصر زياد ، القانون البيئي، النظرية العامة للقانون البيئي مع شرح التشريعات البيئية، دار الثقافة للنشر والتوزيع، الاردن-عمان،2003</w:t>
      </w:r>
      <w:r w:rsidRPr="00CA13FF">
        <w:rPr>
          <w:rFonts w:hint="cs"/>
          <w:rtl/>
        </w:rPr>
        <w:t>.</w:t>
      </w:r>
    </w:p>
    <w:p w14:paraId="5883A952" w14:textId="59A2B8E8" w:rsidR="00CA13FF" w:rsidRPr="0038320F" w:rsidRDefault="00CA13FF" w:rsidP="00CA13FF">
      <w:pPr>
        <w:pStyle w:val="a6"/>
        <w:numPr>
          <w:ilvl w:val="0"/>
          <w:numId w:val="13"/>
        </w:numPr>
        <w:bidi/>
        <w:jc w:val="both"/>
        <w:rPr>
          <w:rFonts w:ascii="Simplified Arabic" w:hAnsi="Simplified Arabic" w:cs="Simplified Arabic"/>
          <w:sz w:val="28"/>
          <w:szCs w:val="28"/>
          <w:rtl/>
          <w:lang w:bidi="ar-IQ"/>
        </w:rPr>
      </w:pPr>
      <w:r w:rsidRPr="0038320F">
        <w:rPr>
          <w:rFonts w:ascii="Simplified Arabic" w:hAnsi="Simplified Arabic" w:cs="Simplified Arabic" w:hint="cs"/>
          <w:sz w:val="28"/>
          <w:szCs w:val="28"/>
          <w:shd w:val="clear" w:color="auto" w:fill="FFFFFF"/>
          <w:rtl/>
        </w:rPr>
        <w:t>الهيتي،</w:t>
      </w:r>
      <w:r w:rsidR="0038320F">
        <w:rPr>
          <w:rFonts w:ascii="Simplified Arabic" w:hAnsi="Simplified Arabic" w:cs="Simplified Arabic" w:hint="cs"/>
          <w:sz w:val="28"/>
          <w:szCs w:val="28"/>
          <w:shd w:val="clear" w:color="auto" w:fill="FFFFFF"/>
          <w:rtl/>
        </w:rPr>
        <w:t xml:space="preserve"> </w:t>
      </w:r>
      <w:r w:rsidRPr="0038320F">
        <w:rPr>
          <w:rFonts w:ascii="Simplified Arabic" w:hAnsi="Simplified Arabic" w:cs="Simplified Arabic"/>
          <w:sz w:val="28"/>
          <w:szCs w:val="28"/>
          <w:shd w:val="clear" w:color="auto" w:fill="FFFFFF"/>
          <w:rtl/>
        </w:rPr>
        <w:t>نوزاد عبد الرحمان ، التنمية المستدامة، الإطار العام والتطبيقات، دولة الإمارات العربية، دار الكتاب القطرية، قطر،2008</w:t>
      </w:r>
      <w:r w:rsidRPr="0038320F">
        <w:rPr>
          <w:rFonts w:ascii="Simplified Arabic" w:hAnsi="Simplified Arabic" w:cs="Simplified Arabic" w:hint="cs"/>
          <w:sz w:val="28"/>
          <w:szCs w:val="28"/>
          <w:shd w:val="clear" w:color="auto" w:fill="FFFFFF"/>
          <w:rtl/>
        </w:rPr>
        <w:t>.</w:t>
      </w:r>
    </w:p>
    <w:p w14:paraId="4AF017F2" w14:textId="728CFE3E" w:rsidR="00CA13FF" w:rsidRPr="004864DD" w:rsidRDefault="00CA13FF" w:rsidP="004864DD">
      <w:pPr>
        <w:pStyle w:val="a3"/>
        <w:numPr>
          <w:ilvl w:val="0"/>
          <w:numId w:val="13"/>
        </w:numPr>
        <w:rPr>
          <w:rtl/>
        </w:rPr>
      </w:pPr>
      <w:r w:rsidRPr="00CA13FF">
        <w:rPr>
          <w:rFonts w:hint="cs"/>
          <w:rtl/>
        </w:rPr>
        <w:t xml:space="preserve">يوسف، </w:t>
      </w:r>
      <w:r w:rsidRPr="00CA13FF">
        <w:rPr>
          <w:rtl/>
        </w:rPr>
        <w:t>محمد صافي ، مبدأ الاحتياط لوقوع الأضرار البيئية، دراسة في إطار القانون الدولي، دار النهضة العربية، مصر-القاهرة،2007</w:t>
      </w:r>
      <w:r w:rsidRPr="00CA13FF">
        <w:rPr>
          <w:rFonts w:hint="cs"/>
          <w:rtl/>
        </w:rPr>
        <w:t>.</w:t>
      </w:r>
    </w:p>
    <w:p w14:paraId="2D306BA2" w14:textId="026A7ABF" w:rsidR="007A79AF" w:rsidRPr="00CA13FF" w:rsidRDefault="007A79AF" w:rsidP="004864DD">
      <w:pPr>
        <w:pStyle w:val="a3"/>
        <w:numPr>
          <w:ilvl w:val="0"/>
          <w:numId w:val="13"/>
        </w:numPr>
        <w:rPr>
          <w:rtl/>
        </w:rPr>
      </w:pPr>
      <w:r w:rsidRPr="00CA13FF">
        <w:rPr>
          <w:rtl/>
        </w:rPr>
        <w:lastRenderedPageBreak/>
        <w:t>ابو وسن</w:t>
      </w:r>
      <w:r w:rsidRPr="00CA13FF">
        <w:rPr>
          <w:rFonts w:hint="cs"/>
          <w:rtl/>
        </w:rPr>
        <w:t>، احمد،</w:t>
      </w:r>
      <w:r w:rsidRPr="00CA13FF">
        <w:rPr>
          <w:rtl/>
        </w:rPr>
        <w:t xml:space="preserve"> استخدام وسائل الترغيب والترهيب لمكافحة الفساد الإداري، بحث منشور, المجلة العربية للدراسات الأمنية والتدريب، المجلد( 11)، العدد( ۳۱)، 2003</w:t>
      </w:r>
      <w:r w:rsidRPr="00CA13FF">
        <w:rPr>
          <w:rFonts w:hint="cs"/>
          <w:rtl/>
        </w:rPr>
        <w:t>.</w:t>
      </w:r>
    </w:p>
    <w:p w14:paraId="359DE158" w14:textId="77777777" w:rsidR="007A79AF" w:rsidRPr="00CA13FF" w:rsidRDefault="007A79AF" w:rsidP="004864DD">
      <w:pPr>
        <w:pStyle w:val="a3"/>
        <w:numPr>
          <w:ilvl w:val="0"/>
          <w:numId w:val="13"/>
        </w:numPr>
        <w:rPr>
          <w:rtl/>
        </w:rPr>
      </w:pPr>
      <w:r w:rsidRPr="00CA13FF">
        <w:rPr>
          <w:rFonts w:hint="cs"/>
          <w:rtl/>
        </w:rPr>
        <w:t xml:space="preserve">الجبوري، </w:t>
      </w:r>
      <w:r w:rsidRPr="00CA13FF">
        <w:rPr>
          <w:rtl/>
        </w:rPr>
        <w:t>حسون عبود دعبون ، عبد علي حسين، واقع المؤشرات الصحية وأثرها في التنمية البشرية في محافظة القادسية 2011، جامعة الكوفة ، كلية الآداب ، بحث منشور، مجلة المعرفة، المجلد(1)،  العدد(28) ، 2016</w:t>
      </w:r>
      <w:r w:rsidRPr="00CA13FF">
        <w:rPr>
          <w:rFonts w:hint="cs"/>
          <w:rtl/>
        </w:rPr>
        <w:t>.</w:t>
      </w:r>
    </w:p>
    <w:p w14:paraId="04DACF5B" w14:textId="77777777" w:rsidR="007A79AF" w:rsidRPr="00CA13FF" w:rsidRDefault="007A79AF" w:rsidP="004864DD">
      <w:pPr>
        <w:pStyle w:val="a3"/>
        <w:numPr>
          <w:ilvl w:val="0"/>
          <w:numId w:val="13"/>
        </w:numPr>
        <w:rPr>
          <w:rtl/>
        </w:rPr>
      </w:pPr>
      <w:proofErr w:type="spellStart"/>
      <w:r w:rsidRPr="00CA13FF">
        <w:rPr>
          <w:rtl/>
        </w:rPr>
        <w:t>دونانو</w:t>
      </w:r>
      <w:proofErr w:type="spellEnd"/>
      <w:r w:rsidRPr="00CA13FF">
        <w:rPr>
          <w:rFonts w:hint="cs"/>
          <w:rtl/>
        </w:rPr>
        <w:t>،</w:t>
      </w:r>
      <w:r w:rsidRPr="00CA13FF">
        <w:rPr>
          <w:rtl/>
        </w:rPr>
        <w:t xml:space="preserve"> رومانو ، الاقتصاد البيئي والتنمية المستدامة، المركز الوطني للسياسات الزراعية، وزارة الزراعة والإصلاح الزراعي بالتعاون مع منظمة الأمم المتحدة للأغذية والزراعة، دمشق، 2003</w:t>
      </w:r>
      <w:r w:rsidRPr="00CA13FF">
        <w:t>.</w:t>
      </w:r>
    </w:p>
    <w:p w14:paraId="59517620" w14:textId="77777777" w:rsidR="007A79AF" w:rsidRPr="00CA13FF" w:rsidRDefault="007A79AF" w:rsidP="004864DD">
      <w:pPr>
        <w:pStyle w:val="a3"/>
        <w:numPr>
          <w:ilvl w:val="0"/>
          <w:numId w:val="13"/>
        </w:numPr>
        <w:rPr>
          <w:rtl/>
        </w:rPr>
      </w:pPr>
      <w:r w:rsidRPr="00CA13FF">
        <w:rPr>
          <w:rFonts w:hint="cs"/>
          <w:rtl/>
        </w:rPr>
        <w:t xml:space="preserve">الزبيدي، </w:t>
      </w:r>
      <w:r w:rsidRPr="00CA13FF">
        <w:rPr>
          <w:rtl/>
        </w:rPr>
        <w:t xml:space="preserve">حسن لطيف </w:t>
      </w:r>
      <w:proofErr w:type="spellStart"/>
      <w:r w:rsidRPr="00CA13FF">
        <w:rPr>
          <w:rtl/>
        </w:rPr>
        <w:t>كاظم,لافي</w:t>
      </w:r>
      <w:proofErr w:type="spellEnd"/>
      <w:r w:rsidRPr="00CA13FF">
        <w:rPr>
          <w:rtl/>
        </w:rPr>
        <w:t xml:space="preserve"> السعدون، الفساد وجذوره وثماره المرة في العراق، بحث منشور ,مجلة دراسات اقتصادية, المجلد (7)، العدد(18), بغداد، بيت الحكمة، ۲۰۰۹</w:t>
      </w:r>
      <w:r w:rsidRPr="00CA13FF">
        <w:rPr>
          <w:rFonts w:hint="cs"/>
          <w:rtl/>
        </w:rPr>
        <w:t>.</w:t>
      </w:r>
    </w:p>
    <w:p w14:paraId="252D9FF0" w14:textId="77777777" w:rsidR="007A79AF" w:rsidRPr="00CA13FF" w:rsidRDefault="007A79AF" w:rsidP="004864DD">
      <w:pPr>
        <w:pStyle w:val="a3"/>
        <w:numPr>
          <w:ilvl w:val="0"/>
          <w:numId w:val="13"/>
        </w:numPr>
        <w:rPr>
          <w:rtl/>
        </w:rPr>
      </w:pPr>
      <w:r w:rsidRPr="00CA13FF">
        <w:rPr>
          <w:rFonts w:hint="cs"/>
          <w:rtl/>
        </w:rPr>
        <w:t xml:space="preserve">سالم، </w:t>
      </w:r>
      <w:r w:rsidRPr="00CA13FF">
        <w:rPr>
          <w:rtl/>
        </w:rPr>
        <w:t>عبد الحسن رسن ، الفساد يقوض التنمية ويشوه اقتصاديات السوق ، بحث منشور, مجلة القادسية للعلوم الادارية والاقتصادية ، المجلد (9)، العدد( 1)، ۲۰۰۷</w:t>
      </w:r>
      <w:r w:rsidRPr="00CA13FF">
        <w:rPr>
          <w:rFonts w:hint="cs"/>
          <w:rtl/>
        </w:rPr>
        <w:t>.</w:t>
      </w:r>
    </w:p>
    <w:p w14:paraId="625D8CC2" w14:textId="77777777" w:rsidR="007A79AF" w:rsidRPr="00CA13FF" w:rsidRDefault="007A79AF" w:rsidP="004864DD">
      <w:pPr>
        <w:pStyle w:val="a3"/>
        <w:numPr>
          <w:ilvl w:val="0"/>
          <w:numId w:val="13"/>
        </w:numPr>
        <w:rPr>
          <w:rtl/>
        </w:rPr>
      </w:pPr>
      <w:r w:rsidRPr="00CA13FF">
        <w:rPr>
          <w:rFonts w:hint="cs"/>
          <w:rtl/>
        </w:rPr>
        <w:t xml:space="preserve">السيد، </w:t>
      </w:r>
      <w:r w:rsidRPr="00CA13FF">
        <w:rPr>
          <w:rtl/>
        </w:rPr>
        <w:t>مصطفى كامل ، الفساد والتنمية، مركز دراسات وبحوث الدول النامية، كلية الاقتصاد والعلوم السياسية، جامعة القاهرة، 1999م.</w:t>
      </w:r>
    </w:p>
    <w:p w14:paraId="39EDCEC3" w14:textId="77777777" w:rsidR="007A79AF" w:rsidRPr="00CA13FF" w:rsidRDefault="007A79AF" w:rsidP="004864DD">
      <w:pPr>
        <w:pStyle w:val="a3"/>
        <w:numPr>
          <w:ilvl w:val="0"/>
          <w:numId w:val="13"/>
        </w:numPr>
        <w:rPr>
          <w:rtl/>
        </w:rPr>
      </w:pPr>
      <w:r w:rsidRPr="00CA13FF">
        <w:rPr>
          <w:rtl/>
        </w:rPr>
        <w:t>العنزي</w:t>
      </w:r>
      <w:r w:rsidRPr="00CA13FF">
        <w:rPr>
          <w:rFonts w:hint="cs"/>
          <w:rtl/>
        </w:rPr>
        <w:t xml:space="preserve">، سعد، </w:t>
      </w:r>
      <w:r w:rsidRPr="00CA13FF">
        <w:rPr>
          <w:rtl/>
        </w:rPr>
        <w:t>أخلاقيات الإدارة , المجلة العراقية للعلوم الإدارية, المجلد(5) ، العدد (3) ,۲۰۰۲</w:t>
      </w:r>
      <w:r w:rsidRPr="00CA13FF">
        <w:rPr>
          <w:rFonts w:hint="cs"/>
          <w:rtl/>
        </w:rPr>
        <w:t>.</w:t>
      </w:r>
    </w:p>
    <w:p w14:paraId="7321D1F9" w14:textId="640E3691" w:rsidR="007A79AF" w:rsidRPr="00CA13FF" w:rsidRDefault="007A79AF" w:rsidP="004864DD">
      <w:pPr>
        <w:pStyle w:val="a3"/>
        <w:numPr>
          <w:ilvl w:val="0"/>
          <w:numId w:val="13"/>
        </w:numPr>
        <w:rPr>
          <w:rtl/>
        </w:rPr>
      </w:pPr>
      <w:r w:rsidRPr="00CA13FF">
        <w:rPr>
          <w:rFonts w:hint="cs"/>
          <w:rtl/>
        </w:rPr>
        <w:t xml:space="preserve">عيسى، </w:t>
      </w:r>
      <w:r w:rsidRPr="00CA13FF">
        <w:rPr>
          <w:rtl/>
        </w:rPr>
        <w:t>محمد عبد الشفيع ، مفهوم ومضمون التنمية المحلية ودورها العام في التنمية الإجمالية، بحث منشور ، مجلة بحوث اقتصادية عربية، العد</w:t>
      </w:r>
      <w:r w:rsidR="0038320F">
        <w:rPr>
          <w:rFonts w:hint="cs"/>
          <w:rtl/>
        </w:rPr>
        <w:t>د</w:t>
      </w:r>
      <w:r w:rsidRPr="00CA13FF">
        <w:rPr>
          <w:rtl/>
        </w:rPr>
        <w:t>( 43)</w:t>
      </w:r>
      <w:r w:rsidR="0038320F">
        <w:rPr>
          <w:rFonts w:hint="cs"/>
          <w:rtl/>
        </w:rPr>
        <w:t xml:space="preserve"> </w:t>
      </w:r>
      <w:r w:rsidRPr="00CA13FF">
        <w:rPr>
          <w:rtl/>
        </w:rPr>
        <w:t xml:space="preserve">و </w:t>
      </w:r>
      <w:r w:rsidR="0038320F">
        <w:rPr>
          <w:rFonts w:hint="cs"/>
          <w:rtl/>
        </w:rPr>
        <w:t xml:space="preserve">العدد </w:t>
      </w:r>
      <w:r w:rsidRPr="00CA13FF">
        <w:rPr>
          <w:rtl/>
        </w:rPr>
        <w:t>(44)، صيف وخريف،2008</w:t>
      </w:r>
      <w:r w:rsidRPr="00CA13FF">
        <w:rPr>
          <w:rFonts w:hint="cs"/>
          <w:rtl/>
        </w:rPr>
        <w:t>.</w:t>
      </w:r>
    </w:p>
    <w:p w14:paraId="73813411" w14:textId="10504A92" w:rsidR="007A79AF" w:rsidRPr="00CA13FF" w:rsidRDefault="007A79AF" w:rsidP="004864DD">
      <w:pPr>
        <w:pStyle w:val="a3"/>
        <w:numPr>
          <w:ilvl w:val="0"/>
          <w:numId w:val="13"/>
        </w:numPr>
        <w:rPr>
          <w:rtl/>
        </w:rPr>
      </w:pPr>
      <w:r w:rsidRPr="00CA13FF">
        <w:rPr>
          <w:rFonts w:hint="cs"/>
          <w:rtl/>
        </w:rPr>
        <w:t xml:space="preserve">الفضيل، </w:t>
      </w:r>
      <w:r w:rsidRPr="00CA13FF">
        <w:rPr>
          <w:rtl/>
        </w:rPr>
        <w:t xml:space="preserve">محمود عبد ، الفساد </w:t>
      </w:r>
      <w:proofErr w:type="spellStart"/>
      <w:r w:rsidRPr="00CA13FF">
        <w:rPr>
          <w:rtl/>
        </w:rPr>
        <w:t>وتداعیاته</w:t>
      </w:r>
      <w:proofErr w:type="spellEnd"/>
      <w:r w:rsidRPr="00CA13FF">
        <w:rPr>
          <w:rtl/>
        </w:rPr>
        <w:t xml:space="preserve">، مجلة المستقبل العربي، بحث منشور، مركز دراسات الوحدة </w:t>
      </w:r>
      <w:proofErr w:type="spellStart"/>
      <w:r w:rsidRPr="00CA13FF">
        <w:rPr>
          <w:rtl/>
        </w:rPr>
        <w:t>العربیة</w:t>
      </w:r>
      <w:proofErr w:type="spellEnd"/>
      <w:r w:rsidR="0038320F">
        <w:rPr>
          <w:rFonts w:hint="cs"/>
          <w:rtl/>
        </w:rPr>
        <w:t xml:space="preserve"> </w:t>
      </w:r>
      <w:r w:rsidRPr="00CA13FF">
        <w:rPr>
          <w:rtl/>
        </w:rPr>
        <w:t>، المجلد (4)، العدد(34) ،لبنان- بیروت،١٩٩٩</w:t>
      </w:r>
      <w:r w:rsidRPr="00CA13FF">
        <w:t xml:space="preserve"> </w:t>
      </w:r>
      <w:r w:rsidRPr="00CA13FF">
        <w:rPr>
          <w:rtl/>
        </w:rPr>
        <w:t>.</w:t>
      </w:r>
    </w:p>
    <w:p w14:paraId="3EB75EB2" w14:textId="548CE6BB" w:rsidR="007A79AF" w:rsidRPr="00CA13FF" w:rsidRDefault="007A79AF" w:rsidP="004864DD">
      <w:pPr>
        <w:pStyle w:val="a3"/>
        <w:numPr>
          <w:ilvl w:val="0"/>
          <w:numId w:val="13"/>
        </w:numPr>
        <w:rPr>
          <w:rtl/>
        </w:rPr>
      </w:pPr>
      <w:r w:rsidRPr="00CA13FF">
        <w:rPr>
          <w:rtl/>
        </w:rPr>
        <w:t>الموسوي</w:t>
      </w:r>
      <w:r w:rsidRPr="00CA13FF">
        <w:rPr>
          <w:rFonts w:hint="cs"/>
          <w:rtl/>
        </w:rPr>
        <w:t>،</w:t>
      </w:r>
      <w:r w:rsidR="0038320F">
        <w:rPr>
          <w:rFonts w:hint="cs"/>
          <w:rtl/>
        </w:rPr>
        <w:t xml:space="preserve"> </w:t>
      </w:r>
      <w:r w:rsidRPr="00CA13FF">
        <w:rPr>
          <w:rFonts w:hint="cs"/>
          <w:rtl/>
        </w:rPr>
        <w:t xml:space="preserve">جواد، </w:t>
      </w:r>
      <w:r w:rsidR="0038320F">
        <w:rPr>
          <w:rtl/>
        </w:rPr>
        <w:t>, نائب بر</w:t>
      </w:r>
      <w:r w:rsidR="0038320F">
        <w:rPr>
          <w:rFonts w:hint="cs"/>
          <w:rtl/>
        </w:rPr>
        <w:t>ل</w:t>
      </w:r>
      <w:r w:rsidRPr="00CA13FF">
        <w:rPr>
          <w:rtl/>
        </w:rPr>
        <w:t>ماني عراقي, كشف عن شبهات الفساد في وزارة الصحة في مقال تم نشره في جريدة بغداد اليوم بتاريخ 2-4-2021.</w:t>
      </w:r>
    </w:p>
    <w:p w14:paraId="07BE610F" w14:textId="359DC409" w:rsidR="00CA13FF" w:rsidRPr="00CA13FF" w:rsidRDefault="00CA13FF" w:rsidP="004864DD">
      <w:pPr>
        <w:pStyle w:val="a3"/>
        <w:numPr>
          <w:ilvl w:val="0"/>
          <w:numId w:val="13"/>
        </w:numPr>
        <w:rPr>
          <w:rtl/>
        </w:rPr>
      </w:pPr>
      <w:r w:rsidRPr="00CA13FF">
        <w:rPr>
          <w:rtl/>
        </w:rPr>
        <w:t>كريم</w:t>
      </w:r>
      <w:r w:rsidRPr="00CA13FF">
        <w:rPr>
          <w:rFonts w:hint="cs"/>
          <w:rtl/>
        </w:rPr>
        <w:t xml:space="preserve">، </w:t>
      </w:r>
      <w:r w:rsidRPr="00CA13FF">
        <w:rPr>
          <w:rtl/>
        </w:rPr>
        <w:t xml:space="preserve"> حسن ،</w:t>
      </w:r>
      <w:r w:rsidRPr="00CA13FF">
        <w:rPr>
          <w:rFonts w:hint="cs"/>
          <w:rtl/>
        </w:rPr>
        <w:t xml:space="preserve"> </w:t>
      </w:r>
      <w:r w:rsidRPr="00CA13FF">
        <w:rPr>
          <w:rtl/>
        </w:rPr>
        <w:t>مفهوم الحكم الصالح .مجلة المستقبل العربي، بحث منشور، المجلد( 27)، العدد(9) ، 2004.</w:t>
      </w:r>
    </w:p>
    <w:p w14:paraId="0A1B577B" w14:textId="7EDA1D83" w:rsidR="00852984" w:rsidRPr="00CA13FF" w:rsidRDefault="007A79AF" w:rsidP="004864DD">
      <w:pPr>
        <w:pStyle w:val="a3"/>
        <w:numPr>
          <w:ilvl w:val="0"/>
          <w:numId w:val="13"/>
        </w:numPr>
        <w:rPr>
          <w:rtl/>
        </w:rPr>
      </w:pPr>
      <w:r w:rsidRPr="00CA13FF">
        <w:rPr>
          <w:rFonts w:hint="cs"/>
          <w:rtl/>
        </w:rPr>
        <w:t xml:space="preserve">هندي، </w:t>
      </w:r>
      <w:r w:rsidRPr="00CA13FF">
        <w:rPr>
          <w:rtl/>
        </w:rPr>
        <w:t>عبد القادر فخري ، واقع مؤشرات التنمية البشرية في العراق للمدة (2003 – 2014) بحث منشور، مجلة جامعة الانبار للعلوم الاقتصادية والإدارية، لسنة 2018،المجلد(6) العدد( 23</w:t>
      </w:r>
      <w:r w:rsidRPr="007A79AF">
        <w:rPr>
          <w:rtl/>
        </w:rPr>
        <w:t>)</w:t>
      </w:r>
      <w:r w:rsidRPr="007A79AF">
        <w:rPr>
          <w:rFonts w:hint="cs"/>
          <w:rtl/>
        </w:rPr>
        <w:t>.</w:t>
      </w:r>
    </w:p>
    <w:sectPr w:rsidR="00852984" w:rsidRPr="00CA13FF" w:rsidSect="00A03008">
      <w:footerReference w:type="default" r:id="rId23"/>
      <w:footnotePr>
        <w:numRestart w:val="eachPage"/>
      </w:footnotePr>
      <w:pgSz w:w="12240" w:h="15840"/>
      <w:pgMar w:top="1354" w:right="1440" w:bottom="1440" w:left="1440" w:header="720" w:footer="720" w:gutter="0"/>
      <w:pgBorders w:offsetFrom="page">
        <w:top w:val="thinThickSmallGap" w:sz="24" w:space="24" w:color="000000" w:themeColor="text1"/>
        <w:left w:val="thinThickSmallGap" w:sz="24" w:space="24" w:color="000000" w:themeColor="text1"/>
        <w:bottom w:val="thickThinSmallGap" w:sz="24" w:space="24" w:color="000000" w:themeColor="text1"/>
        <w:right w:val="thickThinSmallGap" w:sz="24" w:space="24" w:color="000000" w:themeColor="text1"/>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AB861" w14:textId="77777777" w:rsidR="006634DB" w:rsidRDefault="006634DB" w:rsidP="003037AB">
      <w:pPr>
        <w:spacing w:after="0" w:line="240" w:lineRule="auto"/>
      </w:pPr>
      <w:r>
        <w:separator/>
      </w:r>
    </w:p>
  </w:endnote>
  <w:endnote w:type="continuationSeparator" w:id="0">
    <w:p w14:paraId="707491BA" w14:textId="77777777" w:rsidR="006634DB" w:rsidRDefault="006634DB" w:rsidP="0030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PT Bold Heading">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NotoNaskhArabic">
    <w:altName w:val="Cambria"/>
    <w:panose1 w:val="00000000000000000000"/>
    <w:charset w:val="00"/>
    <w:family w:val="roman"/>
    <w:notTrueType/>
    <w:pitch w:val="default"/>
  </w:font>
  <w:font w:name="Bold Italic Art">
    <w:altName w:val="Arial"/>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1E98D" w14:textId="77777777" w:rsidR="0038320F" w:rsidRDefault="0038320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E5C61" w14:textId="77777777" w:rsidR="0038320F" w:rsidRDefault="0038320F">
    <w:pPr>
      <w:pStyle w:val="aa"/>
      <w:jc w:val="center"/>
    </w:pPr>
  </w:p>
  <w:p w14:paraId="605AE3AE" w14:textId="77777777" w:rsidR="0038320F" w:rsidRDefault="0038320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8D814" w14:textId="77777777" w:rsidR="0038320F" w:rsidRDefault="0038320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04AA6" w14:textId="77777777" w:rsidR="0038320F" w:rsidRDefault="0038320F">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578542"/>
      <w:docPartObj>
        <w:docPartGallery w:val="Page Numbers (Bottom of Page)"/>
        <w:docPartUnique/>
      </w:docPartObj>
    </w:sdtPr>
    <w:sdtEndPr>
      <w:rPr>
        <w:noProof/>
      </w:rPr>
    </w:sdtEndPr>
    <w:sdtContent>
      <w:p w14:paraId="367208DE" w14:textId="4AEDB5C1" w:rsidR="0038320F" w:rsidRDefault="0038320F">
        <w:pPr>
          <w:pStyle w:val="aa"/>
          <w:jc w:val="center"/>
        </w:pPr>
        <w:r>
          <w:fldChar w:fldCharType="begin"/>
        </w:r>
        <w:r>
          <w:instrText xml:space="preserve"> PAGE   \* MERGEFORMAT </w:instrText>
        </w:r>
        <w:r>
          <w:fldChar w:fldCharType="separate"/>
        </w:r>
        <w:r w:rsidR="00773385">
          <w:rPr>
            <w:rFonts w:hint="cs"/>
            <w:noProof/>
            <w:rtl/>
          </w:rPr>
          <w:t>ح‌</w:t>
        </w:r>
        <w:r>
          <w:rPr>
            <w:noProof/>
          </w:rPr>
          <w:fldChar w:fldCharType="end"/>
        </w:r>
      </w:p>
    </w:sdtContent>
  </w:sdt>
  <w:p w14:paraId="7C932834" w14:textId="77777777" w:rsidR="0038320F" w:rsidRDefault="0038320F">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5839B" w14:textId="77777777" w:rsidR="0038320F" w:rsidRDefault="0038320F">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118555"/>
      <w:docPartObj>
        <w:docPartGallery w:val="Page Numbers (Bottom of Page)"/>
        <w:docPartUnique/>
      </w:docPartObj>
    </w:sdtPr>
    <w:sdtEndPr>
      <w:rPr>
        <w:noProof/>
      </w:rPr>
    </w:sdtEndPr>
    <w:sdtContent>
      <w:p w14:paraId="66B3103F" w14:textId="77777777" w:rsidR="0038320F" w:rsidRDefault="0038320F">
        <w:pPr>
          <w:pStyle w:val="aa"/>
          <w:jc w:val="center"/>
        </w:pPr>
        <w:r>
          <w:fldChar w:fldCharType="begin"/>
        </w:r>
        <w:r>
          <w:instrText xml:space="preserve"> PAGE   \* MERGEFORMAT </w:instrText>
        </w:r>
        <w:r>
          <w:fldChar w:fldCharType="separate"/>
        </w:r>
        <w:r w:rsidR="00773385">
          <w:rPr>
            <w:noProof/>
          </w:rPr>
          <w:t>33</w:t>
        </w:r>
        <w:r>
          <w:rPr>
            <w:noProof/>
          </w:rPr>
          <w:fldChar w:fldCharType="end"/>
        </w:r>
      </w:p>
    </w:sdtContent>
  </w:sdt>
  <w:p w14:paraId="7E831F11" w14:textId="77777777" w:rsidR="0038320F" w:rsidRDefault="0038320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0BA7" w14:textId="77777777" w:rsidR="006634DB" w:rsidRDefault="006634DB" w:rsidP="003037AB">
      <w:pPr>
        <w:spacing w:after="0" w:line="240" w:lineRule="auto"/>
      </w:pPr>
      <w:r>
        <w:separator/>
      </w:r>
    </w:p>
  </w:footnote>
  <w:footnote w:type="continuationSeparator" w:id="0">
    <w:p w14:paraId="492E63BE" w14:textId="77777777" w:rsidR="006634DB" w:rsidRDefault="006634DB" w:rsidP="003037AB">
      <w:pPr>
        <w:spacing w:after="0" w:line="240" w:lineRule="auto"/>
      </w:pPr>
      <w:r>
        <w:continuationSeparator/>
      </w:r>
    </w:p>
  </w:footnote>
  <w:footnote w:id="1">
    <w:p w14:paraId="7DAB3214" w14:textId="1421ED3A"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Pr>
          <w:rFonts w:ascii="Simplified Arabic" w:hAnsi="Simplified Arabic" w:cs="Simplified Arabic" w:hint="cs"/>
          <w:sz w:val="24"/>
          <w:szCs w:val="24"/>
          <w:shd w:val="clear" w:color="auto" w:fill="FFFFFF"/>
          <w:rtl/>
        </w:rPr>
        <w:t xml:space="preserve"> الهيتي، نوزاد </w:t>
      </w:r>
      <w:r w:rsidRPr="003D620F">
        <w:rPr>
          <w:rFonts w:ascii="Simplified Arabic" w:hAnsi="Simplified Arabic" w:cs="Simplified Arabic"/>
          <w:sz w:val="24"/>
          <w:szCs w:val="24"/>
          <w:shd w:val="clear" w:color="auto" w:fill="FFFFFF"/>
          <w:rtl/>
        </w:rPr>
        <w:t xml:space="preserve">عبد الرحمان </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التنمية المستدامة، الإطار العام والتطبيقات، دولة الإمارات العربية، دار الكتاب القطرية، قطر،2008،ص29.</w:t>
      </w:r>
    </w:p>
  </w:footnote>
  <w:footnote w:id="2">
    <w:p w14:paraId="2BAD3130" w14:textId="4EE0B50B"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shd w:val="clear" w:color="auto" w:fill="FFFFFF"/>
          <w:rtl/>
        </w:rPr>
        <w:t>اللجنة العلمية للبيئة و التنمية، مستقبلنا المشترك، ترجمة محمد كامل عارف، سلسلة عالم المعرفة، المجلس الوطني للثقافة والفنون والآداب، الكويت، عدد 142</w:t>
      </w:r>
      <w:r w:rsidRPr="003D620F">
        <w:rPr>
          <w:rFonts w:ascii="Simplified Arabic" w:hAnsi="Simplified Arabic" w:cs="Simplified Arabic"/>
          <w:sz w:val="24"/>
          <w:szCs w:val="24"/>
          <w:shd w:val="clear" w:color="auto" w:fill="FFFFFF"/>
        </w:rPr>
        <w:t>.</w:t>
      </w:r>
      <w:r w:rsidRPr="003D620F">
        <w:rPr>
          <w:rFonts w:ascii="Simplified Arabic" w:hAnsi="Simplified Arabic" w:cs="Simplified Arabic"/>
          <w:sz w:val="24"/>
          <w:szCs w:val="24"/>
          <w:shd w:val="clear" w:color="auto" w:fill="FFFFFF"/>
          <w:rtl/>
        </w:rPr>
        <w:t>1989</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ص76.</w:t>
      </w:r>
    </w:p>
  </w:footnote>
  <w:footnote w:id="3">
    <w:p w14:paraId="2E44C519" w14:textId="74967D2B"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proofErr w:type="spellStart"/>
      <w:r w:rsidRPr="003D620F">
        <w:rPr>
          <w:rFonts w:ascii="Simplified Arabic" w:hAnsi="Simplified Arabic" w:cs="Simplified Arabic"/>
          <w:sz w:val="24"/>
          <w:szCs w:val="24"/>
          <w:shd w:val="clear" w:color="auto" w:fill="FFFFFF"/>
          <w:rtl/>
        </w:rPr>
        <w:t>دونانو</w:t>
      </w:r>
      <w:proofErr w:type="spellEnd"/>
      <w:r>
        <w:rPr>
          <w:rFonts w:ascii="Simplified Arabic" w:hAnsi="Simplified Arabic" w:cs="Simplified Arabic" w:hint="cs"/>
          <w:sz w:val="24"/>
          <w:szCs w:val="24"/>
          <w:shd w:val="clear" w:color="auto" w:fill="FFFFFF"/>
          <w:rtl/>
        </w:rPr>
        <w:t>،</w:t>
      </w:r>
      <w:r w:rsidRPr="003D620F">
        <w:rPr>
          <w:rFonts w:ascii="Simplified Arabic" w:hAnsi="Simplified Arabic" w:cs="Simplified Arabic"/>
          <w:sz w:val="24"/>
          <w:szCs w:val="24"/>
          <w:shd w:val="clear" w:color="auto" w:fill="FFFFFF"/>
          <w:rtl/>
        </w:rPr>
        <w:t xml:space="preserve"> رومانو ، الاقتصاد البيئي والتنمية المستدامة، المركز الوطني للسياسات الزراعية، وزارة الزراعة والإصلاح الزراعي بالتعاون مع منظمة الأمم المتحدة للأغذية والزراعة، دمشق، 2003</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ص52</w:t>
      </w:r>
      <w:r w:rsidRPr="003D620F">
        <w:rPr>
          <w:rFonts w:ascii="Simplified Arabic" w:hAnsi="Simplified Arabic" w:cs="Simplified Arabic"/>
          <w:sz w:val="24"/>
          <w:szCs w:val="24"/>
          <w:shd w:val="clear" w:color="auto" w:fill="FFFFFF"/>
        </w:rPr>
        <w:t>.</w:t>
      </w:r>
    </w:p>
  </w:footnote>
  <w:footnote w:id="4">
    <w:p w14:paraId="1F4A0E93" w14:textId="5E1E902E"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عيسى، </w:t>
      </w:r>
      <w:r w:rsidRPr="003D620F">
        <w:rPr>
          <w:rFonts w:ascii="Simplified Arabic" w:hAnsi="Simplified Arabic" w:cs="Simplified Arabic"/>
          <w:sz w:val="24"/>
          <w:szCs w:val="24"/>
          <w:shd w:val="clear" w:color="auto" w:fill="FFFFFF"/>
          <w:rtl/>
        </w:rPr>
        <w:t xml:space="preserve">محمد عبد الشفيع ، مفهوم ومضمون التنمية المحلية ودورها العام في التنمية الإجمالية، بحث منشور </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مجلة بحوث اقتصادية عربية، </w:t>
      </w:r>
      <w:proofErr w:type="spellStart"/>
      <w:r w:rsidRPr="003D620F">
        <w:rPr>
          <w:rFonts w:ascii="Simplified Arabic" w:hAnsi="Simplified Arabic" w:cs="Simplified Arabic"/>
          <w:sz w:val="24"/>
          <w:szCs w:val="24"/>
          <w:shd w:val="clear" w:color="auto" w:fill="FFFFFF"/>
          <w:rtl/>
        </w:rPr>
        <w:t>العدادن</w:t>
      </w:r>
      <w:proofErr w:type="spellEnd"/>
      <w:r w:rsidRPr="003D620F">
        <w:rPr>
          <w:rFonts w:ascii="Simplified Arabic" w:hAnsi="Simplified Arabic" w:cs="Simplified Arabic"/>
          <w:sz w:val="24"/>
          <w:szCs w:val="24"/>
          <w:shd w:val="clear" w:color="auto" w:fill="FFFFFF"/>
          <w:rtl/>
        </w:rPr>
        <w:t>( 43)و (44)، صيف وخريف،2008</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 156</w:t>
      </w:r>
      <w:r w:rsidRPr="003D620F">
        <w:rPr>
          <w:rFonts w:ascii="Simplified Arabic" w:hAnsi="Simplified Arabic" w:cs="Simplified Arabic"/>
          <w:sz w:val="24"/>
          <w:szCs w:val="24"/>
          <w:shd w:val="clear" w:color="auto" w:fill="FFFFFF"/>
        </w:rPr>
        <w:t>.</w:t>
      </w:r>
    </w:p>
  </w:footnote>
  <w:footnote w:id="5">
    <w:p w14:paraId="771DE39B" w14:textId="47ED7095"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shd w:val="clear" w:color="auto" w:fill="FFFFFF"/>
          <w:rtl/>
        </w:rPr>
        <w:t>عبد الرحمن</w:t>
      </w:r>
      <w:r>
        <w:rPr>
          <w:rFonts w:ascii="Simplified Arabic" w:hAnsi="Simplified Arabic" w:cs="Simplified Arabic" w:hint="cs"/>
          <w:sz w:val="24"/>
          <w:szCs w:val="24"/>
          <w:shd w:val="clear" w:color="auto" w:fill="FFFFFF"/>
          <w:rtl/>
        </w:rPr>
        <w:t xml:space="preserve">، </w:t>
      </w:r>
      <w:r w:rsidRPr="003D620F">
        <w:rPr>
          <w:rFonts w:ascii="Simplified Arabic" w:hAnsi="Simplified Arabic" w:cs="Simplified Arabic"/>
          <w:sz w:val="24"/>
          <w:szCs w:val="24"/>
          <w:shd w:val="clear" w:color="auto" w:fill="FFFFFF"/>
          <w:rtl/>
        </w:rPr>
        <w:t xml:space="preserve"> محمد عبد الرحمن، التنمية البشرية ومعوقات تحقيق التنمية المستدامة في الوطن العربي، التنمية البشرية وأثرها على التنمية المستدامة، المنظمة العربية للتنمية الإدارية، القاهرة،2007</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ص7</w:t>
      </w:r>
      <w:r w:rsidRPr="003D620F">
        <w:rPr>
          <w:rFonts w:ascii="Simplified Arabic" w:hAnsi="Simplified Arabic" w:cs="Simplified Arabic"/>
          <w:sz w:val="24"/>
          <w:szCs w:val="24"/>
          <w:shd w:val="clear" w:color="auto" w:fill="FFFFFF"/>
        </w:rPr>
        <w:t>.</w:t>
      </w:r>
    </w:p>
  </w:footnote>
  <w:footnote w:id="6">
    <w:p w14:paraId="50B1B914" w14:textId="349BE542"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proofErr w:type="spellStart"/>
      <w:r w:rsidRPr="003D620F">
        <w:rPr>
          <w:rFonts w:ascii="Simplified Arabic" w:hAnsi="Simplified Arabic" w:cs="Simplified Arabic"/>
          <w:sz w:val="24"/>
          <w:szCs w:val="24"/>
          <w:shd w:val="clear" w:color="auto" w:fill="FFFFFF"/>
          <w:rtl/>
        </w:rPr>
        <w:t>دونانو</w:t>
      </w:r>
      <w:proofErr w:type="spellEnd"/>
      <w:r w:rsidRPr="003D620F">
        <w:rPr>
          <w:rFonts w:ascii="Simplified Arabic" w:hAnsi="Simplified Arabic" w:cs="Simplified Arabic"/>
          <w:sz w:val="24"/>
          <w:szCs w:val="24"/>
          <w:shd w:val="clear" w:color="auto" w:fill="FFFFFF"/>
          <w:rtl/>
        </w:rPr>
        <w:t xml:space="preserve"> رومانو </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مصدر سابق</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ص61.</w:t>
      </w:r>
    </w:p>
  </w:footnote>
  <w:footnote w:id="7">
    <w:p w14:paraId="4D161333" w14:textId="1EE6A518"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صابر، </w:t>
      </w:r>
      <w:r w:rsidRPr="003D620F">
        <w:rPr>
          <w:rFonts w:ascii="Simplified Arabic" w:hAnsi="Simplified Arabic" w:cs="Simplified Arabic"/>
          <w:sz w:val="24"/>
          <w:szCs w:val="24"/>
          <w:shd w:val="clear" w:color="auto" w:fill="FFFFFF"/>
          <w:rtl/>
        </w:rPr>
        <w:t>محي الدين ، قضايا التنمية في التنمية في المجتمع العربي، الدار التونسية للنشر، تونس</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1988</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ص116-118</w:t>
      </w:r>
    </w:p>
  </w:footnote>
  <w:footnote w:id="8">
    <w:p w14:paraId="62EB6AAF" w14:textId="24750AC1"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Pr>
          <w:rFonts w:ascii="Simplified Arabic" w:hAnsi="Simplified Arabic" w:cs="Simplified Arabic" w:hint="cs"/>
          <w:sz w:val="24"/>
          <w:szCs w:val="24"/>
          <w:rtl/>
        </w:rPr>
        <w:t xml:space="preserve">شرف ، </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shd w:val="clear" w:color="auto" w:fill="FFFFFF"/>
          <w:rtl/>
        </w:rPr>
        <w:t>محمد ابراهيم محمد ، المشكلات البيئية المعاصرة، دار المعرفة الجامعية، مصر، 2008</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ص199</w:t>
      </w:r>
      <w:r>
        <w:rPr>
          <w:rFonts w:ascii="Simplified Arabic" w:hAnsi="Simplified Arabic" w:cs="Simplified Arabic" w:hint="cs"/>
          <w:sz w:val="24"/>
          <w:szCs w:val="24"/>
          <w:shd w:val="clear" w:color="auto" w:fill="FFFFFF"/>
          <w:rtl/>
        </w:rPr>
        <w:t>.</w:t>
      </w:r>
    </w:p>
  </w:footnote>
  <w:footnote w:id="9">
    <w:p w14:paraId="7C68AFA3" w14:textId="5B08A506"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Pr>
          <w:rFonts w:ascii="Simplified Arabic" w:hAnsi="Simplified Arabic" w:cs="Simplified Arabic" w:hint="cs"/>
          <w:sz w:val="24"/>
          <w:szCs w:val="24"/>
          <w:rtl/>
        </w:rPr>
        <w:t xml:space="preserve">الطالب، </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shd w:val="clear" w:color="auto" w:fill="FFFFFF"/>
          <w:rtl/>
        </w:rPr>
        <w:t>الهام ، المرأة المسلمة والتنمية، الدورة الخامسة، حقوق المرأة وواجباتها في الإسلام، جامعة الصحوة الإسلامية، الدار البيضاء، المغرب، 2009</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ص374</w:t>
      </w:r>
    </w:p>
  </w:footnote>
  <w:footnote w:id="10">
    <w:p w14:paraId="5726E7EA" w14:textId="77777777"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shd w:val="clear" w:color="auto" w:fill="FFFFFF"/>
          <w:rtl/>
        </w:rPr>
        <w:t>البنك الدولي، تقرير حول التنمية المستدامة في عالم دائم التغير، التحول في المؤسسات والنمو ونوعية الحياة، البنك الدولي، واشنطن العاصمة،2003،ص15</w:t>
      </w:r>
      <w:r w:rsidRPr="003D620F">
        <w:rPr>
          <w:rFonts w:ascii="Simplified Arabic" w:hAnsi="Simplified Arabic" w:cs="Simplified Arabic"/>
          <w:sz w:val="24"/>
          <w:szCs w:val="24"/>
          <w:shd w:val="clear" w:color="auto" w:fill="FFFFFF"/>
        </w:rPr>
        <w:t>.</w:t>
      </w:r>
    </w:p>
  </w:footnote>
  <w:footnote w:id="11">
    <w:p w14:paraId="0A9BE4D6" w14:textId="77777777"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shd w:val="clear" w:color="auto" w:fill="FFFFFF"/>
          <w:rtl/>
        </w:rPr>
        <w:t>البنك الدولي، تقرير حول التنمية المستدامة في عالم دائم التغير، التحول في المؤسسات والنمو ونوعية الحياة، البنك الدولي، واشنطن العاصمة،2003،ص16.</w:t>
      </w:r>
    </w:p>
  </w:footnote>
  <w:footnote w:id="12">
    <w:p w14:paraId="19A69DA4" w14:textId="674898F6"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proofErr w:type="spellStart"/>
      <w:r w:rsidRPr="003D620F">
        <w:rPr>
          <w:rFonts w:ascii="Simplified Arabic" w:hAnsi="Simplified Arabic" w:cs="Simplified Arabic"/>
          <w:sz w:val="24"/>
          <w:szCs w:val="24"/>
          <w:shd w:val="clear" w:color="auto" w:fill="FFFFFF"/>
          <w:rtl/>
        </w:rPr>
        <w:t>عثمان</w:t>
      </w:r>
      <w:r>
        <w:rPr>
          <w:rFonts w:ascii="Simplified Arabic" w:hAnsi="Simplified Arabic" w:cs="Simplified Arabic" w:hint="cs"/>
          <w:sz w:val="24"/>
          <w:szCs w:val="24"/>
          <w:shd w:val="clear" w:color="auto" w:fill="FFFFFF"/>
          <w:rtl/>
        </w:rPr>
        <w:t>،ابو</w:t>
      </w:r>
      <w:proofErr w:type="spellEnd"/>
      <w:r>
        <w:rPr>
          <w:rFonts w:ascii="Simplified Arabic" w:hAnsi="Simplified Arabic" w:cs="Simplified Arabic" w:hint="cs"/>
          <w:sz w:val="24"/>
          <w:szCs w:val="24"/>
          <w:shd w:val="clear" w:color="auto" w:fill="FFFFFF"/>
          <w:rtl/>
        </w:rPr>
        <w:t xml:space="preserve"> زنط،</w:t>
      </w:r>
      <w:r w:rsidRPr="003D620F">
        <w:rPr>
          <w:rFonts w:ascii="Simplified Arabic" w:hAnsi="Simplified Arabic" w:cs="Simplified Arabic"/>
          <w:sz w:val="24"/>
          <w:szCs w:val="24"/>
          <w:shd w:val="clear" w:color="auto" w:fill="FFFFFF"/>
          <w:rtl/>
        </w:rPr>
        <w:t xml:space="preserve"> محمد غنيم وماجدة، التنمية المستدامة فلسفتها وأساليب تخطيطها وأدوات قياسها، الطبعة الأولى، دار صفاء للنشر والتوزيع، عمان،2007</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ص33</w:t>
      </w:r>
      <w:r w:rsidRPr="003D620F">
        <w:rPr>
          <w:rFonts w:ascii="Simplified Arabic" w:hAnsi="Simplified Arabic" w:cs="Simplified Arabic"/>
          <w:sz w:val="24"/>
          <w:szCs w:val="24"/>
          <w:shd w:val="clear" w:color="auto" w:fill="FFFFFF"/>
        </w:rPr>
        <w:t>.</w:t>
      </w:r>
    </w:p>
  </w:footnote>
  <w:footnote w:id="13">
    <w:p w14:paraId="27FA6363" w14:textId="7EA38755"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shd w:val="clear" w:color="auto" w:fill="FFFFFF"/>
          <w:rtl/>
        </w:rPr>
        <w:t>الهام الطالب، مصدر سابق</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ص378.</w:t>
      </w:r>
    </w:p>
  </w:footnote>
  <w:footnote w:id="14">
    <w:p w14:paraId="4BC39964" w14:textId="2995A7C9"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shd w:val="clear" w:color="auto" w:fill="FFFFFF"/>
          <w:rtl/>
        </w:rPr>
        <w:t>محمد ابراهيم محمد شرف ، مصدر سابق</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ص104.</w:t>
      </w:r>
    </w:p>
  </w:footnote>
  <w:footnote w:id="15">
    <w:p w14:paraId="230E9030" w14:textId="3C11B86F" w:rsidR="0038320F" w:rsidRPr="003D620F" w:rsidRDefault="0038320F" w:rsidP="003037AB">
      <w:pPr>
        <w:pStyle w:val="a6"/>
        <w:bidi/>
        <w:jc w:val="both"/>
        <w:rPr>
          <w:rFonts w:ascii="Simplified Arabic" w:hAnsi="Simplified Arabic" w:cs="Simplified Arabic"/>
          <w:sz w:val="24"/>
          <w:szCs w:val="24"/>
          <w:rtl/>
          <w:lang w:bidi="ar-IQ"/>
        </w:rPr>
      </w:pPr>
      <w:r w:rsidRPr="003D620F">
        <w:rPr>
          <w:rStyle w:val="a7"/>
          <w:rFonts w:ascii="Simplified Arabic" w:hAnsi="Simplified Arabic" w:cs="Simplified Arabic"/>
          <w:sz w:val="24"/>
          <w:szCs w:val="24"/>
          <w:rtl/>
        </w:rPr>
        <w:t>(</w:t>
      </w:r>
      <w:r w:rsidRPr="003D620F">
        <w:rPr>
          <w:rStyle w:val="a7"/>
          <w:rFonts w:ascii="Simplified Arabic" w:hAnsi="Simplified Arabic" w:cs="Simplified Arabic"/>
          <w:sz w:val="24"/>
          <w:szCs w:val="24"/>
          <w:rtl/>
        </w:rPr>
        <w:footnoteRef/>
      </w:r>
      <w:r w:rsidRPr="003D620F">
        <w:rPr>
          <w:rStyle w:val="a7"/>
          <w:rFonts w:ascii="Simplified Arabic" w:hAnsi="Simplified Arabic" w:cs="Simplified Arabic"/>
          <w:sz w:val="24"/>
          <w:szCs w:val="24"/>
          <w:rtl/>
        </w:rPr>
        <w:t>)</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rtl/>
        </w:rPr>
        <w:t>الامم المتحدة</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تقرير مؤشرات ولوحات متابعة أهداف التنمية المستدامة</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نيويورك</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2018</w:t>
      </w:r>
      <w:r w:rsidRPr="003D620F">
        <w:rPr>
          <w:rFonts w:ascii="Simplified Arabic" w:hAnsi="Simplified Arabic" w:cs="Simplified Arabic"/>
          <w:sz w:val="24"/>
          <w:szCs w:val="24"/>
        </w:rPr>
        <w:t>.</w:t>
      </w:r>
    </w:p>
  </w:footnote>
  <w:footnote w:id="16">
    <w:p w14:paraId="6ED3660F" w14:textId="3839864C" w:rsidR="0038320F" w:rsidRPr="003D620F" w:rsidRDefault="0038320F" w:rsidP="004E7003">
      <w:pPr>
        <w:pStyle w:val="a6"/>
        <w:bidi/>
        <w:jc w:val="both"/>
        <w:rPr>
          <w:rFonts w:ascii="Simplified Arabic" w:hAnsi="Simplified Arabic" w:cs="Simplified Arabic"/>
          <w:sz w:val="24"/>
          <w:szCs w:val="24"/>
          <w:rtl/>
          <w:lang w:bidi="ar-IQ"/>
        </w:rPr>
      </w:pPr>
      <w:r w:rsidRPr="003D620F">
        <w:rPr>
          <w:rFonts w:ascii="Simplified Arabic" w:hAnsi="Simplified Arabic" w:cs="Simplified Arabic"/>
          <w:sz w:val="24"/>
          <w:szCs w:val="24"/>
          <w:vertAlign w:val="superscript"/>
          <w:rtl/>
        </w:rPr>
        <w:t>(</w:t>
      </w:r>
      <w:r w:rsidRPr="003D620F">
        <w:rPr>
          <w:rStyle w:val="a7"/>
          <w:rFonts w:ascii="Simplified Arabic" w:hAnsi="Simplified Arabic" w:cs="Simplified Arabic"/>
          <w:sz w:val="24"/>
          <w:szCs w:val="24"/>
        </w:rPr>
        <w:footnoteRef/>
      </w:r>
      <w:r w:rsidRPr="003D620F">
        <w:rPr>
          <w:rFonts w:ascii="Simplified Arabic" w:hAnsi="Simplified Arabic" w:cs="Simplified Arabic"/>
          <w:sz w:val="24"/>
          <w:szCs w:val="24"/>
          <w:vertAlign w:val="superscript"/>
          <w:rtl/>
        </w:rPr>
        <w:t>)</w:t>
      </w:r>
      <w:r w:rsidRPr="003D620F">
        <w:rPr>
          <w:rFonts w:ascii="Simplified Arabic" w:hAnsi="Simplified Arabic" w:cs="Simplified Arabic"/>
          <w:sz w:val="24"/>
          <w:szCs w:val="24"/>
        </w:rPr>
        <w:t xml:space="preserve"> </w:t>
      </w:r>
      <w:bookmarkStart w:id="6" w:name="_Hlk134800022"/>
      <w:r>
        <w:rPr>
          <w:rFonts w:ascii="Simplified Arabic" w:hAnsi="Simplified Arabic" w:cs="Simplified Arabic" w:hint="cs"/>
          <w:sz w:val="24"/>
          <w:szCs w:val="24"/>
          <w:rtl/>
        </w:rPr>
        <w:t xml:space="preserve">الجندي، </w:t>
      </w:r>
      <w:r w:rsidRPr="003D620F">
        <w:rPr>
          <w:rFonts w:ascii="Simplified Arabic" w:hAnsi="Simplified Arabic" w:cs="Simplified Arabic"/>
          <w:sz w:val="24"/>
          <w:szCs w:val="24"/>
          <w:rtl/>
        </w:rPr>
        <w:t>شذى ظافر ، شبكة جيرون الإعلامية، اقتصاد الحرب وانتعاش تجارة الحرب والفساد، نوفمبر 2017</w:t>
      </w:r>
      <w:r>
        <w:rPr>
          <w:rFonts w:ascii="Simplified Arabic" w:hAnsi="Simplified Arabic" w:cs="Simplified Arabic"/>
          <w:sz w:val="24"/>
          <w:szCs w:val="24"/>
          <w:rtl/>
        </w:rPr>
        <w:t>،</w:t>
      </w:r>
      <w:r w:rsidRPr="003D620F">
        <w:rPr>
          <w:rFonts w:ascii="Simplified Arabic" w:hAnsi="Simplified Arabic" w:cs="Simplified Arabic"/>
          <w:sz w:val="24"/>
          <w:szCs w:val="24"/>
          <w:rtl/>
        </w:rPr>
        <w:t>ص87</w:t>
      </w:r>
      <w:bookmarkEnd w:id="6"/>
      <w:r w:rsidRPr="003D620F">
        <w:rPr>
          <w:rFonts w:ascii="Simplified Arabic" w:hAnsi="Simplified Arabic" w:cs="Simplified Arabic"/>
          <w:sz w:val="24"/>
          <w:szCs w:val="24"/>
          <w:rtl/>
        </w:rPr>
        <w:t>.</w:t>
      </w:r>
    </w:p>
  </w:footnote>
  <w:footnote w:id="17">
    <w:p w14:paraId="3EFF3706" w14:textId="77777777" w:rsidR="0038320F" w:rsidRPr="003D620F" w:rsidRDefault="0038320F" w:rsidP="004E7003">
      <w:pPr>
        <w:pStyle w:val="a6"/>
        <w:bidi/>
        <w:jc w:val="both"/>
        <w:rPr>
          <w:rFonts w:ascii="Simplified Arabic" w:hAnsi="Simplified Arabic" w:cs="Simplified Arabic"/>
          <w:sz w:val="24"/>
          <w:szCs w:val="24"/>
          <w:rtl/>
          <w:lang w:bidi="ar-IQ"/>
        </w:rPr>
      </w:pPr>
      <w:r w:rsidRPr="003D620F">
        <w:rPr>
          <w:rFonts w:ascii="Simplified Arabic" w:hAnsi="Simplified Arabic" w:cs="Simplified Arabic"/>
          <w:sz w:val="24"/>
          <w:szCs w:val="24"/>
          <w:vertAlign w:val="superscript"/>
          <w:rtl/>
        </w:rPr>
        <w:t>(</w:t>
      </w:r>
      <w:r w:rsidRPr="003D620F">
        <w:rPr>
          <w:rStyle w:val="a7"/>
          <w:rFonts w:ascii="Simplified Arabic" w:hAnsi="Simplified Arabic" w:cs="Simplified Arabic"/>
          <w:sz w:val="24"/>
          <w:szCs w:val="24"/>
        </w:rPr>
        <w:footnoteRef/>
      </w:r>
      <w:r w:rsidRPr="003D620F">
        <w:rPr>
          <w:rFonts w:ascii="Simplified Arabic" w:hAnsi="Simplified Arabic" w:cs="Simplified Arabic"/>
          <w:sz w:val="24"/>
          <w:szCs w:val="24"/>
          <w:vertAlign w:val="superscript"/>
          <w:rtl/>
        </w:rPr>
        <w:t>)</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rtl/>
          <w:lang w:bidi="ar-IQ"/>
        </w:rPr>
        <w:t xml:space="preserve">تقرير التنمية المستدامة للعام 2007. الصادر من وزارة التخطيط . </w:t>
      </w:r>
    </w:p>
  </w:footnote>
  <w:footnote w:id="18">
    <w:p w14:paraId="5FEEB878" w14:textId="77777777" w:rsidR="0038320F" w:rsidRPr="003D620F" w:rsidRDefault="0038320F" w:rsidP="004E7003">
      <w:pPr>
        <w:pStyle w:val="a6"/>
        <w:bidi/>
        <w:jc w:val="both"/>
        <w:rPr>
          <w:rFonts w:ascii="Simplified Arabic" w:hAnsi="Simplified Arabic" w:cs="Simplified Arabic"/>
          <w:sz w:val="24"/>
          <w:szCs w:val="24"/>
          <w:rtl/>
          <w:lang w:bidi="ar-IQ"/>
        </w:rPr>
      </w:pPr>
      <w:r w:rsidRPr="003D620F">
        <w:rPr>
          <w:rFonts w:ascii="Simplified Arabic" w:hAnsi="Simplified Arabic" w:cs="Simplified Arabic"/>
          <w:sz w:val="24"/>
          <w:szCs w:val="24"/>
          <w:vertAlign w:val="superscript"/>
          <w:rtl/>
        </w:rPr>
        <w:t>(</w:t>
      </w:r>
      <w:r w:rsidRPr="003D620F">
        <w:rPr>
          <w:rStyle w:val="a7"/>
          <w:rFonts w:ascii="Simplified Arabic" w:hAnsi="Simplified Arabic" w:cs="Simplified Arabic"/>
          <w:sz w:val="24"/>
          <w:szCs w:val="24"/>
        </w:rPr>
        <w:footnoteRef/>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vertAlign w:val="superscript"/>
          <w:rtl/>
          <w:lang w:bidi="ar-IQ"/>
        </w:rPr>
        <w:t xml:space="preserve">) </w:t>
      </w:r>
      <w:r w:rsidRPr="003D620F">
        <w:rPr>
          <w:rFonts w:ascii="Simplified Arabic" w:hAnsi="Simplified Arabic" w:cs="Simplified Arabic"/>
          <w:sz w:val="24"/>
          <w:szCs w:val="24"/>
          <w:shd w:val="clear" w:color="auto" w:fill="FFFFFF"/>
          <w:rtl/>
        </w:rPr>
        <w:t>محمد ابراهيم محمد شرف ، مصدر سابق</w:t>
      </w:r>
      <w:r>
        <w:rPr>
          <w:rFonts w:ascii="Simplified Arabic" w:hAnsi="Simplified Arabic" w:cs="Simplified Arabic"/>
          <w:sz w:val="24"/>
          <w:szCs w:val="24"/>
          <w:shd w:val="clear" w:color="auto" w:fill="FFFFFF"/>
          <w:rtl/>
        </w:rPr>
        <w:t>،</w:t>
      </w:r>
      <w:r w:rsidRPr="003D620F">
        <w:rPr>
          <w:rFonts w:ascii="Simplified Arabic" w:hAnsi="Simplified Arabic" w:cs="Simplified Arabic"/>
          <w:sz w:val="24"/>
          <w:szCs w:val="24"/>
          <w:shd w:val="clear" w:color="auto" w:fill="FFFFFF"/>
          <w:rtl/>
        </w:rPr>
        <w:t xml:space="preserve"> ص109.</w:t>
      </w:r>
    </w:p>
  </w:footnote>
  <w:footnote w:id="19">
    <w:p w14:paraId="6427C4E2" w14:textId="77777777" w:rsidR="0038320F" w:rsidRPr="003D620F" w:rsidRDefault="0038320F" w:rsidP="004E7003">
      <w:pPr>
        <w:pStyle w:val="a6"/>
        <w:bidi/>
        <w:jc w:val="both"/>
        <w:rPr>
          <w:rFonts w:ascii="Simplified Arabic" w:hAnsi="Simplified Arabic" w:cs="Simplified Arabic"/>
          <w:sz w:val="24"/>
          <w:szCs w:val="24"/>
          <w:rtl/>
          <w:lang w:bidi="ar-IQ"/>
        </w:rPr>
      </w:pPr>
      <w:r w:rsidRPr="00A97A90">
        <w:rPr>
          <w:rFonts w:ascii="Simplified Arabic" w:hAnsi="Simplified Arabic" w:cs="Simplified Arabic"/>
          <w:sz w:val="24"/>
          <w:szCs w:val="24"/>
          <w:vertAlign w:val="superscript"/>
          <w:rtl/>
        </w:rPr>
        <w:t>(</w:t>
      </w:r>
      <w:r w:rsidRPr="00A97A90">
        <w:rPr>
          <w:rStyle w:val="a7"/>
          <w:rFonts w:ascii="Simplified Arabic" w:hAnsi="Simplified Arabic" w:cs="Simplified Arabic"/>
          <w:sz w:val="24"/>
          <w:szCs w:val="24"/>
        </w:rPr>
        <w:footnoteRef/>
      </w:r>
      <w:r w:rsidRPr="00A97A90">
        <w:rPr>
          <w:rFonts w:ascii="Simplified Arabic" w:hAnsi="Simplified Arabic" w:cs="Simplified Arabic"/>
          <w:sz w:val="24"/>
          <w:szCs w:val="24"/>
          <w:vertAlign w:val="superscript"/>
          <w:rtl/>
        </w:rPr>
        <w:t>)</w:t>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rtl/>
        </w:rPr>
        <w:t xml:space="preserve">كراس النزاهة والشفافية والفساد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2017 دائرة التعليم والعلاقات العامة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هيئة النزاهة العامة.</w:t>
      </w:r>
    </w:p>
  </w:footnote>
  <w:footnote w:id="20">
    <w:p w14:paraId="64B90484" w14:textId="36E0E12D" w:rsidR="0038320F" w:rsidRPr="003D620F" w:rsidRDefault="0038320F" w:rsidP="004E7003">
      <w:pPr>
        <w:bidi/>
        <w:jc w:val="both"/>
        <w:rPr>
          <w:rFonts w:ascii="Simplified Arabic" w:hAnsi="Simplified Arabic" w:cs="Simplified Arabic"/>
          <w:sz w:val="24"/>
          <w:szCs w:val="24"/>
          <w:rtl/>
        </w:rPr>
      </w:pPr>
      <w:r w:rsidRPr="003D620F">
        <w:rPr>
          <w:rFonts w:ascii="Simplified Arabic" w:hAnsi="Simplified Arabic" w:cs="Simplified Arabic"/>
          <w:sz w:val="24"/>
          <w:szCs w:val="24"/>
          <w:vertAlign w:val="superscript"/>
          <w:rtl/>
        </w:rPr>
        <w:t>(</w:t>
      </w:r>
      <w:r w:rsidRPr="003D620F">
        <w:rPr>
          <w:rStyle w:val="a7"/>
          <w:rFonts w:ascii="Simplified Arabic" w:hAnsi="Simplified Arabic" w:cs="Simplified Arabic"/>
          <w:sz w:val="24"/>
          <w:szCs w:val="24"/>
        </w:rPr>
        <w:footnoteRef/>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vertAlign w:val="superscript"/>
          <w:rtl/>
          <w:lang w:bidi="ar-IQ"/>
        </w:rPr>
        <w:t>)</w:t>
      </w:r>
      <w:r w:rsidRPr="003D620F">
        <w:rPr>
          <w:rFonts w:ascii="Simplified Arabic" w:hAnsi="Simplified Arabic" w:cs="Simplified Arabic"/>
          <w:sz w:val="24"/>
          <w:szCs w:val="24"/>
          <w:rtl/>
        </w:rPr>
        <w:t xml:space="preserve"> </w:t>
      </w:r>
      <w:bookmarkStart w:id="7" w:name="_Hlk134800048"/>
      <w:r>
        <w:rPr>
          <w:rFonts w:ascii="Simplified Arabic" w:hAnsi="Simplified Arabic" w:cs="Simplified Arabic" w:hint="cs"/>
          <w:sz w:val="24"/>
          <w:szCs w:val="24"/>
          <w:rtl/>
        </w:rPr>
        <w:t xml:space="preserve">الجبوري، </w:t>
      </w:r>
      <w:r w:rsidRPr="003D620F">
        <w:rPr>
          <w:rFonts w:ascii="Simplified Arabic" w:hAnsi="Simplified Arabic" w:cs="Simplified Arabic"/>
          <w:sz w:val="24"/>
          <w:szCs w:val="24"/>
          <w:rtl/>
        </w:rPr>
        <w:t xml:space="preserve">حسون عبود دعبون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عبد علي حسين</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واقع المؤشرات الصحية وأثرها في التنمية البشرية في محافظة القادسية 2011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جامعة الكوفة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كلية الآداب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بحث منشور</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مجلة المعرفة</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المجلد(1)</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العدد(28)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2016</w:t>
      </w:r>
      <w:r>
        <w:rPr>
          <w:rFonts w:ascii="Simplified Arabic" w:hAnsi="Simplified Arabic" w:cs="Simplified Arabic"/>
          <w:sz w:val="24"/>
          <w:szCs w:val="24"/>
          <w:rtl/>
        </w:rPr>
        <w:t>،</w:t>
      </w:r>
      <w:r w:rsidRPr="003D620F">
        <w:rPr>
          <w:rFonts w:ascii="Simplified Arabic" w:hAnsi="Simplified Arabic" w:cs="Simplified Arabic"/>
          <w:sz w:val="24"/>
          <w:szCs w:val="24"/>
          <w:rtl/>
        </w:rPr>
        <w:t>ص76.</w:t>
      </w:r>
      <w:bookmarkEnd w:id="7"/>
    </w:p>
  </w:footnote>
  <w:footnote w:id="21">
    <w:p w14:paraId="28EF23CE" w14:textId="77777777" w:rsidR="0038320F" w:rsidRPr="00A97A90" w:rsidRDefault="0038320F" w:rsidP="004E7003">
      <w:pPr>
        <w:pStyle w:val="a6"/>
        <w:bidi/>
        <w:rPr>
          <w:rtl/>
          <w:lang w:bidi="ar-IQ"/>
        </w:rPr>
      </w:pPr>
      <w:r>
        <w:rPr>
          <w:rFonts w:hint="cs"/>
          <w:vertAlign w:val="superscript"/>
          <w:rtl/>
        </w:rPr>
        <w:t>(</w:t>
      </w:r>
      <w:r>
        <w:rPr>
          <w:rStyle w:val="a7"/>
        </w:rPr>
        <w:footnoteRef/>
      </w:r>
      <w:r>
        <w:rPr>
          <w:rFonts w:hint="cs"/>
          <w:vertAlign w:val="superscript"/>
          <w:rtl/>
        </w:rPr>
        <w:t>)</w:t>
      </w:r>
      <w:r>
        <w:t xml:space="preserve"> </w:t>
      </w:r>
      <w:proofErr w:type="spellStart"/>
      <w:r w:rsidRPr="003D620F">
        <w:rPr>
          <w:rFonts w:ascii="Simplified Arabic" w:hAnsi="Simplified Arabic" w:cs="Simplified Arabic"/>
          <w:sz w:val="24"/>
          <w:szCs w:val="24"/>
          <w:shd w:val="clear" w:color="auto" w:fill="FFFFFF"/>
          <w:rtl/>
        </w:rPr>
        <w:t>دوخلاسموشييت</w:t>
      </w:r>
      <w:proofErr w:type="spellEnd"/>
      <w:r>
        <w:rPr>
          <w:rFonts w:ascii="Simplified Arabic" w:hAnsi="Simplified Arabic" w:cs="Simplified Arabic" w:hint="cs"/>
          <w:sz w:val="24"/>
          <w:szCs w:val="24"/>
          <w:shd w:val="clear" w:color="auto" w:fill="FFFFFF"/>
          <w:rtl/>
        </w:rPr>
        <w:t xml:space="preserve"> ، مصدر سابق، ص91.</w:t>
      </w:r>
    </w:p>
  </w:footnote>
  <w:footnote w:id="22">
    <w:p w14:paraId="04E9F413" w14:textId="2E7A9AF8" w:rsidR="0038320F" w:rsidRPr="003D620F" w:rsidRDefault="0038320F" w:rsidP="00A6221A">
      <w:pPr>
        <w:bidi/>
        <w:jc w:val="both"/>
        <w:rPr>
          <w:rFonts w:ascii="Simplified Arabic" w:hAnsi="Simplified Arabic" w:cs="Simplified Arabic"/>
          <w:sz w:val="24"/>
          <w:szCs w:val="24"/>
          <w:rtl/>
        </w:rPr>
      </w:pPr>
      <w:r w:rsidRPr="003D620F">
        <w:rPr>
          <w:rFonts w:ascii="Simplified Arabic" w:hAnsi="Simplified Arabic" w:cs="Simplified Arabic"/>
          <w:sz w:val="24"/>
          <w:szCs w:val="24"/>
          <w:vertAlign w:val="superscript"/>
          <w:rtl/>
        </w:rPr>
        <w:t>(</w:t>
      </w:r>
      <w:r w:rsidRPr="003D620F">
        <w:rPr>
          <w:rStyle w:val="a7"/>
          <w:rFonts w:ascii="Simplified Arabic" w:hAnsi="Simplified Arabic" w:cs="Simplified Arabic"/>
          <w:sz w:val="24"/>
          <w:szCs w:val="24"/>
        </w:rPr>
        <w:footnoteRef/>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vertAlign w:val="superscript"/>
          <w:rtl/>
          <w:lang w:bidi="ar-IQ"/>
        </w:rPr>
        <w:t xml:space="preserve">) </w:t>
      </w:r>
      <w:bookmarkStart w:id="9" w:name="_Hlk134799912"/>
      <w:r w:rsidRPr="00EA1746">
        <w:rPr>
          <w:rFonts w:ascii="Simplified Arabic" w:hAnsi="Simplified Arabic" w:cs="Simplified Arabic" w:hint="cs"/>
          <w:sz w:val="24"/>
          <w:szCs w:val="24"/>
          <w:rtl/>
          <w:lang w:bidi="ar-IQ"/>
        </w:rPr>
        <w:t>عيسى،</w:t>
      </w:r>
      <w:r>
        <w:rPr>
          <w:rFonts w:ascii="Simplified Arabic" w:hAnsi="Simplified Arabic" w:cs="Simplified Arabic" w:hint="cs"/>
          <w:sz w:val="24"/>
          <w:szCs w:val="24"/>
          <w:vertAlign w:val="superscript"/>
          <w:rtl/>
          <w:lang w:bidi="ar-IQ"/>
        </w:rPr>
        <w:t xml:space="preserve"> </w:t>
      </w:r>
      <w:r w:rsidRPr="003D620F">
        <w:rPr>
          <w:rFonts w:ascii="Simplified Arabic" w:hAnsi="Simplified Arabic" w:cs="Simplified Arabic"/>
          <w:sz w:val="24"/>
          <w:szCs w:val="24"/>
          <w:rtl/>
        </w:rPr>
        <w:t xml:space="preserve">محمد عبد الشفيع ، مفهوم ومضمون التنمية المحلية ودورها العام في التنمية الإجمالية، بحث منشور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مجلة بحوث اقتصادية عربية، </w:t>
      </w:r>
      <w:proofErr w:type="spellStart"/>
      <w:r w:rsidRPr="003D620F">
        <w:rPr>
          <w:rFonts w:ascii="Simplified Arabic" w:hAnsi="Simplified Arabic" w:cs="Simplified Arabic"/>
          <w:sz w:val="24"/>
          <w:szCs w:val="24"/>
          <w:rtl/>
        </w:rPr>
        <w:t>العدادن</w:t>
      </w:r>
      <w:proofErr w:type="spellEnd"/>
      <w:r w:rsidRPr="003D620F">
        <w:rPr>
          <w:rFonts w:ascii="Simplified Arabic" w:hAnsi="Simplified Arabic" w:cs="Simplified Arabic"/>
          <w:sz w:val="24"/>
          <w:szCs w:val="24"/>
          <w:rtl/>
        </w:rPr>
        <w:t>( 43)و (44)، صيف وخريف،</w:t>
      </w:r>
      <w:r>
        <w:rPr>
          <w:rFonts w:ascii="Simplified Arabic" w:hAnsi="Simplified Arabic" w:cs="Simplified Arabic" w:hint="cs"/>
          <w:sz w:val="24"/>
          <w:szCs w:val="24"/>
          <w:rtl/>
        </w:rPr>
        <w:t>2013</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ص95.</w:t>
      </w:r>
      <w:bookmarkEnd w:id="9"/>
    </w:p>
  </w:footnote>
  <w:footnote w:id="23">
    <w:p w14:paraId="1E454237" w14:textId="6C7C0678" w:rsidR="0038320F" w:rsidRPr="003D620F" w:rsidRDefault="0038320F" w:rsidP="00A6221A">
      <w:pPr>
        <w:bidi/>
        <w:jc w:val="both"/>
        <w:rPr>
          <w:rFonts w:ascii="Simplified Arabic" w:hAnsi="Simplified Arabic" w:cs="Simplified Arabic"/>
          <w:sz w:val="24"/>
          <w:szCs w:val="24"/>
          <w:rtl/>
        </w:rPr>
      </w:pPr>
      <w:r w:rsidRPr="003D620F">
        <w:rPr>
          <w:rFonts w:ascii="Simplified Arabic" w:hAnsi="Simplified Arabic" w:cs="Simplified Arabic"/>
          <w:sz w:val="24"/>
          <w:szCs w:val="24"/>
          <w:vertAlign w:val="superscript"/>
          <w:rtl/>
        </w:rPr>
        <w:t>(</w:t>
      </w:r>
      <w:r w:rsidRPr="003D620F">
        <w:rPr>
          <w:rStyle w:val="a7"/>
          <w:rFonts w:ascii="Simplified Arabic" w:hAnsi="Simplified Arabic" w:cs="Simplified Arabic"/>
          <w:sz w:val="24"/>
          <w:szCs w:val="24"/>
        </w:rPr>
        <w:footnoteRef/>
      </w:r>
      <w:r w:rsidRPr="003D620F">
        <w:rPr>
          <w:rFonts w:ascii="Simplified Arabic" w:hAnsi="Simplified Arabic" w:cs="Simplified Arabic"/>
          <w:sz w:val="24"/>
          <w:szCs w:val="24"/>
        </w:rPr>
        <w:t xml:space="preserve"> </w:t>
      </w:r>
      <w:r w:rsidRPr="003D620F">
        <w:rPr>
          <w:rFonts w:ascii="Simplified Arabic" w:hAnsi="Simplified Arabic" w:cs="Simplified Arabic"/>
          <w:sz w:val="24"/>
          <w:szCs w:val="24"/>
          <w:vertAlign w:val="superscript"/>
          <w:rtl/>
        </w:rPr>
        <w:t xml:space="preserve">) </w:t>
      </w:r>
      <w:proofErr w:type="spellStart"/>
      <w:r w:rsidRPr="003D620F">
        <w:rPr>
          <w:rFonts w:ascii="Simplified Arabic" w:hAnsi="Simplified Arabic" w:cs="Simplified Arabic"/>
          <w:sz w:val="24"/>
          <w:szCs w:val="24"/>
          <w:rtl/>
        </w:rPr>
        <w:t>دونانو</w:t>
      </w:r>
      <w:proofErr w:type="spellEnd"/>
      <w:r>
        <w:rPr>
          <w:rFonts w:ascii="Simplified Arabic" w:hAnsi="Simplified Arabic" w:cs="Simplified Arabic" w:hint="cs"/>
          <w:sz w:val="24"/>
          <w:szCs w:val="24"/>
          <w:rtl/>
        </w:rPr>
        <w:t>،</w:t>
      </w:r>
      <w:r w:rsidRPr="003D620F">
        <w:rPr>
          <w:rFonts w:ascii="Simplified Arabic" w:hAnsi="Simplified Arabic" w:cs="Simplified Arabic"/>
          <w:sz w:val="24"/>
          <w:szCs w:val="24"/>
          <w:rtl/>
        </w:rPr>
        <w:t xml:space="preserve"> رومانو ، الاقتصاد البيئي والتنمية المستدامة، المركز الوطني للسياسات الزراعية، وزارة الزراعة والإصلاح الزراعي بالتعاون مع منظمة الأمم المتحدة للأغذية والزراعة، دمشق، 2003</w:t>
      </w:r>
      <w:r>
        <w:rPr>
          <w:rFonts w:ascii="Simplified Arabic" w:hAnsi="Simplified Arabic" w:cs="Simplified Arabic"/>
          <w:sz w:val="24"/>
          <w:szCs w:val="24"/>
          <w:rtl/>
        </w:rPr>
        <w:t>،</w:t>
      </w:r>
      <w:r w:rsidRPr="003D620F">
        <w:rPr>
          <w:rFonts w:ascii="Simplified Arabic" w:hAnsi="Simplified Arabic" w:cs="Simplified Arabic"/>
          <w:sz w:val="24"/>
          <w:szCs w:val="24"/>
          <w:rtl/>
        </w:rPr>
        <w:t>ص49.</w:t>
      </w:r>
    </w:p>
  </w:footnote>
  <w:footnote w:id="24">
    <w:p w14:paraId="6209EC21" w14:textId="0EC75455" w:rsidR="0038320F" w:rsidRPr="003D620F" w:rsidRDefault="0038320F" w:rsidP="00A6221A">
      <w:pPr>
        <w:bidi/>
        <w:jc w:val="both"/>
        <w:rPr>
          <w:rFonts w:ascii="Simplified Arabic" w:hAnsi="Simplified Arabic" w:cs="Simplified Arabic"/>
          <w:sz w:val="24"/>
          <w:szCs w:val="24"/>
          <w:rtl/>
        </w:rPr>
      </w:pPr>
      <w:r w:rsidRPr="003D620F">
        <w:rPr>
          <w:rFonts w:ascii="Simplified Arabic" w:hAnsi="Simplified Arabic" w:cs="Simplified Arabic"/>
          <w:sz w:val="24"/>
          <w:szCs w:val="24"/>
          <w:vertAlign w:val="superscript"/>
          <w:rtl/>
        </w:rPr>
        <w:t>(</w:t>
      </w:r>
      <w:r w:rsidRPr="003D620F">
        <w:rPr>
          <w:rStyle w:val="a7"/>
          <w:rFonts w:ascii="Simplified Arabic" w:hAnsi="Simplified Arabic" w:cs="Simplified Arabic"/>
          <w:sz w:val="24"/>
          <w:szCs w:val="24"/>
        </w:rPr>
        <w:footnoteRef/>
      </w:r>
      <w:r w:rsidRPr="003D620F">
        <w:rPr>
          <w:rFonts w:ascii="Simplified Arabic" w:hAnsi="Simplified Arabic" w:cs="Simplified Arabic"/>
          <w:sz w:val="24"/>
          <w:szCs w:val="24"/>
          <w:vertAlign w:val="superscript"/>
          <w:rtl/>
        </w:rPr>
        <w:t>)</w:t>
      </w:r>
      <w:r w:rsidRPr="003D620F">
        <w:rPr>
          <w:rFonts w:ascii="Simplified Arabic" w:hAnsi="Simplified Arabic" w:cs="Simplified Arabic"/>
          <w:sz w:val="24"/>
          <w:szCs w:val="24"/>
        </w:rPr>
        <w:t xml:space="preserve"> </w:t>
      </w:r>
      <w:bookmarkStart w:id="10" w:name="_Hlk134800109"/>
      <w:r>
        <w:rPr>
          <w:rFonts w:ascii="Simplified Arabic" w:hAnsi="Simplified Arabic" w:cs="Simplified Arabic" w:hint="cs"/>
          <w:sz w:val="24"/>
          <w:szCs w:val="24"/>
          <w:rtl/>
        </w:rPr>
        <w:t xml:space="preserve">الفضيل، </w:t>
      </w:r>
      <w:r w:rsidRPr="003D620F">
        <w:rPr>
          <w:rFonts w:ascii="Simplified Arabic" w:hAnsi="Simplified Arabic" w:cs="Simplified Arabic"/>
          <w:sz w:val="24"/>
          <w:szCs w:val="24"/>
          <w:rtl/>
        </w:rPr>
        <w:t xml:space="preserve">محمود عبد ، الفساد </w:t>
      </w:r>
      <w:proofErr w:type="spellStart"/>
      <w:r w:rsidRPr="003D620F">
        <w:rPr>
          <w:rFonts w:ascii="Simplified Arabic" w:hAnsi="Simplified Arabic" w:cs="Simplified Arabic"/>
          <w:sz w:val="24"/>
          <w:szCs w:val="24"/>
          <w:rtl/>
        </w:rPr>
        <w:t>وتداعیاته</w:t>
      </w:r>
      <w:proofErr w:type="spellEnd"/>
      <w:r w:rsidRPr="003D620F">
        <w:rPr>
          <w:rFonts w:ascii="Simplified Arabic" w:hAnsi="Simplified Arabic" w:cs="Simplified Arabic"/>
          <w:sz w:val="24"/>
          <w:szCs w:val="24"/>
          <w:rtl/>
        </w:rPr>
        <w:t>، مجلة المستقبل العربي، بحث منشور</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مركز دراسات الوحدة </w:t>
      </w:r>
      <w:proofErr w:type="spellStart"/>
      <w:r w:rsidRPr="003D620F">
        <w:rPr>
          <w:rFonts w:ascii="Simplified Arabic" w:hAnsi="Simplified Arabic" w:cs="Simplified Arabic"/>
          <w:sz w:val="24"/>
          <w:szCs w:val="24"/>
          <w:rtl/>
        </w:rPr>
        <w:t>العربیة</w:t>
      </w:r>
      <w:proofErr w:type="spellEnd"/>
      <w:r w:rsidRPr="003D620F">
        <w:rPr>
          <w:rFonts w:ascii="Simplified Arabic" w:hAnsi="Simplified Arabic" w:cs="Simplified Arabic"/>
          <w:sz w:val="24"/>
          <w:szCs w:val="24"/>
          <w:rtl/>
        </w:rPr>
        <w:t>، المجلد (4)</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العدد(34) </w:t>
      </w:r>
      <w:r>
        <w:rPr>
          <w:rFonts w:ascii="Simplified Arabic" w:hAnsi="Simplified Arabic" w:cs="Simplified Arabic"/>
          <w:sz w:val="24"/>
          <w:szCs w:val="24"/>
          <w:rtl/>
        </w:rPr>
        <w:t>،</w:t>
      </w:r>
      <w:r w:rsidRPr="003D620F">
        <w:rPr>
          <w:rFonts w:ascii="Simplified Arabic" w:hAnsi="Simplified Arabic" w:cs="Simplified Arabic"/>
          <w:sz w:val="24"/>
          <w:szCs w:val="24"/>
          <w:rtl/>
        </w:rPr>
        <w:t>لبنان- بیروت،١٩٩٩</w:t>
      </w:r>
      <w:r w:rsidRPr="003D620F">
        <w:rPr>
          <w:rFonts w:ascii="Simplified Arabic" w:hAnsi="Simplified Arabic" w:cs="Simplified Arabic"/>
          <w:sz w:val="24"/>
          <w:szCs w:val="24"/>
        </w:rPr>
        <w:t xml:space="preserve"> </w:t>
      </w:r>
      <w:r>
        <w:rPr>
          <w:rFonts w:ascii="Simplified Arabic" w:hAnsi="Simplified Arabic" w:cs="Simplified Arabic"/>
          <w:sz w:val="24"/>
          <w:szCs w:val="24"/>
          <w:rtl/>
        </w:rPr>
        <w:t>،</w:t>
      </w:r>
      <w:r w:rsidRPr="003D620F">
        <w:rPr>
          <w:rFonts w:ascii="Simplified Arabic" w:hAnsi="Simplified Arabic" w:cs="Simplified Arabic"/>
          <w:sz w:val="24"/>
          <w:szCs w:val="24"/>
          <w:rtl/>
        </w:rPr>
        <w:t>ص165.</w:t>
      </w:r>
    </w:p>
    <w:bookmarkEnd w:id="10"/>
  </w:footnote>
  <w:footnote w:id="25">
    <w:p w14:paraId="31B49803" w14:textId="5F4F3FB8" w:rsidR="0038320F" w:rsidRPr="003D620F" w:rsidRDefault="0038320F" w:rsidP="00A6221A">
      <w:pPr>
        <w:bidi/>
        <w:jc w:val="both"/>
        <w:rPr>
          <w:rFonts w:ascii="Simplified Arabic" w:hAnsi="Simplified Arabic" w:cs="Simplified Arabic"/>
          <w:sz w:val="24"/>
          <w:szCs w:val="24"/>
          <w:rtl/>
        </w:rPr>
      </w:pPr>
      <w:r w:rsidRPr="003D620F">
        <w:rPr>
          <w:rFonts w:ascii="Simplified Arabic" w:hAnsi="Simplified Arabic" w:cs="Simplified Arabic"/>
          <w:sz w:val="24"/>
          <w:szCs w:val="24"/>
          <w:vertAlign w:val="superscript"/>
          <w:rtl/>
        </w:rPr>
        <w:t>(</w:t>
      </w:r>
      <w:r w:rsidRPr="003D620F">
        <w:rPr>
          <w:rStyle w:val="a7"/>
          <w:rFonts w:ascii="Simplified Arabic" w:hAnsi="Simplified Arabic" w:cs="Simplified Arabic"/>
          <w:sz w:val="24"/>
          <w:szCs w:val="24"/>
        </w:rPr>
        <w:footnoteRef/>
      </w:r>
      <w:r w:rsidRPr="003D620F">
        <w:rPr>
          <w:rFonts w:ascii="Simplified Arabic" w:hAnsi="Simplified Arabic" w:cs="Simplified Arabic"/>
          <w:sz w:val="24"/>
          <w:szCs w:val="24"/>
          <w:vertAlign w:val="superscript"/>
          <w:rtl/>
        </w:rPr>
        <w:t>)</w:t>
      </w:r>
      <w:r w:rsidRPr="003D620F">
        <w:rPr>
          <w:rFonts w:ascii="Simplified Arabic" w:hAnsi="Simplified Arabic" w:cs="Simplified Arabic"/>
          <w:sz w:val="24"/>
          <w:szCs w:val="24"/>
        </w:rPr>
        <w:t xml:space="preserve"> </w:t>
      </w:r>
      <w:bookmarkStart w:id="11" w:name="_Hlk134800123"/>
      <w:r>
        <w:rPr>
          <w:rFonts w:ascii="Simplified Arabic" w:hAnsi="Simplified Arabic" w:cs="Simplified Arabic" w:hint="cs"/>
          <w:sz w:val="24"/>
          <w:szCs w:val="24"/>
          <w:rtl/>
        </w:rPr>
        <w:t xml:space="preserve">السيد، </w:t>
      </w:r>
      <w:r w:rsidRPr="003D620F">
        <w:rPr>
          <w:rFonts w:ascii="Simplified Arabic" w:hAnsi="Simplified Arabic" w:cs="Simplified Arabic"/>
          <w:sz w:val="24"/>
          <w:szCs w:val="24"/>
          <w:rtl/>
        </w:rPr>
        <w:t xml:space="preserve">مصطفى كامل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الفساد والتنمية، مركز دراسات وبحوث الدول النامية، كلية الاقتصاد والعلوم السياسية، جامعة القاهرة، 1999م</w:t>
      </w:r>
      <w:r>
        <w:rPr>
          <w:rFonts w:ascii="Simplified Arabic" w:hAnsi="Simplified Arabic" w:cs="Simplified Arabic"/>
          <w:sz w:val="24"/>
          <w:szCs w:val="24"/>
          <w:rtl/>
        </w:rPr>
        <w:t>،</w:t>
      </w:r>
      <w:r w:rsidRPr="003D620F">
        <w:rPr>
          <w:rFonts w:ascii="Simplified Arabic" w:hAnsi="Simplified Arabic" w:cs="Simplified Arabic"/>
          <w:sz w:val="24"/>
          <w:szCs w:val="24"/>
          <w:rtl/>
        </w:rPr>
        <w:t>ص70.</w:t>
      </w:r>
      <w:bookmarkEnd w:id="11"/>
    </w:p>
  </w:footnote>
  <w:footnote w:id="26">
    <w:p w14:paraId="783885C0" w14:textId="53657E0B" w:rsidR="0038320F" w:rsidRPr="003D620F" w:rsidRDefault="0038320F" w:rsidP="00A6221A">
      <w:pPr>
        <w:pStyle w:val="a6"/>
        <w:bidi/>
        <w:jc w:val="both"/>
        <w:rPr>
          <w:rFonts w:ascii="Simplified Arabic" w:hAnsi="Simplified Arabic" w:cs="Simplified Arabic"/>
          <w:sz w:val="24"/>
          <w:szCs w:val="24"/>
          <w:rtl/>
          <w:lang w:bidi="ar-IQ"/>
        </w:rPr>
      </w:pPr>
      <w:r w:rsidRPr="003D620F">
        <w:rPr>
          <w:rFonts w:ascii="Simplified Arabic" w:hAnsi="Simplified Arabic" w:cs="Simplified Arabic"/>
          <w:sz w:val="24"/>
          <w:szCs w:val="24"/>
          <w:vertAlign w:val="superscript"/>
          <w:rtl/>
        </w:rPr>
        <w:t>(</w:t>
      </w:r>
      <w:r w:rsidRPr="003D620F">
        <w:rPr>
          <w:rStyle w:val="a7"/>
          <w:rFonts w:ascii="Simplified Arabic" w:hAnsi="Simplified Arabic" w:cs="Simplified Arabic"/>
          <w:sz w:val="24"/>
          <w:szCs w:val="24"/>
        </w:rPr>
        <w:footnoteRef/>
      </w:r>
      <w:r w:rsidRPr="003D620F">
        <w:rPr>
          <w:rFonts w:ascii="Simplified Arabic" w:hAnsi="Simplified Arabic" w:cs="Simplified Arabic"/>
          <w:sz w:val="24"/>
          <w:szCs w:val="24"/>
          <w:vertAlign w:val="superscript"/>
          <w:rtl/>
        </w:rPr>
        <w:t>)</w:t>
      </w:r>
      <w:r w:rsidRPr="003D620F">
        <w:rPr>
          <w:rFonts w:ascii="Simplified Arabic" w:hAnsi="Simplified Arabic" w:cs="Simplified Arabic"/>
          <w:sz w:val="24"/>
          <w:szCs w:val="24"/>
        </w:rPr>
        <w:t xml:space="preserve"> </w:t>
      </w:r>
      <w:bookmarkStart w:id="12" w:name="_Hlk134800149"/>
      <w:r w:rsidRPr="003D620F">
        <w:rPr>
          <w:rFonts w:ascii="Simplified Arabic" w:hAnsi="Simplified Arabic" w:cs="Simplified Arabic"/>
          <w:sz w:val="24"/>
          <w:szCs w:val="24"/>
          <w:rtl/>
        </w:rPr>
        <w:t>كريم</w:t>
      </w:r>
      <w:r>
        <w:rPr>
          <w:rFonts w:ascii="Simplified Arabic" w:hAnsi="Simplified Arabic" w:cs="Simplified Arabic" w:hint="cs"/>
          <w:sz w:val="24"/>
          <w:szCs w:val="24"/>
          <w:rtl/>
        </w:rPr>
        <w:t xml:space="preserve">، </w:t>
      </w:r>
      <w:r w:rsidRPr="003D620F">
        <w:rPr>
          <w:rFonts w:ascii="Simplified Arabic" w:hAnsi="Simplified Arabic" w:cs="Simplified Arabic"/>
          <w:sz w:val="24"/>
          <w:szCs w:val="24"/>
          <w:rtl/>
        </w:rPr>
        <w:t xml:space="preserve"> حسن </w:t>
      </w:r>
      <w:r>
        <w:rPr>
          <w:rFonts w:ascii="Simplified Arabic" w:hAnsi="Simplified Arabic" w:cs="Simplified Arabic"/>
          <w:sz w:val="24"/>
          <w:szCs w:val="24"/>
          <w:rtl/>
        </w:rPr>
        <w:t>،</w:t>
      </w:r>
      <w:r w:rsidRPr="003D620F">
        <w:rPr>
          <w:rFonts w:ascii="Simplified Arabic" w:hAnsi="Simplified Arabic" w:cs="Simplified Arabic"/>
          <w:sz w:val="24"/>
          <w:szCs w:val="24"/>
          <w:rtl/>
        </w:rPr>
        <w:t>مفهوم الحكم الصالح .مجلة المستقبل العربي</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بحث منشور</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المجلد( 27)</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العدد(9) </w:t>
      </w:r>
      <w:r>
        <w:rPr>
          <w:rFonts w:ascii="Simplified Arabic" w:hAnsi="Simplified Arabic" w:cs="Simplified Arabic"/>
          <w:sz w:val="24"/>
          <w:szCs w:val="24"/>
          <w:rtl/>
        </w:rPr>
        <w:t>،</w:t>
      </w:r>
      <w:r w:rsidRPr="003D620F">
        <w:rPr>
          <w:rFonts w:ascii="Simplified Arabic" w:hAnsi="Simplified Arabic" w:cs="Simplified Arabic"/>
          <w:sz w:val="24"/>
          <w:szCs w:val="24"/>
          <w:rtl/>
        </w:rPr>
        <w:t xml:space="preserve"> 2004</w:t>
      </w:r>
      <w:r>
        <w:rPr>
          <w:rFonts w:ascii="Simplified Arabic" w:hAnsi="Simplified Arabic" w:cs="Simplified Arabic"/>
          <w:sz w:val="24"/>
          <w:szCs w:val="24"/>
          <w:rtl/>
        </w:rPr>
        <w:t>،</w:t>
      </w:r>
      <w:r w:rsidRPr="003D620F">
        <w:rPr>
          <w:rFonts w:ascii="Simplified Arabic" w:hAnsi="Simplified Arabic" w:cs="Simplified Arabic"/>
          <w:sz w:val="24"/>
          <w:szCs w:val="24"/>
          <w:rtl/>
        </w:rPr>
        <w:t>ص69.</w:t>
      </w:r>
      <w:bookmarkEnd w:id="12"/>
    </w:p>
  </w:footnote>
  <w:footnote w:id="27">
    <w:p w14:paraId="1902A9D2" w14:textId="54020096" w:rsidR="0038320F" w:rsidRDefault="0038320F" w:rsidP="006947A7">
      <w:pPr>
        <w:pStyle w:val="a6"/>
        <w:bidi/>
        <w:rPr>
          <w:rtl/>
          <w:lang w:bidi="ar-IQ"/>
        </w:rPr>
      </w:pPr>
      <w:r w:rsidRPr="006947A7">
        <w:rPr>
          <w:rFonts w:hint="cs"/>
          <w:vertAlign w:val="superscript"/>
          <w:rtl/>
        </w:rPr>
        <w:t>(</w:t>
      </w:r>
      <w:r w:rsidRPr="006947A7">
        <w:rPr>
          <w:rStyle w:val="a7"/>
        </w:rPr>
        <w:footnoteRef/>
      </w:r>
      <w:r w:rsidRPr="006947A7">
        <w:rPr>
          <w:rFonts w:hint="cs"/>
          <w:vertAlign w:val="superscript"/>
          <w:rtl/>
        </w:rPr>
        <w:t>)</w:t>
      </w:r>
      <w:r>
        <w:t xml:space="preserve"> </w:t>
      </w:r>
      <w:r>
        <w:rPr>
          <w:rFonts w:ascii="Simplified Arabic" w:hAnsi="Simplified Arabic" w:cs="Simplified Arabic" w:hint="cs"/>
          <w:sz w:val="24"/>
          <w:szCs w:val="24"/>
          <w:rtl/>
        </w:rPr>
        <w:t xml:space="preserve">الفضيل، </w:t>
      </w:r>
      <w:r w:rsidRPr="003D620F">
        <w:rPr>
          <w:rFonts w:ascii="Simplified Arabic" w:hAnsi="Simplified Arabic" w:cs="Simplified Arabic"/>
          <w:sz w:val="24"/>
          <w:szCs w:val="24"/>
          <w:rtl/>
        </w:rPr>
        <w:t xml:space="preserve">محمود عبد ، الفساد </w:t>
      </w:r>
      <w:proofErr w:type="spellStart"/>
      <w:r w:rsidRPr="003D620F">
        <w:rPr>
          <w:rFonts w:ascii="Simplified Arabic" w:hAnsi="Simplified Arabic" w:cs="Simplified Arabic"/>
          <w:sz w:val="24"/>
          <w:szCs w:val="24"/>
          <w:rtl/>
        </w:rPr>
        <w:t>وتداعیاته</w:t>
      </w:r>
      <w:proofErr w:type="spellEnd"/>
      <w:r>
        <w:rPr>
          <w:rFonts w:ascii="Simplified Arabic" w:hAnsi="Simplified Arabic" w:cs="Simplified Arabic" w:hint="cs"/>
          <w:sz w:val="24"/>
          <w:szCs w:val="24"/>
          <w:rtl/>
        </w:rPr>
        <w:t>، مصدر سابق، ص54.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29A0" w14:textId="77777777" w:rsidR="0038320F" w:rsidRDefault="0038320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0795" w14:textId="77777777" w:rsidR="0038320F" w:rsidRDefault="0038320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15877" w14:textId="77777777" w:rsidR="0038320F" w:rsidRDefault="0038320F">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D5AF5" w14:textId="77777777" w:rsidR="0038320F" w:rsidRDefault="0038320F">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ABF68" w14:textId="77777777" w:rsidR="0038320F" w:rsidRDefault="0038320F">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61BE" w14:textId="77777777" w:rsidR="0038320F" w:rsidRDefault="003832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241"/>
    <w:multiLevelType w:val="hybridMultilevel"/>
    <w:tmpl w:val="BF7A3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A7A94"/>
    <w:multiLevelType w:val="hybridMultilevel"/>
    <w:tmpl w:val="D704521A"/>
    <w:lvl w:ilvl="0" w:tplc="B06E0CB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119F34E2"/>
    <w:multiLevelType w:val="hybridMultilevel"/>
    <w:tmpl w:val="B46C165C"/>
    <w:lvl w:ilvl="0" w:tplc="A2704C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94811"/>
    <w:multiLevelType w:val="multilevel"/>
    <w:tmpl w:val="7DA4A0DE"/>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71455"/>
    <w:multiLevelType w:val="hybridMultilevel"/>
    <w:tmpl w:val="EC787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DD7F2A"/>
    <w:multiLevelType w:val="hybridMultilevel"/>
    <w:tmpl w:val="83A83F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C80AC6"/>
    <w:multiLevelType w:val="hybridMultilevel"/>
    <w:tmpl w:val="942A8912"/>
    <w:lvl w:ilvl="0" w:tplc="79AAFB48">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2F0753D"/>
    <w:multiLevelType w:val="hybridMultilevel"/>
    <w:tmpl w:val="BF7A3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57528D5"/>
    <w:multiLevelType w:val="hybridMultilevel"/>
    <w:tmpl w:val="7D60662A"/>
    <w:lvl w:ilvl="0" w:tplc="DC8CA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D91E4C"/>
    <w:multiLevelType w:val="hybridMultilevel"/>
    <w:tmpl w:val="6B844120"/>
    <w:lvl w:ilvl="0" w:tplc="08668D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931A4"/>
    <w:multiLevelType w:val="multilevel"/>
    <w:tmpl w:val="321E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D235C5"/>
    <w:multiLevelType w:val="multilevel"/>
    <w:tmpl w:val="FB8A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E2138D"/>
    <w:multiLevelType w:val="hybridMultilevel"/>
    <w:tmpl w:val="F1EC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2"/>
  </w:num>
  <w:num w:numId="6">
    <w:abstractNumId w:val="8"/>
  </w:num>
  <w:num w:numId="7">
    <w:abstractNumId w:val="9"/>
  </w:num>
  <w:num w:numId="8">
    <w:abstractNumId w:val="11"/>
  </w:num>
  <w:num w:numId="9">
    <w:abstractNumId w:val="3"/>
  </w:num>
  <w:num w:numId="10">
    <w:abstractNumId w:val="10"/>
  </w:num>
  <w:num w:numId="11">
    <w:abstractNumId w:val="6"/>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18"/>
    <w:rsid w:val="000077A4"/>
    <w:rsid w:val="000106AF"/>
    <w:rsid w:val="00014E69"/>
    <w:rsid w:val="000C4341"/>
    <w:rsid w:val="00114BEE"/>
    <w:rsid w:val="0012357F"/>
    <w:rsid w:val="00146BCC"/>
    <w:rsid w:val="00193A9B"/>
    <w:rsid w:val="00196AF4"/>
    <w:rsid w:val="001A7519"/>
    <w:rsid w:val="002141C2"/>
    <w:rsid w:val="002362E6"/>
    <w:rsid w:val="00266FD7"/>
    <w:rsid w:val="002B639C"/>
    <w:rsid w:val="003037AB"/>
    <w:rsid w:val="0031292E"/>
    <w:rsid w:val="003306B8"/>
    <w:rsid w:val="003315C2"/>
    <w:rsid w:val="0038320F"/>
    <w:rsid w:val="004160C0"/>
    <w:rsid w:val="004864DD"/>
    <w:rsid w:val="004935C3"/>
    <w:rsid w:val="00496762"/>
    <w:rsid w:val="004C1A4F"/>
    <w:rsid w:val="004E7003"/>
    <w:rsid w:val="004F7494"/>
    <w:rsid w:val="00591F12"/>
    <w:rsid w:val="005B627D"/>
    <w:rsid w:val="0064016B"/>
    <w:rsid w:val="006634DB"/>
    <w:rsid w:val="006947A7"/>
    <w:rsid w:val="006E3A91"/>
    <w:rsid w:val="00712DEE"/>
    <w:rsid w:val="00773385"/>
    <w:rsid w:val="007A79AF"/>
    <w:rsid w:val="007B2958"/>
    <w:rsid w:val="007F091D"/>
    <w:rsid w:val="007F5797"/>
    <w:rsid w:val="00821418"/>
    <w:rsid w:val="008518C9"/>
    <w:rsid w:val="00852984"/>
    <w:rsid w:val="009E00D9"/>
    <w:rsid w:val="00A03008"/>
    <w:rsid w:val="00A13681"/>
    <w:rsid w:val="00A41B91"/>
    <w:rsid w:val="00A6221A"/>
    <w:rsid w:val="00AD3D84"/>
    <w:rsid w:val="00B72091"/>
    <w:rsid w:val="00C31FF4"/>
    <w:rsid w:val="00C44879"/>
    <w:rsid w:val="00C71360"/>
    <w:rsid w:val="00C74F96"/>
    <w:rsid w:val="00CA13FF"/>
    <w:rsid w:val="00D655F0"/>
    <w:rsid w:val="00D70264"/>
    <w:rsid w:val="00D72554"/>
    <w:rsid w:val="00EA1746"/>
    <w:rsid w:val="00F06D6C"/>
    <w:rsid w:val="00F12C6A"/>
    <w:rsid w:val="00F330C1"/>
    <w:rsid w:val="00FC60CC"/>
    <w:rsid w:val="00FF07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F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kern w:val="2"/>
        <w:sz w:val="28"/>
        <w:szCs w:val="28"/>
        <w:lang w:val="en-US" w:eastAsia="en-US" w:bidi="ar-SA"/>
        <w14:ligatures w14:val="standardContextual"/>
      </w:rPr>
    </w:rPrDefault>
    <w:pPrDefault>
      <w:pPr>
        <w:bidi/>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418"/>
    <w:pPr>
      <w:bidi w:val="0"/>
      <w:jc w:val="left"/>
    </w:pPr>
    <w:rPr>
      <w:rFonts w:asciiTheme="minorHAnsi" w:hAnsiTheme="minorHAnsi" w:cstheme="minorBidi"/>
      <w:kern w:val="0"/>
      <w:sz w:val="22"/>
      <w:szCs w:val="22"/>
      <w14:ligatures w14:val="none"/>
    </w:rPr>
  </w:style>
  <w:style w:type="paragraph" w:styleId="1">
    <w:name w:val="heading 1"/>
    <w:basedOn w:val="a"/>
    <w:link w:val="1Char"/>
    <w:uiPriority w:val="9"/>
    <w:qFormat/>
    <w:rsid w:val="005B62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5B62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semiHidden/>
    <w:unhideWhenUsed/>
    <w:qFormat/>
    <w:rsid w:val="003037A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418"/>
    <w:pPr>
      <w:bidi/>
      <w:ind w:left="720"/>
      <w:contextualSpacing/>
      <w:jc w:val="both"/>
    </w:pPr>
    <w:rPr>
      <w:rFonts w:ascii="Simplified Arabic" w:hAnsi="Simplified Arabic" w:cs="Simplified Arabic"/>
      <w:kern w:val="2"/>
      <w:sz w:val="28"/>
      <w:szCs w:val="28"/>
      <w14:ligatures w14:val="standardContextual"/>
    </w:rPr>
  </w:style>
  <w:style w:type="paragraph" w:styleId="a4">
    <w:name w:val="Normal (Web)"/>
    <w:basedOn w:val="a"/>
    <w:uiPriority w:val="99"/>
    <w:unhideWhenUsed/>
    <w:rsid w:val="0082141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91F12"/>
    <w:rPr>
      <w:b/>
      <w:bCs/>
    </w:rPr>
  </w:style>
  <w:style w:type="character" w:customStyle="1" w:styleId="1Char">
    <w:name w:val="عنوان 1 Char"/>
    <w:basedOn w:val="a0"/>
    <w:link w:val="1"/>
    <w:uiPriority w:val="9"/>
    <w:rsid w:val="005B627D"/>
    <w:rPr>
      <w:rFonts w:ascii="Times New Roman" w:eastAsia="Times New Roman" w:hAnsi="Times New Roman" w:cs="Times New Roman"/>
      <w:b/>
      <w:bCs/>
      <w:kern w:val="36"/>
      <w:sz w:val="48"/>
      <w:szCs w:val="48"/>
      <w14:ligatures w14:val="none"/>
    </w:rPr>
  </w:style>
  <w:style w:type="character" w:customStyle="1" w:styleId="2Char">
    <w:name w:val="عنوان 2 Char"/>
    <w:basedOn w:val="a0"/>
    <w:link w:val="2"/>
    <w:uiPriority w:val="9"/>
    <w:rsid w:val="005B627D"/>
    <w:rPr>
      <w:rFonts w:asciiTheme="majorHAnsi" w:eastAsiaTheme="majorEastAsia" w:hAnsiTheme="majorHAnsi" w:cstheme="majorBidi"/>
      <w:color w:val="2F5496" w:themeColor="accent1" w:themeShade="BF"/>
      <w:kern w:val="0"/>
      <w:sz w:val="26"/>
      <w:szCs w:val="26"/>
      <w14:ligatures w14:val="none"/>
    </w:rPr>
  </w:style>
  <w:style w:type="character" w:customStyle="1" w:styleId="6Char">
    <w:name w:val="عنوان 6 Char"/>
    <w:basedOn w:val="a0"/>
    <w:link w:val="6"/>
    <w:uiPriority w:val="9"/>
    <w:semiHidden/>
    <w:rsid w:val="003037AB"/>
    <w:rPr>
      <w:rFonts w:asciiTheme="majorHAnsi" w:eastAsiaTheme="majorEastAsia" w:hAnsiTheme="majorHAnsi" w:cstheme="majorBidi"/>
      <w:color w:val="1F3763" w:themeColor="accent1" w:themeShade="7F"/>
      <w:kern w:val="0"/>
      <w:sz w:val="22"/>
      <w:szCs w:val="22"/>
      <w14:ligatures w14:val="none"/>
    </w:rPr>
  </w:style>
  <w:style w:type="paragraph" w:styleId="a6">
    <w:name w:val="footnote text"/>
    <w:basedOn w:val="a"/>
    <w:link w:val="Char"/>
    <w:uiPriority w:val="99"/>
    <w:semiHidden/>
    <w:unhideWhenUsed/>
    <w:rsid w:val="003037AB"/>
    <w:pPr>
      <w:spacing w:after="0" w:line="240" w:lineRule="auto"/>
    </w:pPr>
    <w:rPr>
      <w:sz w:val="20"/>
      <w:szCs w:val="20"/>
    </w:rPr>
  </w:style>
  <w:style w:type="character" w:customStyle="1" w:styleId="Char">
    <w:name w:val="نص حاشية سفلية Char"/>
    <w:basedOn w:val="a0"/>
    <w:link w:val="a6"/>
    <w:uiPriority w:val="99"/>
    <w:semiHidden/>
    <w:rsid w:val="003037AB"/>
    <w:rPr>
      <w:rFonts w:asciiTheme="minorHAnsi" w:hAnsiTheme="minorHAnsi" w:cstheme="minorBidi"/>
      <w:kern w:val="0"/>
      <w:sz w:val="20"/>
      <w:szCs w:val="20"/>
      <w14:ligatures w14:val="none"/>
    </w:rPr>
  </w:style>
  <w:style w:type="character" w:styleId="a7">
    <w:name w:val="footnote reference"/>
    <w:basedOn w:val="a0"/>
    <w:uiPriority w:val="99"/>
    <w:semiHidden/>
    <w:unhideWhenUsed/>
    <w:rsid w:val="003037AB"/>
    <w:rPr>
      <w:vertAlign w:val="superscript"/>
    </w:rPr>
  </w:style>
  <w:style w:type="table" w:styleId="a8">
    <w:name w:val="Table Grid"/>
    <w:basedOn w:val="a1"/>
    <w:uiPriority w:val="39"/>
    <w:rsid w:val="003037AB"/>
    <w:pPr>
      <w:bidi w:val="0"/>
      <w:spacing w:after="0" w:line="240" w:lineRule="auto"/>
      <w:jc w:val="left"/>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uiPriority w:val="99"/>
    <w:unhideWhenUsed/>
    <w:rsid w:val="0064016B"/>
    <w:pPr>
      <w:tabs>
        <w:tab w:val="center" w:pos="4680"/>
        <w:tab w:val="right" w:pos="9360"/>
      </w:tabs>
      <w:spacing w:after="0" w:line="240" w:lineRule="auto"/>
    </w:pPr>
  </w:style>
  <w:style w:type="character" w:customStyle="1" w:styleId="Char0">
    <w:name w:val="رأس الصفحة Char"/>
    <w:basedOn w:val="a0"/>
    <w:link w:val="a9"/>
    <w:uiPriority w:val="99"/>
    <w:rsid w:val="0064016B"/>
    <w:rPr>
      <w:rFonts w:asciiTheme="minorHAnsi" w:hAnsiTheme="minorHAnsi" w:cstheme="minorBidi"/>
      <w:kern w:val="0"/>
      <w:sz w:val="22"/>
      <w:szCs w:val="22"/>
      <w14:ligatures w14:val="none"/>
    </w:rPr>
  </w:style>
  <w:style w:type="paragraph" w:styleId="aa">
    <w:name w:val="footer"/>
    <w:basedOn w:val="a"/>
    <w:link w:val="Char1"/>
    <w:uiPriority w:val="99"/>
    <w:unhideWhenUsed/>
    <w:rsid w:val="0064016B"/>
    <w:pPr>
      <w:tabs>
        <w:tab w:val="center" w:pos="4680"/>
        <w:tab w:val="right" w:pos="9360"/>
      </w:tabs>
      <w:spacing w:after="0" w:line="240" w:lineRule="auto"/>
    </w:pPr>
  </w:style>
  <w:style w:type="character" w:customStyle="1" w:styleId="Char1">
    <w:name w:val="تذييل الصفحة Char"/>
    <w:basedOn w:val="a0"/>
    <w:link w:val="aa"/>
    <w:uiPriority w:val="99"/>
    <w:rsid w:val="0064016B"/>
    <w:rPr>
      <w:rFonts w:asciiTheme="minorHAnsi" w:hAnsiTheme="minorHAnsi" w:cstheme="minorBidi"/>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kern w:val="2"/>
        <w:sz w:val="28"/>
        <w:szCs w:val="28"/>
        <w:lang w:val="en-US" w:eastAsia="en-US" w:bidi="ar-SA"/>
        <w14:ligatures w14:val="standardContextual"/>
      </w:rPr>
    </w:rPrDefault>
    <w:pPrDefault>
      <w:pPr>
        <w:bidi/>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418"/>
    <w:pPr>
      <w:bidi w:val="0"/>
      <w:jc w:val="left"/>
    </w:pPr>
    <w:rPr>
      <w:rFonts w:asciiTheme="minorHAnsi" w:hAnsiTheme="minorHAnsi" w:cstheme="minorBidi"/>
      <w:kern w:val="0"/>
      <w:sz w:val="22"/>
      <w:szCs w:val="22"/>
      <w14:ligatures w14:val="none"/>
    </w:rPr>
  </w:style>
  <w:style w:type="paragraph" w:styleId="1">
    <w:name w:val="heading 1"/>
    <w:basedOn w:val="a"/>
    <w:link w:val="1Char"/>
    <w:uiPriority w:val="9"/>
    <w:qFormat/>
    <w:rsid w:val="005B62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5B62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semiHidden/>
    <w:unhideWhenUsed/>
    <w:qFormat/>
    <w:rsid w:val="003037A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418"/>
    <w:pPr>
      <w:bidi/>
      <w:ind w:left="720"/>
      <w:contextualSpacing/>
      <w:jc w:val="both"/>
    </w:pPr>
    <w:rPr>
      <w:rFonts w:ascii="Simplified Arabic" w:hAnsi="Simplified Arabic" w:cs="Simplified Arabic"/>
      <w:kern w:val="2"/>
      <w:sz w:val="28"/>
      <w:szCs w:val="28"/>
      <w14:ligatures w14:val="standardContextual"/>
    </w:rPr>
  </w:style>
  <w:style w:type="paragraph" w:styleId="a4">
    <w:name w:val="Normal (Web)"/>
    <w:basedOn w:val="a"/>
    <w:uiPriority w:val="99"/>
    <w:unhideWhenUsed/>
    <w:rsid w:val="0082141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91F12"/>
    <w:rPr>
      <w:b/>
      <w:bCs/>
    </w:rPr>
  </w:style>
  <w:style w:type="character" w:customStyle="1" w:styleId="1Char">
    <w:name w:val="عنوان 1 Char"/>
    <w:basedOn w:val="a0"/>
    <w:link w:val="1"/>
    <w:uiPriority w:val="9"/>
    <w:rsid w:val="005B627D"/>
    <w:rPr>
      <w:rFonts w:ascii="Times New Roman" w:eastAsia="Times New Roman" w:hAnsi="Times New Roman" w:cs="Times New Roman"/>
      <w:b/>
      <w:bCs/>
      <w:kern w:val="36"/>
      <w:sz w:val="48"/>
      <w:szCs w:val="48"/>
      <w14:ligatures w14:val="none"/>
    </w:rPr>
  </w:style>
  <w:style w:type="character" w:customStyle="1" w:styleId="2Char">
    <w:name w:val="عنوان 2 Char"/>
    <w:basedOn w:val="a0"/>
    <w:link w:val="2"/>
    <w:uiPriority w:val="9"/>
    <w:rsid w:val="005B627D"/>
    <w:rPr>
      <w:rFonts w:asciiTheme="majorHAnsi" w:eastAsiaTheme="majorEastAsia" w:hAnsiTheme="majorHAnsi" w:cstheme="majorBidi"/>
      <w:color w:val="2F5496" w:themeColor="accent1" w:themeShade="BF"/>
      <w:kern w:val="0"/>
      <w:sz w:val="26"/>
      <w:szCs w:val="26"/>
      <w14:ligatures w14:val="none"/>
    </w:rPr>
  </w:style>
  <w:style w:type="character" w:customStyle="1" w:styleId="6Char">
    <w:name w:val="عنوان 6 Char"/>
    <w:basedOn w:val="a0"/>
    <w:link w:val="6"/>
    <w:uiPriority w:val="9"/>
    <w:semiHidden/>
    <w:rsid w:val="003037AB"/>
    <w:rPr>
      <w:rFonts w:asciiTheme="majorHAnsi" w:eastAsiaTheme="majorEastAsia" w:hAnsiTheme="majorHAnsi" w:cstheme="majorBidi"/>
      <w:color w:val="1F3763" w:themeColor="accent1" w:themeShade="7F"/>
      <w:kern w:val="0"/>
      <w:sz w:val="22"/>
      <w:szCs w:val="22"/>
      <w14:ligatures w14:val="none"/>
    </w:rPr>
  </w:style>
  <w:style w:type="paragraph" w:styleId="a6">
    <w:name w:val="footnote text"/>
    <w:basedOn w:val="a"/>
    <w:link w:val="Char"/>
    <w:uiPriority w:val="99"/>
    <w:semiHidden/>
    <w:unhideWhenUsed/>
    <w:rsid w:val="003037AB"/>
    <w:pPr>
      <w:spacing w:after="0" w:line="240" w:lineRule="auto"/>
    </w:pPr>
    <w:rPr>
      <w:sz w:val="20"/>
      <w:szCs w:val="20"/>
    </w:rPr>
  </w:style>
  <w:style w:type="character" w:customStyle="1" w:styleId="Char">
    <w:name w:val="نص حاشية سفلية Char"/>
    <w:basedOn w:val="a0"/>
    <w:link w:val="a6"/>
    <w:uiPriority w:val="99"/>
    <w:semiHidden/>
    <w:rsid w:val="003037AB"/>
    <w:rPr>
      <w:rFonts w:asciiTheme="minorHAnsi" w:hAnsiTheme="minorHAnsi" w:cstheme="minorBidi"/>
      <w:kern w:val="0"/>
      <w:sz w:val="20"/>
      <w:szCs w:val="20"/>
      <w14:ligatures w14:val="none"/>
    </w:rPr>
  </w:style>
  <w:style w:type="character" w:styleId="a7">
    <w:name w:val="footnote reference"/>
    <w:basedOn w:val="a0"/>
    <w:uiPriority w:val="99"/>
    <w:semiHidden/>
    <w:unhideWhenUsed/>
    <w:rsid w:val="003037AB"/>
    <w:rPr>
      <w:vertAlign w:val="superscript"/>
    </w:rPr>
  </w:style>
  <w:style w:type="table" w:styleId="a8">
    <w:name w:val="Table Grid"/>
    <w:basedOn w:val="a1"/>
    <w:uiPriority w:val="39"/>
    <w:rsid w:val="003037AB"/>
    <w:pPr>
      <w:bidi w:val="0"/>
      <w:spacing w:after="0" w:line="240" w:lineRule="auto"/>
      <w:jc w:val="left"/>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uiPriority w:val="99"/>
    <w:unhideWhenUsed/>
    <w:rsid w:val="0064016B"/>
    <w:pPr>
      <w:tabs>
        <w:tab w:val="center" w:pos="4680"/>
        <w:tab w:val="right" w:pos="9360"/>
      </w:tabs>
      <w:spacing w:after="0" w:line="240" w:lineRule="auto"/>
    </w:pPr>
  </w:style>
  <w:style w:type="character" w:customStyle="1" w:styleId="Char0">
    <w:name w:val="رأس الصفحة Char"/>
    <w:basedOn w:val="a0"/>
    <w:link w:val="a9"/>
    <w:uiPriority w:val="99"/>
    <w:rsid w:val="0064016B"/>
    <w:rPr>
      <w:rFonts w:asciiTheme="minorHAnsi" w:hAnsiTheme="minorHAnsi" w:cstheme="minorBidi"/>
      <w:kern w:val="0"/>
      <w:sz w:val="22"/>
      <w:szCs w:val="22"/>
      <w14:ligatures w14:val="none"/>
    </w:rPr>
  </w:style>
  <w:style w:type="paragraph" w:styleId="aa">
    <w:name w:val="footer"/>
    <w:basedOn w:val="a"/>
    <w:link w:val="Char1"/>
    <w:uiPriority w:val="99"/>
    <w:unhideWhenUsed/>
    <w:rsid w:val="0064016B"/>
    <w:pPr>
      <w:tabs>
        <w:tab w:val="center" w:pos="4680"/>
        <w:tab w:val="right" w:pos="9360"/>
      </w:tabs>
      <w:spacing w:after="0" w:line="240" w:lineRule="auto"/>
    </w:pPr>
  </w:style>
  <w:style w:type="character" w:customStyle="1" w:styleId="Char1">
    <w:name w:val="تذييل الصفحة Char"/>
    <w:basedOn w:val="a0"/>
    <w:link w:val="aa"/>
    <w:uiPriority w:val="99"/>
    <w:rsid w:val="0064016B"/>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4393">
      <w:bodyDiv w:val="1"/>
      <w:marLeft w:val="0"/>
      <w:marRight w:val="0"/>
      <w:marTop w:val="0"/>
      <w:marBottom w:val="0"/>
      <w:divBdr>
        <w:top w:val="none" w:sz="0" w:space="0" w:color="auto"/>
        <w:left w:val="none" w:sz="0" w:space="0" w:color="auto"/>
        <w:bottom w:val="none" w:sz="0" w:space="0" w:color="auto"/>
        <w:right w:val="none" w:sz="0" w:space="0" w:color="auto"/>
      </w:divBdr>
    </w:div>
    <w:div w:id="111012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microsoft.com/office/2007/relationships/hdphoto" Target="media/hdphoto1.wdp"/><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8452B-F0B3-4C29-96DB-050B27D5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7120</Words>
  <Characters>40589</Characters>
  <Application>Microsoft Office Word</Application>
  <DocSecurity>0</DocSecurity>
  <Lines>338</Lines>
  <Paragraphs>95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HAYDER</cp:lastModifiedBy>
  <cp:revision>6</cp:revision>
  <cp:lastPrinted>2023-05-12T18:50:00Z</cp:lastPrinted>
  <dcterms:created xsi:type="dcterms:W3CDTF">2023-05-19T11:52:00Z</dcterms:created>
  <dcterms:modified xsi:type="dcterms:W3CDTF">2023-05-19T12:03:00Z</dcterms:modified>
</cp:coreProperties>
</file>